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77" w:rsidRPr="00BB04FB" w:rsidRDefault="00EF33B3" w:rsidP="008A00B0">
      <w:pPr>
        <w:tabs>
          <w:tab w:val="left" w:pos="3680"/>
          <w:tab w:val="left" w:pos="4500"/>
          <w:tab w:val="left" w:pos="5340"/>
          <w:tab w:val="left" w:pos="6580"/>
          <w:tab w:val="left" w:pos="7800"/>
          <w:tab w:val="left" w:pos="8640"/>
          <w:tab w:val="left" w:pos="10300"/>
          <w:tab w:val="left" w:pos="11120"/>
        </w:tabs>
        <w:autoSpaceDE w:val="0"/>
        <w:autoSpaceDN w:val="0"/>
        <w:adjustRightInd w:val="0"/>
        <w:spacing w:line="0" w:lineRule="atLeast"/>
        <w:ind w:left="350" w:right="63" w:firstLine="14"/>
        <w:rPr>
          <w:rFonts w:ascii="全字庫正楷體" w:eastAsia="全字庫正楷體" w:hAnsi="全字庫正楷體" w:cs="全字庫正楷體"/>
          <w:b/>
          <w:sz w:val="32"/>
          <w:szCs w:val="24"/>
          <w:shd w:val="pct15" w:color="auto" w:fill="FFFFFF"/>
        </w:rPr>
      </w:pPr>
      <w:bookmarkStart w:id="0" w:name="_Toc64710395"/>
      <w:r w:rsidRPr="00EF33B3">
        <w:rPr>
          <w:rFonts w:ascii="全字庫正楷體" w:eastAsia="全字庫正楷體" w:hAnsi="全字庫正楷體" w:cs="全字庫正楷體" w:hint="eastAsia"/>
          <w:b/>
          <w:sz w:val="32"/>
          <w:szCs w:val="24"/>
          <w:shd w:val="pct15" w:color="auto" w:fill="FFFFFF"/>
        </w:rPr>
        <w:t>教育部</w:t>
      </w:r>
      <w:proofErr w:type="gramStart"/>
      <w:r w:rsidRPr="00EF33B3">
        <w:rPr>
          <w:rFonts w:ascii="全字庫正楷體" w:eastAsia="全字庫正楷體" w:hAnsi="全字庫正楷體" w:cs="全字庫正楷體" w:hint="eastAsia"/>
          <w:b/>
          <w:sz w:val="32"/>
          <w:szCs w:val="24"/>
          <w:shd w:val="pct15" w:color="auto" w:fill="FFFFFF"/>
        </w:rPr>
        <w:t>11</w:t>
      </w:r>
      <w:r w:rsidR="00C4286C">
        <w:rPr>
          <w:rFonts w:ascii="全字庫正楷體" w:eastAsia="全字庫正楷體" w:hAnsi="全字庫正楷體" w:cs="全字庫正楷體" w:hint="eastAsia"/>
          <w:b/>
          <w:sz w:val="32"/>
          <w:szCs w:val="24"/>
          <w:shd w:val="pct15" w:color="auto" w:fill="FFFFFF"/>
        </w:rPr>
        <w:t>3</w:t>
      </w:r>
      <w:proofErr w:type="gramEnd"/>
      <w:r w:rsidRPr="00EF33B3">
        <w:rPr>
          <w:rFonts w:ascii="全字庫正楷體" w:eastAsia="全字庫正楷體" w:hAnsi="全字庫正楷體" w:cs="全字庫正楷體" w:hint="eastAsia"/>
          <w:b/>
          <w:sz w:val="32"/>
          <w:szCs w:val="24"/>
          <w:shd w:val="pct15" w:color="auto" w:fill="FFFFFF"/>
        </w:rPr>
        <w:t>年度機關檔案管理</w:t>
      </w:r>
      <w:r>
        <w:rPr>
          <w:rFonts w:ascii="全字庫正楷體" w:eastAsia="全字庫正楷體" w:hAnsi="全字庫正楷體" w:cs="全字庫正楷體" w:hint="eastAsia"/>
          <w:b/>
          <w:sz w:val="32"/>
          <w:szCs w:val="24"/>
          <w:shd w:val="pct15" w:color="auto" w:fill="FFFFFF"/>
        </w:rPr>
        <w:t>考評</w:t>
      </w:r>
      <w:r w:rsidRPr="00EF33B3">
        <w:rPr>
          <w:rFonts w:ascii="全字庫正楷體" w:eastAsia="全字庫正楷體" w:hAnsi="全字庫正楷體" w:cs="全字庫正楷體" w:hint="eastAsia"/>
          <w:b/>
          <w:sz w:val="32"/>
          <w:szCs w:val="24"/>
          <w:shd w:val="pct15" w:color="auto" w:fill="FFFFFF"/>
        </w:rPr>
        <w:t>表</w:t>
      </w:r>
      <w:bookmarkEnd w:id="0"/>
    </w:p>
    <w:p w:rsidR="00D43077" w:rsidRPr="00D43077" w:rsidRDefault="00D43077" w:rsidP="00F175FB">
      <w:pPr>
        <w:kinsoku w:val="0"/>
        <w:overflowPunct w:val="0"/>
        <w:autoSpaceDE w:val="0"/>
        <w:autoSpaceDN w:val="0"/>
        <w:spacing w:line="440" w:lineRule="exact"/>
        <w:ind w:left="252"/>
        <w:rPr>
          <w:rFonts w:ascii="全字庫正楷體" w:eastAsia="全字庫正楷體" w:hAnsi="全字庫正楷體" w:cs="全字庫正楷體"/>
          <w:spacing w:val="18"/>
          <w:sz w:val="28"/>
          <w:szCs w:val="28"/>
        </w:rPr>
      </w:pPr>
      <w:r w:rsidRPr="00D43077">
        <w:rPr>
          <w:rFonts w:ascii="全字庫正楷體" w:eastAsia="全字庫正楷體" w:hAnsi="全字庫正楷體" w:cs="全字庫正楷體" w:hint="eastAsia"/>
          <w:b/>
          <w:sz w:val="28"/>
          <w:szCs w:val="28"/>
        </w:rPr>
        <w:t>一、</w:t>
      </w:r>
      <w:r w:rsidRPr="00D43077">
        <w:rPr>
          <w:rFonts w:ascii="全字庫正楷體" w:eastAsia="全字庫正楷體" w:hAnsi="全字庫正楷體" w:cs="全字庫正楷體" w:hint="eastAsia"/>
          <w:b/>
          <w:spacing w:val="-1"/>
          <w:sz w:val="28"/>
          <w:szCs w:val="28"/>
        </w:rPr>
        <w:t>考評機關：</w:t>
      </w:r>
      <w:r w:rsidRPr="00D43077">
        <w:rPr>
          <w:rFonts w:ascii="全字庫正楷體" w:eastAsia="全字庫正楷體" w:hAnsi="全字庫正楷體" w:cs="全字庫正楷體" w:hint="eastAsia"/>
          <w:spacing w:val="-1"/>
          <w:sz w:val="28"/>
          <w:szCs w:val="28"/>
        </w:rPr>
        <w:t xml:space="preserve">教育部         </w:t>
      </w:r>
      <w:r w:rsidRPr="00D43077">
        <w:rPr>
          <w:rFonts w:ascii="全字庫正楷體" w:eastAsia="全字庫正楷體" w:hAnsi="全字庫正楷體" w:cs="全字庫正楷體" w:hint="eastAsia"/>
          <w:spacing w:val="-1"/>
          <w:sz w:val="28"/>
          <w:szCs w:val="28"/>
        </w:rPr>
        <w:tab/>
        <w:t xml:space="preserve">       </w:t>
      </w:r>
      <w:r w:rsidRPr="00D43077">
        <w:rPr>
          <w:rFonts w:ascii="全字庫正楷體" w:eastAsia="全字庫正楷體" w:hAnsi="全字庫正楷體" w:cs="全字庫正楷體"/>
          <w:spacing w:val="-1"/>
          <w:sz w:val="28"/>
          <w:szCs w:val="28"/>
        </w:rPr>
        <w:tab/>
      </w:r>
      <w:r w:rsidRPr="00D43077">
        <w:rPr>
          <w:rFonts w:ascii="全字庫正楷體" w:eastAsia="全字庫正楷體" w:hAnsi="全字庫正楷體" w:cs="全字庫正楷體" w:hint="eastAsia"/>
          <w:spacing w:val="-1"/>
          <w:sz w:val="28"/>
          <w:szCs w:val="28"/>
        </w:rPr>
        <w:t xml:space="preserve">          </w:t>
      </w:r>
      <w:r w:rsidRPr="00D43077">
        <w:rPr>
          <w:rFonts w:ascii="全字庫正楷體" w:eastAsia="全字庫正楷體" w:hAnsi="全字庫正楷體" w:cs="全字庫正楷體" w:hint="eastAsia"/>
          <w:b/>
          <w:spacing w:val="18"/>
          <w:sz w:val="28"/>
          <w:szCs w:val="28"/>
        </w:rPr>
        <w:t>考評人員</w:t>
      </w:r>
      <w:r w:rsidRPr="00D43077">
        <w:rPr>
          <w:rFonts w:ascii="全字庫正楷體" w:eastAsia="全字庫正楷體" w:hAnsi="全字庫正楷體" w:cs="全字庫正楷體" w:hint="eastAsia"/>
          <w:b/>
          <w:spacing w:val="-1"/>
          <w:sz w:val="28"/>
          <w:szCs w:val="28"/>
        </w:rPr>
        <w:t>：</w:t>
      </w:r>
    </w:p>
    <w:p w:rsidR="00D43077" w:rsidRPr="00D43077" w:rsidRDefault="00D43077" w:rsidP="00F175FB">
      <w:pPr>
        <w:kinsoku w:val="0"/>
        <w:overflowPunct w:val="0"/>
        <w:autoSpaceDE w:val="0"/>
        <w:autoSpaceDN w:val="0"/>
        <w:spacing w:line="440" w:lineRule="exact"/>
        <w:ind w:left="210" w:firstLineChars="10" w:firstLine="27"/>
        <w:rPr>
          <w:rFonts w:ascii="全字庫正楷體" w:eastAsia="全字庫正楷體" w:hAnsi="全字庫正楷體" w:cs="全字庫正楷體"/>
          <w:spacing w:val="18"/>
          <w:sz w:val="28"/>
          <w:szCs w:val="28"/>
        </w:rPr>
      </w:pPr>
      <w:r w:rsidRPr="00D43077">
        <w:rPr>
          <w:rFonts w:ascii="全字庫正楷體" w:eastAsia="全字庫正楷體" w:hAnsi="全字庫正楷體" w:cs="全字庫正楷體" w:hint="eastAsia"/>
          <w:b/>
          <w:sz w:val="28"/>
          <w:szCs w:val="28"/>
        </w:rPr>
        <w:t>二、受評機關</w:t>
      </w:r>
      <w:r w:rsidRPr="00D43077">
        <w:rPr>
          <w:rFonts w:ascii="全字庫正楷體" w:eastAsia="全字庫正楷體" w:hAnsi="全字庫正楷體" w:cs="全字庫正楷體" w:hint="eastAsia"/>
          <w:b/>
          <w:spacing w:val="-1"/>
          <w:sz w:val="28"/>
          <w:szCs w:val="28"/>
        </w:rPr>
        <w:t>：</w:t>
      </w:r>
      <w:r>
        <w:rPr>
          <w:rFonts w:ascii="全字庫正楷體" w:eastAsia="全字庫正楷體" w:hAnsi="全字庫正楷體" w:cs="全字庫正楷體" w:hint="eastAsia"/>
          <w:b/>
          <w:spacing w:val="-1"/>
          <w:sz w:val="28"/>
          <w:szCs w:val="28"/>
        </w:rPr>
        <w:t xml:space="preserve">                 </w:t>
      </w:r>
      <w:r w:rsidRPr="00D43077">
        <w:rPr>
          <w:rFonts w:ascii="全字庫正楷體" w:eastAsia="全字庫正楷體" w:hAnsi="全字庫正楷體" w:cs="全字庫正楷體" w:hint="eastAsia"/>
          <w:spacing w:val="-1"/>
          <w:sz w:val="28"/>
          <w:szCs w:val="28"/>
        </w:rPr>
        <w:t xml:space="preserve">                   </w:t>
      </w:r>
      <w:r w:rsidRPr="00D43077">
        <w:rPr>
          <w:rFonts w:ascii="全字庫正楷體" w:eastAsia="全字庫正楷體" w:hAnsi="全字庫正楷體" w:cs="全字庫正楷體" w:hint="eastAsia"/>
          <w:b/>
          <w:spacing w:val="-1"/>
          <w:sz w:val="28"/>
          <w:szCs w:val="28"/>
        </w:rPr>
        <w:t>機關代表：</w:t>
      </w:r>
    </w:p>
    <w:p w:rsidR="00D43077" w:rsidRPr="0051116E" w:rsidRDefault="00D43077" w:rsidP="00F175FB">
      <w:pPr>
        <w:kinsoku w:val="0"/>
        <w:overflowPunct w:val="0"/>
        <w:autoSpaceDE w:val="0"/>
        <w:autoSpaceDN w:val="0"/>
        <w:spacing w:line="440" w:lineRule="exact"/>
        <w:ind w:left="252"/>
        <w:rPr>
          <w:rFonts w:ascii="全字庫正楷體" w:eastAsia="全字庫正楷體" w:hAnsi="全字庫正楷體" w:cs="全字庫正楷體"/>
          <w:sz w:val="28"/>
          <w:szCs w:val="28"/>
        </w:rPr>
      </w:pPr>
      <w:r w:rsidRPr="00D43077">
        <w:rPr>
          <w:rFonts w:ascii="全字庫正楷體" w:eastAsia="全字庫正楷體" w:hAnsi="全字庫正楷體" w:cs="全字庫正楷體" w:hint="eastAsia"/>
          <w:b/>
          <w:sz w:val="28"/>
          <w:szCs w:val="28"/>
        </w:rPr>
        <w:t>三、</w:t>
      </w:r>
      <w:r w:rsidRPr="00D43077">
        <w:rPr>
          <w:rFonts w:ascii="全字庫正楷體" w:eastAsia="全字庫正楷體" w:hAnsi="全字庫正楷體" w:cs="全字庫正楷體" w:hint="eastAsia"/>
          <w:b/>
          <w:spacing w:val="-1"/>
          <w:sz w:val="28"/>
          <w:szCs w:val="28"/>
        </w:rPr>
        <w:t>考評時間：</w:t>
      </w:r>
      <w:r w:rsidR="00811B1D" w:rsidRPr="0010369C">
        <w:rPr>
          <w:rFonts w:ascii="全字庫正楷體" w:eastAsia="全字庫正楷體" w:hAnsi="全字庫正楷體" w:cs="全字庫正楷體" w:hint="eastAsia"/>
          <w:spacing w:val="-1"/>
          <w:sz w:val="28"/>
          <w:szCs w:val="28"/>
        </w:rPr>
        <w:t>11</w:t>
      </w:r>
      <w:r w:rsidR="00C4286C">
        <w:rPr>
          <w:rFonts w:ascii="全字庫正楷體" w:eastAsia="全字庫正楷體" w:hAnsi="全字庫正楷體" w:cs="全字庫正楷體" w:hint="eastAsia"/>
          <w:spacing w:val="-1"/>
          <w:sz w:val="28"/>
          <w:szCs w:val="28"/>
        </w:rPr>
        <w:t>3</w:t>
      </w:r>
      <w:r w:rsidR="00811B1D" w:rsidRPr="0010369C">
        <w:rPr>
          <w:rFonts w:ascii="全字庫正楷體" w:eastAsia="全字庫正楷體" w:hAnsi="全字庫正楷體" w:cs="全字庫正楷體" w:hint="eastAsia"/>
          <w:spacing w:val="-1"/>
          <w:sz w:val="28"/>
          <w:szCs w:val="28"/>
        </w:rPr>
        <w:t xml:space="preserve">年 </w:t>
      </w:r>
      <w:r w:rsidR="00D630C9">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 xml:space="preserve">  月  </w:t>
      </w:r>
      <w:r w:rsidR="00D630C9">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 xml:space="preserve"> 日</w:t>
      </w:r>
      <w:r w:rsidR="00811B1D">
        <w:rPr>
          <w:rFonts w:ascii="全字庫正楷體" w:eastAsia="全字庫正楷體" w:hAnsi="全字庫正楷體" w:cs="全字庫正楷體" w:hint="eastAsia"/>
          <w:spacing w:val="-1"/>
          <w:sz w:val="28"/>
          <w:szCs w:val="28"/>
        </w:rPr>
        <w:t xml:space="preserve">(星期 </w:t>
      </w:r>
      <w:r w:rsidR="00D630C9">
        <w:rPr>
          <w:rFonts w:ascii="全字庫正楷體" w:eastAsia="全字庫正楷體" w:hAnsi="全字庫正楷體" w:cs="全字庫正楷體" w:hint="eastAsia"/>
          <w:spacing w:val="-1"/>
          <w:sz w:val="28"/>
          <w:szCs w:val="28"/>
        </w:rPr>
        <w:t xml:space="preserve"> </w:t>
      </w:r>
      <w:r w:rsidR="00811B1D">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上午</w:t>
      </w:r>
      <w:r w:rsidR="00C4286C">
        <w:rPr>
          <w:rFonts w:ascii="全字庫正楷體" w:eastAsia="全字庫正楷體" w:hAnsi="全字庫正楷體" w:cs="全字庫正楷體" w:hint="eastAsia"/>
          <w:spacing w:val="-1"/>
          <w:sz w:val="28"/>
          <w:szCs w:val="28"/>
        </w:rPr>
        <w:t xml:space="preserve"> </w:t>
      </w:r>
      <w:r w:rsidR="00D630C9">
        <w:rPr>
          <w:rFonts w:ascii="全字庫正楷體" w:eastAsia="全字庫正楷體" w:hAnsi="全字庫正楷體" w:cs="全字庫正楷體" w:hint="eastAsia"/>
          <w:spacing w:val="-1"/>
          <w:sz w:val="28"/>
          <w:szCs w:val="28"/>
        </w:rPr>
        <w:t xml:space="preserve"> </w:t>
      </w:r>
      <w:r w:rsidR="00C4286C">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時</w:t>
      </w:r>
      <w:r w:rsidR="00C4286C">
        <w:rPr>
          <w:rFonts w:ascii="全字庫正楷體" w:eastAsia="全字庫正楷體" w:hAnsi="全字庫正楷體" w:cs="全字庫正楷體" w:hint="eastAsia"/>
          <w:spacing w:val="-1"/>
          <w:sz w:val="28"/>
          <w:szCs w:val="28"/>
        </w:rPr>
        <w:t xml:space="preserve">  </w:t>
      </w:r>
      <w:r w:rsidR="00D630C9">
        <w:rPr>
          <w:rFonts w:ascii="全字庫正楷體" w:eastAsia="全字庫正楷體" w:hAnsi="全字庫正楷體" w:cs="全字庫正楷體" w:hint="eastAsia"/>
          <w:spacing w:val="-1"/>
          <w:sz w:val="28"/>
          <w:szCs w:val="28"/>
        </w:rPr>
        <w:t xml:space="preserve"> </w:t>
      </w:r>
      <w:r w:rsidR="00C4286C">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分至下午</w:t>
      </w:r>
      <w:r w:rsidR="00C4286C">
        <w:rPr>
          <w:rFonts w:ascii="全字庫正楷體" w:eastAsia="全字庫正楷體" w:hAnsi="全字庫正楷體" w:cs="全字庫正楷體" w:hint="eastAsia"/>
          <w:spacing w:val="-1"/>
          <w:sz w:val="28"/>
          <w:szCs w:val="28"/>
        </w:rPr>
        <w:t xml:space="preserve">  </w:t>
      </w:r>
      <w:r w:rsidR="00D630C9">
        <w:rPr>
          <w:rFonts w:ascii="全字庫正楷體" w:eastAsia="全字庫正楷體" w:hAnsi="全字庫正楷體" w:cs="全字庫正楷體" w:hint="eastAsia"/>
          <w:spacing w:val="-1"/>
          <w:sz w:val="28"/>
          <w:szCs w:val="28"/>
        </w:rPr>
        <w:t xml:space="preserve"> </w:t>
      </w:r>
      <w:r w:rsidR="00C4286C">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時</w:t>
      </w:r>
      <w:r w:rsidR="00C4286C">
        <w:rPr>
          <w:rFonts w:ascii="全字庫正楷體" w:eastAsia="全字庫正楷體" w:hAnsi="全字庫正楷體" w:cs="全字庫正楷體" w:hint="eastAsia"/>
          <w:spacing w:val="-1"/>
          <w:sz w:val="28"/>
          <w:szCs w:val="28"/>
        </w:rPr>
        <w:t xml:space="preserve">   </w:t>
      </w:r>
      <w:r w:rsidR="00D630C9">
        <w:rPr>
          <w:rFonts w:ascii="全字庫正楷體" w:eastAsia="全字庫正楷體" w:hAnsi="全字庫正楷體" w:cs="全字庫正楷體" w:hint="eastAsia"/>
          <w:spacing w:val="-1"/>
          <w:sz w:val="28"/>
          <w:szCs w:val="28"/>
        </w:rPr>
        <w:t xml:space="preserve"> </w:t>
      </w:r>
      <w:r w:rsidR="00811B1D" w:rsidRPr="0010369C">
        <w:rPr>
          <w:rFonts w:ascii="全字庫正楷體" w:eastAsia="全字庫正楷體" w:hAnsi="全字庫正楷體" w:cs="全字庫正楷體" w:hint="eastAsia"/>
          <w:spacing w:val="-1"/>
          <w:sz w:val="28"/>
          <w:szCs w:val="28"/>
        </w:rPr>
        <w:t>分</w:t>
      </w:r>
    </w:p>
    <w:p w:rsidR="00D43077" w:rsidRPr="00D43077" w:rsidRDefault="00D43077" w:rsidP="00F175FB">
      <w:pPr>
        <w:kinsoku w:val="0"/>
        <w:overflowPunct w:val="0"/>
        <w:autoSpaceDE w:val="0"/>
        <w:autoSpaceDN w:val="0"/>
        <w:spacing w:line="440" w:lineRule="exact"/>
        <w:ind w:left="966" w:right="528" w:hanging="721"/>
        <w:rPr>
          <w:rFonts w:ascii="全字庫正楷體" w:eastAsia="全字庫正楷體" w:hAnsi="全字庫正楷體" w:cs="全字庫正楷體"/>
          <w:sz w:val="28"/>
          <w:szCs w:val="28"/>
        </w:rPr>
      </w:pPr>
      <w:r w:rsidRPr="00D43077">
        <w:rPr>
          <w:rFonts w:ascii="全字庫正楷體" w:eastAsia="全字庫正楷體" w:hAnsi="全字庫正楷體" w:cs="全字庫正楷體" w:hint="eastAsia"/>
          <w:b/>
          <w:sz w:val="28"/>
          <w:szCs w:val="28"/>
        </w:rPr>
        <w:t>四、</w:t>
      </w:r>
      <w:bookmarkStart w:id="1" w:name="_Hlk137643085"/>
      <w:r w:rsidRPr="00D43077">
        <w:rPr>
          <w:rFonts w:ascii="全字庫正楷體" w:eastAsia="全字庫正楷體" w:hAnsi="全字庫正楷體" w:cs="全字庫正楷體" w:hint="eastAsia"/>
          <w:b/>
          <w:sz w:val="28"/>
          <w:szCs w:val="28"/>
        </w:rPr>
        <w:t>考評項目</w:t>
      </w:r>
      <w:r w:rsidR="00563FAA">
        <w:rPr>
          <w:rFonts w:ascii="全字庫正楷體" w:eastAsia="全字庫正楷體" w:hAnsi="全字庫正楷體" w:cs="全字庫正楷體" w:hint="eastAsia"/>
          <w:b/>
          <w:sz w:val="28"/>
          <w:szCs w:val="28"/>
        </w:rPr>
        <w:t>總</w:t>
      </w:r>
      <w:r w:rsidRPr="00D43077">
        <w:rPr>
          <w:rFonts w:ascii="全字庫正楷體" w:eastAsia="全字庫正楷體" w:hAnsi="全字庫正楷體" w:cs="全字庫正楷體" w:hint="eastAsia"/>
          <w:b/>
          <w:sz w:val="28"/>
          <w:szCs w:val="28"/>
        </w:rPr>
        <w:t>數</w:t>
      </w:r>
      <w:r w:rsidRPr="00D43077">
        <w:rPr>
          <w:rFonts w:ascii="全字庫正楷體" w:eastAsia="全字庫正楷體" w:hAnsi="全字庫正楷體" w:cs="全字庫正楷體" w:hint="eastAsia"/>
          <w:b/>
          <w:spacing w:val="-3"/>
          <w:sz w:val="28"/>
          <w:szCs w:val="28"/>
        </w:rPr>
        <w:t>：</w:t>
      </w:r>
      <w:r w:rsidR="00563FAA" w:rsidRPr="00811B1D">
        <w:rPr>
          <w:rFonts w:ascii="全字庫正楷體" w:eastAsia="全字庫正楷體" w:hAnsi="全字庫正楷體" w:cs="全字庫正楷體" w:hint="eastAsia"/>
          <w:spacing w:val="-3"/>
          <w:sz w:val="28"/>
          <w:szCs w:val="28"/>
        </w:rPr>
        <w:t>45</w:t>
      </w:r>
      <w:r w:rsidRPr="00811B1D">
        <w:rPr>
          <w:rFonts w:ascii="全字庫正楷體" w:eastAsia="全字庫正楷體" w:hAnsi="全字庫正楷體" w:cs="全字庫正楷體" w:hint="eastAsia"/>
          <w:spacing w:val="-3"/>
          <w:sz w:val="28"/>
          <w:szCs w:val="28"/>
        </w:rPr>
        <w:t>項</w:t>
      </w:r>
      <w:r w:rsidRPr="00D43077">
        <w:rPr>
          <w:rFonts w:ascii="全字庫正楷體" w:eastAsia="全字庫正楷體" w:hAnsi="全字庫正楷體" w:cs="全字庫正楷體"/>
          <w:spacing w:val="-3"/>
          <w:sz w:val="28"/>
          <w:szCs w:val="28"/>
        </w:rPr>
        <w:t xml:space="preserve"> </w:t>
      </w:r>
      <w:r w:rsidRPr="00D43077">
        <w:rPr>
          <w:rFonts w:ascii="全字庫正楷體" w:eastAsia="全字庫正楷體" w:hAnsi="全字庫正楷體" w:cs="全字庫正楷體" w:hint="eastAsia"/>
          <w:spacing w:val="-3"/>
          <w:sz w:val="28"/>
          <w:szCs w:val="28"/>
        </w:rPr>
        <w:t xml:space="preserve">                          </w:t>
      </w:r>
      <w:r w:rsidRPr="00D43077">
        <w:rPr>
          <w:rFonts w:ascii="全字庫正楷體" w:eastAsia="全字庫正楷體" w:hAnsi="全字庫正楷體" w:cs="全字庫正楷體" w:hint="eastAsia"/>
          <w:b/>
          <w:spacing w:val="-3"/>
          <w:sz w:val="28"/>
          <w:szCs w:val="28"/>
        </w:rPr>
        <w:t xml:space="preserve"> </w:t>
      </w:r>
      <w:r w:rsidR="00563FAA">
        <w:rPr>
          <w:rFonts w:ascii="全字庫正楷體" w:eastAsia="全字庫正楷體" w:hAnsi="全字庫正楷體" w:cs="全字庫正楷體" w:hint="eastAsia"/>
          <w:b/>
          <w:spacing w:val="-3"/>
          <w:sz w:val="28"/>
          <w:szCs w:val="28"/>
        </w:rPr>
        <w:t xml:space="preserve"> </w:t>
      </w:r>
      <w:proofErr w:type="gramStart"/>
      <w:r w:rsidRPr="00D43077">
        <w:rPr>
          <w:rFonts w:ascii="全字庫正楷體" w:eastAsia="全字庫正楷體" w:hAnsi="全字庫正楷體" w:cs="全字庫正楷體" w:hint="eastAsia"/>
          <w:b/>
          <w:spacing w:val="-3"/>
          <w:sz w:val="28"/>
          <w:szCs w:val="28"/>
        </w:rPr>
        <w:t>免評項目</w:t>
      </w:r>
      <w:proofErr w:type="gramEnd"/>
      <w:r w:rsidR="00563FAA">
        <w:rPr>
          <w:rFonts w:ascii="全字庫正楷體" w:eastAsia="全字庫正楷體" w:hAnsi="全字庫正楷體" w:cs="全字庫正楷體" w:hint="eastAsia"/>
          <w:b/>
          <w:spacing w:val="-3"/>
          <w:sz w:val="28"/>
          <w:szCs w:val="28"/>
        </w:rPr>
        <w:t>總</w:t>
      </w:r>
      <w:r w:rsidRPr="00D43077">
        <w:rPr>
          <w:rFonts w:ascii="全字庫正楷體" w:eastAsia="全字庫正楷體" w:hAnsi="全字庫正楷體" w:cs="全字庫正楷體" w:hint="eastAsia"/>
          <w:b/>
          <w:spacing w:val="-3"/>
          <w:sz w:val="28"/>
          <w:szCs w:val="28"/>
        </w:rPr>
        <w:t>數</w:t>
      </w:r>
      <w:r w:rsidRPr="00D43077">
        <w:rPr>
          <w:rFonts w:ascii="全字庫正楷體" w:eastAsia="全字庫正楷體" w:hAnsi="全字庫正楷體" w:cs="全字庫正楷體" w:hint="eastAsia"/>
          <w:b/>
          <w:spacing w:val="-1"/>
          <w:sz w:val="28"/>
          <w:szCs w:val="28"/>
        </w:rPr>
        <w:t>：</w:t>
      </w:r>
      <w:r w:rsidRPr="00D43077">
        <w:rPr>
          <w:rFonts w:ascii="全字庫正楷體" w:eastAsia="全字庫正楷體" w:hAnsi="全字庫正楷體" w:cs="全字庫正楷體" w:hint="eastAsia"/>
          <w:spacing w:val="-1"/>
          <w:sz w:val="28"/>
          <w:szCs w:val="28"/>
        </w:rPr>
        <w:t xml:space="preserve">     項</w:t>
      </w:r>
      <w:bookmarkEnd w:id="1"/>
    </w:p>
    <w:p w:rsidR="00D43077" w:rsidRPr="00D43077" w:rsidRDefault="00D43077" w:rsidP="00F175FB">
      <w:pPr>
        <w:kinsoku w:val="0"/>
        <w:overflowPunct w:val="0"/>
        <w:autoSpaceDE w:val="0"/>
        <w:autoSpaceDN w:val="0"/>
        <w:spacing w:line="440" w:lineRule="exact"/>
        <w:ind w:left="973" w:right="528" w:hanging="721"/>
        <w:rPr>
          <w:rFonts w:ascii="全字庫正楷體" w:eastAsia="全字庫正楷體" w:hAnsi="全字庫正楷體" w:cs="全字庫正楷體"/>
          <w:b/>
          <w:spacing w:val="-3"/>
          <w:sz w:val="28"/>
          <w:szCs w:val="28"/>
        </w:rPr>
      </w:pPr>
      <w:bookmarkStart w:id="2" w:name="_Hlk137804475"/>
      <w:r w:rsidRPr="00D43077">
        <w:rPr>
          <w:rFonts w:ascii="全字庫正楷體" w:eastAsia="全字庫正楷體" w:hAnsi="全字庫正楷體" w:cs="全字庫正楷體" w:hint="eastAsia"/>
          <w:b/>
          <w:sz w:val="28"/>
          <w:szCs w:val="28"/>
        </w:rPr>
        <w:t>五、</w:t>
      </w:r>
      <w:r w:rsidRPr="00D43077">
        <w:rPr>
          <w:rFonts w:ascii="全字庫正楷體" w:eastAsia="全字庫正楷體" w:hAnsi="全字庫正楷體" w:cs="全字庫正楷體" w:hint="eastAsia"/>
          <w:b/>
          <w:spacing w:val="-3"/>
          <w:sz w:val="28"/>
          <w:szCs w:val="28"/>
        </w:rPr>
        <w:t>考評分數：</w:t>
      </w:r>
      <w:r w:rsidR="0097369F">
        <w:rPr>
          <w:rFonts w:ascii="全字庫正楷體" w:eastAsia="全字庫正楷體" w:hAnsi="全字庫正楷體" w:cs="全字庫正楷體" w:hint="eastAsia"/>
          <w:b/>
          <w:spacing w:val="-3"/>
          <w:sz w:val="28"/>
          <w:szCs w:val="28"/>
        </w:rPr>
        <w:t xml:space="preserve">    </w:t>
      </w:r>
      <w:r w:rsidR="0097369F" w:rsidRPr="005544D7">
        <w:rPr>
          <w:rFonts w:ascii="全字庫正楷體" w:eastAsia="全字庫正楷體" w:hAnsi="全字庫正楷體" w:cs="全字庫正楷體" w:hint="eastAsia"/>
          <w:spacing w:val="-3"/>
          <w:sz w:val="28"/>
          <w:szCs w:val="28"/>
        </w:rPr>
        <w:t>分</w:t>
      </w:r>
    </w:p>
    <w:p w:rsidR="00D43077" w:rsidRPr="008A00B0" w:rsidRDefault="00D43077" w:rsidP="008A00B0">
      <w:pPr>
        <w:kinsoku w:val="0"/>
        <w:overflowPunct w:val="0"/>
        <w:autoSpaceDE w:val="0"/>
        <w:autoSpaceDN w:val="0"/>
        <w:spacing w:line="0" w:lineRule="atLeast"/>
        <w:ind w:leftChars="236" w:left="919" w:right="527" w:hangingChars="182" w:hanging="353"/>
        <w:jc w:val="both"/>
        <w:rPr>
          <w:rFonts w:ascii="全字庫正楷體" w:eastAsia="全字庫正楷體" w:hAnsi="全字庫正楷體" w:cs="全字庫正楷體"/>
          <w:spacing w:val="-3"/>
          <w:sz w:val="20"/>
          <w:szCs w:val="20"/>
        </w:rPr>
      </w:pPr>
      <w:r w:rsidRPr="008A00B0">
        <w:rPr>
          <w:rFonts w:ascii="全字庫正楷體" w:eastAsia="全字庫正楷體" w:hAnsi="全字庫正楷體" w:cs="全字庫正楷體" w:hint="eastAsia"/>
          <w:spacing w:val="-3"/>
          <w:sz w:val="20"/>
          <w:szCs w:val="20"/>
        </w:rPr>
        <w:t>(</w:t>
      </w:r>
      <w:proofErr w:type="gramStart"/>
      <w:r w:rsidRPr="008A00B0">
        <w:rPr>
          <w:rFonts w:ascii="全字庫正楷體" w:eastAsia="全字庫正楷體" w:hAnsi="全字庫正楷體" w:cs="全字庫正楷體" w:hint="eastAsia"/>
          <w:spacing w:val="-3"/>
          <w:sz w:val="20"/>
          <w:szCs w:val="20"/>
        </w:rPr>
        <w:t>一</w:t>
      </w:r>
      <w:proofErr w:type="gramEnd"/>
      <w:r w:rsidRPr="008A00B0">
        <w:rPr>
          <w:rFonts w:ascii="全字庫正楷體" w:eastAsia="全字庫正楷體" w:hAnsi="全字庫正楷體" w:cs="全字庫正楷體" w:hint="eastAsia"/>
          <w:spacing w:val="-3"/>
          <w:sz w:val="20"/>
          <w:szCs w:val="20"/>
        </w:rPr>
        <w:t>)各考評項目之評分標準如</w:t>
      </w:r>
      <w:proofErr w:type="gramStart"/>
      <w:r w:rsidRPr="008A00B0">
        <w:rPr>
          <w:rFonts w:ascii="全字庫正楷體" w:eastAsia="全字庫正楷體" w:hAnsi="全字庫正楷體" w:cs="全字庫正楷體" w:hint="eastAsia"/>
          <w:spacing w:val="-3"/>
          <w:sz w:val="20"/>
          <w:szCs w:val="20"/>
        </w:rPr>
        <w:t>採</w:t>
      </w:r>
      <w:proofErr w:type="gramEnd"/>
      <w:r w:rsidRPr="008A00B0">
        <w:rPr>
          <w:rFonts w:ascii="全字庫正楷體" w:eastAsia="全字庫正楷體" w:hAnsi="全字庫正楷體" w:cs="全字庫正楷體" w:hint="eastAsia"/>
          <w:spacing w:val="-3"/>
          <w:sz w:val="20"/>
          <w:szCs w:val="20"/>
        </w:rPr>
        <w:t>百分比換算得分者，百分比部分以整數計算後再換算得分，如整數後有小數點位數，以小數點第一位四捨五入至整數；</w:t>
      </w:r>
      <w:proofErr w:type="gramStart"/>
      <w:r w:rsidRPr="008A00B0">
        <w:rPr>
          <w:rFonts w:ascii="全字庫正楷體" w:eastAsia="全字庫正楷體" w:hAnsi="全字庫正楷體" w:cs="全字庫正楷體" w:hint="eastAsia"/>
          <w:spacing w:val="-3"/>
          <w:sz w:val="20"/>
          <w:szCs w:val="20"/>
        </w:rPr>
        <w:t>採</w:t>
      </w:r>
      <w:proofErr w:type="gramEnd"/>
      <w:r w:rsidRPr="008A00B0">
        <w:rPr>
          <w:rFonts w:ascii="全字庫正楷體" w:eastAsia="全字庫正楷體" w:hAnsi="全字庫正楷體" w:cs="全字庫正楷體" w:hint="eastAsia"/>
          <w:spacing w:val="-3"/>
          <w:sz w:val="20"/>
          <w:szCs w:val="20"/>
        </w:rPr>
        <w:t>其他方式換算得分者，如</w:t>
      </w:r>
      <w:proofErr w:type="gramStart"/>
      <w:r w:rsidRPr="008A00B0">
        <w:rPr>
          <w:rFonts w:ascii="全字庫正楷體" w:eastAsia="全字庫正楷體" w:hAnsi="全字庫正楷體" w:cs="全字庫正楷體" w:hint="eastAsia"/>
          <w:spacing w:val="-3"/>
          <w:sz w:val="20"/>
          <w:szCs w:val="20"/>
        </w:rPr>
        <w:t>採</w:t>
      </w:r>
      <w:proofErr w:type="gramEnd"/>
      <w:r w:rsidRPr="008A00B0">
        <w:rPr>
          <w:rFonts w:ascii="全字庫正楷體" w:eastAsia="全字庫正楷體" w:hAnsi="全字庫正楷體" w:cs="全字庫正楷體" w:hint="eastAsia"/>
          <w:spacing w:val="-3"/>
          <w:sz w:val="20"/>
          <w:szCs w:val="20"/>
        </w:rPr>
        <w:t>查核數量、次數平均或依符合比例計分，整數後有小數點位數，以小數點第二位四捨五入至小數點第一位。</w:t>
      </w:r>
    </w:p>
    <w:p w:rsidR="002E7F33" w:rsidRPr="008A00B0" w:rsidRDefault="00D43077" w:rsidP="008A00B0">
      <w:pPr>
        <w:kinsoku w:val="0"/>
        <w:overflowPunct w:val="0"/>
        <w:autoSpaceDE w:val="0"/>
        <w:autoSpaceDN w:val="0"/>
        <w:spacing w:line="0" w:lineRule="atLeast"/>
        <w:ind w:left="975" w:right="527" w:hanging="469"/>
        <w:jc w:val="both"/>
        <w:rPr>
          <w:rFonts w:ascii="全字庫正楷體" w:eastAsia="全字庫正楷體" w:hAnsi="全字庫正楷體" w:cs="全字庫正楷體"/>
          <w:spacing w:val="-3"/>
          <w:sz w:val="20"/>
          <w:szCs w:val="20"/>
        </w:rPr>
      </w:pPr>
      <w:r w:rsidRPr="008A00B0">
        <w:rPr>
          <w:rFonts w:ascii="全字庫正楷體" w:eastAsia="全字庫正楷體" w:hAnsi="全字庫正楷體" w:cs="全字庫正楷體" w:hint="eastAsia"/>
          <w:spacing w:val="-3"/>
          <w:sz w:val="20"/>
          <w:szCs w:val="20"/>
        </w:rPr>
        <w:t>(二)考評總分計算方式：{考評結果加總分數/[(全部考評項目數-</w:t>
      </w:r>
      <w:proofErr w:type="gramStart"/>
      <w:r w:rsidRPr="008A00B0">
        <w:rPr>
          <w:rFonts w:ascii="全字庫正楷體" w:eastAsia="全字庫正楷體" w:hAnsi="全字庫正楷體" w:cs="全字庫正楷體" w:hint="eastAsia"/>
          <w:spacing w:val="-3"/>
          <w:sz w:val="20"/>
          <w:szCs w:val="20"/>
        </w:rPr>
        <w:t>免評項目</w:t>
      </w:r>
      <w:proofErr w:type="gramEnd"/>
      <w:r w:rsidRPr="008A00B0">
        <w:rPr>
          <w:rFonts w:ascii="全字庫正楷體" w:eastAsia="全字庫正楷體" w:hAnsi="全字庫正楷體" w:cs="全字庫正楷體" w:hint="eastAsia"/>
          <w:spacing w:val="-3"/>
          <w:sz w:val="20"/>
          <w:szCs w:val="20"/>
        </w:rPr>
        <w:t>數)x5]}x100，如整數後有小數點位數，小數點第一位四捨五入至整數。</w:t>
      </w:r>
    </w:p>
    <w:tbl>
      <w:tblPr>
        <w:tblW w:w="1488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1064"/>
        <w:gridCol w:w="2265"/>
        <w:gridCol w:w="6027"/>
        <w:gridCol w:w="4678"/>
        <w:gridCol w:w="850"/>
      </w:tblGrid>
      <w:tr w:rsidR="00F72E88" w:rsidRPr="00526269" w:rsidTr="00E64E5D">
        <w:trPr>
          <w:trHeight w:val="42"/>
          <w:tblHeader/>
        </w:trPr>
        <w:tc>
          <w:tcPr>
            <w:tcW w:w="1064" w:type="dxa"/>
            <w:shd w:val="clear" w:color="auto" w:fill="FFF2CC"/>
            <w:tcMar>
              <w:right w:w="11" w:type="dxa"/>
            </w:tcMar>
            <w:vAlign w:val="center"/>
          </w:tcPr>
          <w:p w:rsidR="00F72E88" w:rsidRPr="00526269" w:rsidRDefault="00F72E88" w:rsidP="00EF6FA3">
            <w:pPr>
              <w:suppressAutoHyphens/>
              <w:spacing w:line="0" w:lineRule="atLeast"/>
              <w:jc w:val="center"/>
              <w:rPr>
                <w:rFonts w:ascii="標楷體" w:eastAsia="標楷體" w:hAnsi="標楷體" w:cs="全字庫正楷體"/>
                <w:b/>
                <w:strike/>
                <w:szCs w:val="24"/>
                <w:lang w:eastAsia="ar-SA"/>
              </w:rPr>
            </w:pPr>
            <w:r w:rsidRPr="00526269">
              <w:rPr>
                <w:rFonts w:ascii="標楷體" w:eastAsia="標楷體" w:hAnsi="標楷體" w:cs="全字庫正楷體"/>
                <w:b/>
                <w:szCs w:val="24"/>
                <w:lang w:eastAsia="ar-SA"/>
              </w:rPr>
              <w:t>工作</w:t>
            </w:r>
            <w:r w:rsidRPr="00526269">
              <w:rPr>
                <w:rFonts w:ascii="標楷體" w:eastAsia="標楷體" w:hAnsi="標楷體" w:cs="全字庫正楷體"/>
                <w:b/>
                <w:szCs w:val="24"/>
              </w:rPr>
              <w:t>事項</w:t>
            </w:r>
          </w:p>
        </w:tc>
        <w:tc>
          <w:tcPr>
            <w:tcW w:w="2265" w:type="dxa"/>
            <w:shd w:val="clear" w:color="auto" w:fill="FFF2CC"/>
            <w:tcMar>
              <w:right w:w="11" w:type="dxa"/>
            </w:tcMar>
            <w:vAlign w:val="center"/>
          </w:tcPr>
          <w:p w:rsidR="00F72E88" w:rsidRPr="00526269" w:rsidRDefault="00F72E88"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考評</w:t>
            </w:r>
            <w:r w:rsidRPr="00526269">
              <w:rPr>
                <w:rFonts w:ascii="標楷體" w:eastAsia="標楷體" w:hAnsi="標楷體" w:cs="全字庫正楷體"/>
                <w:b/>
                <w:szCs w:val="24"/>
                <w:lang w:eastAsia="ar-SA"/>
              </w:rPr>
              <w:t>項</w:t>
            </w:r>
            <w:r w:rsidRPr="00526269">
              <w:rPr>
                <w:rFonts w:ascii="標楷體" w:eastAsia="標楷體" w:hAnsi="標楷體" w:cs="全字庫正楷體"/>
                <w:b/>
                <w:szCs w:val="24"/>
              </w:rPr>
              <w:t>目</w:t>
            </w:r>
          </w:p>
        </w:tc>
        <w:tc>
          <w:tcPr>
            <w:tcW w:w="6027" w:type="dxa"/>
            <w:shd w:val="clear" w:color="auto" w:fill="FFF2CC"/>
            <w:vAlign w:val="center"/>
          </w:tcPr>
          <w:p w:rsidR="00F72E88" w:rsidRPr="00526269" w:rsidRDefault="00F72E88"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考評方式與評分標準</w:t>
            </w:r>
          </w:p>
        </w:tc>
        <w:tc>
          <w:tcPr>
            <w:tcW w:w="4678" w:type="dxa"/>
            <w:shd w:val="clear" w:color="auto" w:fill="FFF2CC"/>
            <w:vAlign w:val="center"/>
          </w:tcPr>
          <w:p w:rsidR="00F72E88" w:rsidRPr="00526269" w:rsidRDefault="00F72E88"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考評發現(</w:t>
            </w:r>
            <w:proofErr w:type="gramStart"/>
            <w:r w:rsidRPr="00526269">
              <w:rPr>
                <w:rFonts w:ascii="標楷體" w:eastAsia="標楷體" w:hAnsi="標楷體" w:cs="全字庫正楷體" w:hint="eastAsia"/>
                <w:b/>
                <w:szCs w:val="24"/>
              </w:rPr>
              <w:t>含</w:t>
            </w:r>
            <w:r w:rsidRPr="00526269">
              <w:rPr>
                <w:rFonts w:ascii="標楷體" w:eastAsia="標楷體" w:hAnsi="標楷體" w:cs="全字庫正楷體"/>
                <w:b/>
                <w:szCs w:val="24"/>
              </w:rPr>
              <w:t>免評</w:t>
            </w:r>
            <w:proofErr w:type="gramEnd"/>
            <w:r w:rsidRPr="00526269">
              <w:rPr>
                <w:rFonts w:ascii="標楷體" w:eastAsia="標楷體" w:hAnsi="標楷體" w:cs="全字庫正楷體"/>
                <w:b/>
                <w:szCs w:val="24"/>
              </w:rPr>
              <w:t>原因說明)</w:t>
            </w:r>
          </w:p>
        </w:tc>
        <w:tc>
          <w:tcPr>
            <w:tcW w:w="850" w:type="dxa"/>
            <w:shd w:val="clear" w:color="auto" w:fill="FFF2CC"/>
            <w:vAlign w:val="center"/>
          </w:tcPr>
          <w:p w:rsidR="00F72E88" w:rsidRPr="00526269" w:rsidRDefault="00F72E88"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得分</w:t>
            </w:r>
          </w:p>
        </w:tc>
      </w:tr>
      <w:tr w:rsidR="00F72E88" w:rsidRPr="00526269" w:rsidTr="00E64E5D">
        <w:trPr>
          <w:trHeight w:val="226"/>
        </w:trPr>
        <w:tc>
          <w:tcPr>
            <w:tcW w:w="1064" w:type="dxa"/>
            <w:shd w:val="clear" w:color="auto" w:fill="auto"/>
            <w:tcMar>
              <w:right w:w="11" w:type="dxa"/>
            </w:tcMar>
          </w:tcPr>
          <w:p w:rsidR="00F72E88" w:rsidRPr="00526269" w:rsidRDefault="00F72E88"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br w:type="page"/>
            </w:r>
            <w:r w:rsidRPr="00526269">
              <w:rPr>
                <w:rFonts w:ascii="標楷體" w:eastAsia="標楷體" w:hAnsi="標楷體" w:cs="全字庫正楷體"/>
                <w:b/>
                <w:szCs w:val="24"/>
                <w:lang w:eastAsia="ar-SA"/>
              </w:rPr>
              <w:t>檔案點收</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1.</w:t>
            </w:r>
            <w:r w:rsidRPr="00526269">
              <w:rPr>
                <w:rFonts w:ascii="標楷體" w:eastAsia="標楷體" w:hAnsi="標楷體" w:cs="全字庫正楷體"/>
                <w:szCs w:val="24"/>
                <w:lang w:eastAsia="ar-SA"/>
              </w:rPr>
              <w:t>歸檔附件屬特殊媒體或書籍者</w:t>
            </w:r>
            <w:r w:rsidRPr="00526269">
              <w:rPr>
                <w:rFonts w:ascii="標楷體" w:eastAsia="標楷體" w:hAnsi="標楷體" w:cs="全字庫正楷體"/>
                <w:szCs w:val="24"/>
              </w:rPr>
              <w:t>，</w:t>
            </w:r>
            <w:r w:rsidRPr="00526269">
              <w:rPr>
                <w:rFonts w:ascii="標楷體" w:eastAsia="標楷體" w:hAnsi="標楷體" w:cs="全字庫正楷體"/>
                <w:szCs w:val="24"/>
                <w:lang w:eastAsia="ar-SA"/>
              </w:rPr>
              <w:t>歸檔清單註記</w:t>
            </w:r>
            <w:r w:rsidRPr="00526269">
              <w:rPr>
                <w:rFonts w:ascii="標楷體" w:eastAsia="標楷體" w:hAnsi="標楷體" w:cs="全字庫正楷體"/>
                <w:szCs w:val="24"/>
              </w:rPr>
              <w:t>其</w:t>
            </w:r>
            <w:r w:rsidRPr="00526269">
              <w:rPr>
                <w:rFonts w:ascii="標楷體" w:eastAsia="標楷體" w:hAnsi="標楷體" w:cs="全字庫正楷體"/>
                <w:szCs w:val="24"/>
                <w:lang w:eastAsia="ar-SA"/>
              </w:rPr>
              <w:t>媒體類型及數量</w:t>
            </w:r>
            <w:r w:rsidRPr="00526269">
              <w:rPr>
                <w:rFonts w:ascii="標楷體" w:eastAsia="標楷體" w:hAnsi="標楷體" w:cs="全字庫正楷體"/>
                <w:szCs w:val="24"/>
              </w:rPr>
              <w:t>。</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72E88" w:rsidRPr="00526269" w:rsidRDefault="00F72E88" w:rsidP="00EF6FA3">
            <w:pPr>
              <w:numPr>
                <w:ilvl w:val="1"/>
                <w:numId w:val="2"/>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受評機關備妥自檔案管理資訊系統檢出符合下列條件之</w:t>
            </w:r>
            <w:r w:rsidR="00C91D54" w:rsidRPr="00526269">
              <w:rPr>
                <w:rFonts w:ascii="標楷體" w:eastAsia="標楷體" w:hAnsi="標楷體" w:cs="全字庫正楷體" w:hint="eastAsia"/>
                <w:b/>
                <w:color w:val="FF0000"/>
                <w:szCs w:val="24"/>
                <w:u w:val="single"/>
              </w:rPr>
              <w:t>歸檔</w:t>
            </w:r>
            <w:r w:rsidR="007A32DB" w:rsidRPr="00526269">
              <w:rPr>
                <w:rFonts w:ascii="標楷體" w:eastAsia="標楷體" w:hAnsi="標楷體" w:cs="全字庫正楷體" w:hint="eastAsia"/>
                <w:b/>
                <w:color w:val="FF0000"/>
                <w:szCs w:val="24"/>
                <w:u w:val="single"/>
              </w:rPr>
              <w:t>案件</w:t>
            </w:r>
            <w:r w:rsidRPr="00526269">
              <w:rPr>
                <w:rFonts w:ascii="標楷體" w:eastAsia="標楷體" w:hAnsi="標楷體" w:cs="全字庫正楷體"/>
                <w:szCs w:val="24"/>
              </w:rPr>
              <w:t>及其歸檔清單，續由評鑑(考評)機關抽檢至少20件進行考評：</w:t>
            </w:r>
          </w:p>
          <w:p w:rsidR="00F72E88" w:rsidRPr="00526269" w:rsidRDefault="00F72E88" w:rsidP="00EF6FA3">
            <w:pPr>
              <w:numPr>
                <w:ilvl w:val="0"/>
                <w:numId w:val="7"/>
              </w:numPr>
              <w:tabs>
                <w:tab w:val="left" w:pos="413"/>
              </w:tabs>
              <w:suppressAutoHyphens/>
              <w:snapToGrid w:val="0"/>
              <w:spacing w:line="0" w:lineRule="atLeast"/>
              <w:ind w:left="301" w:hanging="283"/>
              <w:rPr>
                <w:rFonts w:ascii="標楷體" w:eastAsia="標楷體" w:hAnsi="標楷體" w:cs="全字庫正楷體"/>
                <w:szCs w:val="24"/>
              </w:rPr>
            </w:pPr>
            <w:r w:rsidRPr="00526269">
              <w:rPr>
                <w:rFonts w:ascii="標楷體" w:eastAsia="標楷體" w:hAnsi="標楷體" w:cs="全字庫正楷體"/>
                <w:szCs w:val="24"/>
              </w:rPr>
              <w:t>自91年起各年度至少檢出1件，總檢出件數不得少於50件</w:t>
            </w:r>
            <w:r w:rsidRPr="00526269">
              <w:rPr>
                <w:rFonts w:ascii="標楷體" w:eastAsia="標楷體" w:hAnsi="標楷體" w:cs="全字庫正楷體" w:hint="eastAsia"/>
                <w:szCs w:val="24"/>
              </w:rPr>
              <w:t>，每</w:t>
            </w:r>
            <w:proofErr w:type="gramStart"/>
            <w:r w:rsidRPr="00526269">
              <w:rPr>
                <w:rFonts w:ascii="標楷體" w:eastAsia="標楷體" w:hAnsi="標楷體" w:cs="全字庫正楷體" w:hint="eastAsia"/>
                <w:szCs w:val="24"/>
              </w:rPr>
              <w:t>件均需有</w:t>
            </w:r>
            <w:proofErr w:type="gramEnd"/>
            <w:r w:rsidRPr="00526269">
              <w:rPr>
                <w:rFonts w:ascii="標楷體" w:eastAsia="標楷體" w:hAnsi="標楷體" w:cs="全字庫正楷體" w:hint="eastAsia"/>
                <w:szCs w:val="24"/>
              </w:rPr>
              <w:t>附件。</w:t>
            </w:r>
          </w:p>
          <w:p w:rsidR="00F72E88" w:rsidRPr="00526269" w:rsidRDefault="00F72E88" w:rsidP="00EF6FA3">
            <w:pPr>
              <w:numPr>
                <w:ilvl w:val="0"/>
                <w:numId w:val="7"/>
              </w:numPr>
              <w:tabs>
                <w:tab w:val="left" w:pos="413"/>
              </w:tabs>
              <w:suppressAutoHyphens/>
              <w:snapToGrid w:val="0"/>
              <w:spacing w:line="0" w:lineRule="atLeast"/>
              <w:ind w:left="301" w:hanging="283"/>
              <w:rPr>
                <w:rFonts w:ascii="標楷體" w:eastAsia="標楷體" w:hAnsi="標楷體" w:cs="全字庫正楷體"/>
                <w:szCs w:val="24"/>
              </w:rPr>
            </w:pPr>
            <w:r w:rsidRPr="00526269">
              <w:rPr>
                <w:rFonts w:ascii="標楷體" w:eastAsia="標楷體" w:hAnsi="標楷體" w:cs="全字庫正楷體"/>
                <w:szCs w:val="24"/>
              </w:rPr>
              <w:t>前點檢出之案件需分屬至少4個承辦單位，且每</w:t>
            </w:r>
            <w:proofErr w:type="gramStart"/>
            <w:r w:rsidRPr="00526269">
              <w:rPr>
                <w:rFonts w:ascii="標楷體" w:eastAsia="標楷體" w:hAnsi="標楷體" w:cs="全字庫正楷體"/>
                <w:szCs w:val="24"/>
              </w:rPr>
              <w:t>個</w:t>
            </w:r>
            <w:proofErr w:type="gramEnd"/>
            <w:r w:rsidRPr="00526269">
              <w:rPr>
                <w:rFonts w:ascii="標楷體" w:eastAsia="標楷體" w:hAnsi="標楷體" w:cs="全字庫正楷體"/>
                <w:szCs w:val="24"/>
              </w:rPr>
              <w:t>承辦單位案件不少於10件</w:t>
            </w:r>
            <w:r w:rsidRPr="00526269">
              <w:rPr>
                <w:rFonts w:ascii="標楷體" w:eastAsia="標楷體" w:hAnsi="標楷體" w:cs="全字庫正楷體" w:hint="eastAsia"/>
                <w:szCs w:val="24"/>
              </w:rPr>
              <w:t>。</w:t>
            </w:r>
          </w:p>
          <w:p w:rsidR="00F72E88" w:rsidRPr="00526269" w:rsidRDefault="00F72E88" w:rsidP="00EF6FA3">
            <w:pPr>
              <w:numPr>
                <w:ilvl w:val="1"/>
                <w:numId w:val="2"/>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歸檔清單註記之相關資訊缺漏或錯誤者(如附件數量註記有誤)，視為不合格。</w:t>
            </w:r>
          </w:p>
          <w:p w:rsidR="00F72E88" w:rsidRPr="00526269" w:rsidRDefault="00F72E88" w:rsidP="00EF6FA3">
            <w:pPr>
              <w:numPr>
                <w:ilvl w:val="1"/>
                <w:numId w:val="2"/>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如無法提供前開抽檢資料，請受評機關提供說明</w:t>
            </w:r>
            <w:r w:rsidRPr="00526269">
              <w:rPr>
                <w:rFonts w:ascii="標楷體" w:eastAsia="標楷體" w:hAnsi="標楷體" w:cs="全字庫正楷體" w:hint="eastAsia"/>
                <w:szCs w:val="24"/>
              </w:rPr>
              <w:t>。</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(合格件數/總件數)*100%</w:t>
            </w:r>
          </w:p>
          <w:p w:rsidR="00AB5A2F"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達100%(5分)；90%~99%(4分)；</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60~69%(1分)；未達60%(0分)</w:t>
            </w:r>
            <w:r w:rsidRPr="00526269">
              <w:rPr>
                <w:rFonts w:ascii="標楷體" w:eastAsia="標楷體" w:hAnsi="標楷體" w:cs="全字庫正楷體" w:hint="eastAsia"/>
                <w:szCs w:val="24"/>
              </w:rPr>
              <w:t>。</w:t>
            </w:r>
          </w:p>
          <w:p w:rsidR="00F72E88" w:rsidRPr="00526269" w:rsidRDefault="00F72E88" w:rsidP="00EF6FA3">
            <w:pPr>
              <w:numPr>
                <w:ilvl w:val="1"/>
                <w:numId w:val="2"/>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無歸檔清單(0分)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jc w:val="center"/>
              <w:rPr>
                <w:rFonts w:ascii="標楷體" w:eastAsia="標楷體" w:hAnsi="標楷體" w:cs="全字庫正楷體"/>
                <w:sz w:val="28"/>
                <w:szCs w:val="28"/>
              </w:rPr>
            </w:pPr>
          </w:p>
        </w:tc>
      </w:tr>
      <w:tr w:rsidR="00F72E88" w:rsidRPr="00526269" w:rsidTr="00E64E5D">
        <w:trPr>
          <w:trHeight w:val="308"/>
        </w:trPr>
        <w:tc>
          <w:tcPr>
            <w:tcW w:w="1064" w:type="dxa"/>
            <w:shd w:val="clear" w:color="auto" w:fill="auto"/>
            <w:tcMar>
              <w:right w:w="11" w:type="dxa"/>
            </w:tcMar>
          </w:tcPr>
          <w:p w:rsidR="00F72E88" w:rsidRPr="00526269" w:rsidRDefault="004C50E2"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檔案點收</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2.</w:t>
            </w:r>
            <w:r w:rsidRPr="00526269">
              <w:rPr>
                <w:rFonts w:ascii="標楷體" w:eastAsia="標楷體" w:hAnsi="標楷體" w:cs="全字庫正楷體"/>
                <w:szCs w:val="24"/>
                <w:lang w:eastAsia="ar-SA"/>
              </w:rPr>
              <w:t>歸檔案件依規定查核及點收。</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抽檢標的同項目1。</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檢視檔案及其歸檔清單，有機關檔案點收作業要點第</w:t>
            </w:r>
            <w:r w:rsidRPr="00526269">
              <w:rPr>
                <w:rFonts w:ascii="標楷體" w:eastAsia="標楷體" w:hAnsi="標楷體" w:cs="全字庫正楷體"/>
                <w:szCs w:val="24"/>
              </w:rPr>
              <w:lastRenderedPageBreak/>
              <w:t>9點第2項各款規定情形之</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者(如附件未經簽准</w:t>
            </w:r>
            <w:proofErr w:type="gramStart"/>
            <w:r w:rsidRPr="00526269">
              <w:rPr>
                <w:rFonts w:ascii="標楷體" w:eastAsia="標楷體" w:hAnsi="標楷體" w:cs="全字庫正楷體"/>
                <w:szCs w:val="24"/>
              </w:rPr>
              <w:t>即抽存</w:t>
            </w:r>
            <w:proofErr w:type="gramEnd"/>
            <w:r w:rsidRPr="00526269">
              <w:rPr>
                <w:rFonts w:ascii="標楷體" w:eastAsia="標楷體" w:hAnsi="標楷體" w:cs="全字庫正楷體"/>
                <w:szCs w:val="24"/>
              </w:rPr>
              <w:t>、頁碼編寫</w:t>
            </w:r>
            <w:proofErr w:type="gramStart"/>
            <w:r w:rsidRPr="00526269">
              <w:rPr>
                <w:rFonts w:ascii="標楷體" w:eastAsia="標楷體" w:hAnsi="標楷體" w:cs="全字庫正楷體"/>
                <w:szCs w:val="24"/>
              </w:rPr>
              <w:t>有誤等</w:t>
            </w:r>
            <w:proofErr w:type="gramEnd"/>
            <w:r w:rsidRPr="00526269">
              <w:rPr>
                <w:rFonts w:ascii="標楷體" w:eastAsia="標楷體" w:hAnsi="標楷體" w:cs="全字庫正楷體"/>
                <w:szCs w:val="24"/>
              </w:rPr>
              <w:t>)，視為不合格。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ind w:left="60"/>
              <w:rPr>
                <w:rFonts w:ascii="標楷體" w:eastAsia="標楷體" w:hAnsi="標楷體" w:cs="全字庫正楷體"/>
                <w:szCs w:val="24"/>
              </w:rPr>
            </w:pPr>
            <w:r w:rsidRPr="00526269">
              <w:rPr>
                <w:rFonts w:ascii="標楷體" w:eastAsia="標楷體" w:hAnsi="標楷體" w:cs="全字庫正楷體"/>
                <w:szCs w:val="24"/>
              </w:rPr>
              <w:t xml:space="preserve">(合格件數/總件數)*100% </w:t>
            </w:r>
          </w:p>
          <w:p w:rsidR="00AB5A2F" w:rsidRDefault="00F72E88" w:rsidP="00EF6FA3">
            <w:pPr>
              <w:suppressAutoHyphens/>
              <w:snapToGrid w:val="0"/>
              <w:spacing w:line="0" w:lineRule="atLeast"/>
              <w:ind w:left="60"/>
              <w:rPr>
                <w:rFonts w:ascii="標楷體" w:eastAsia="標楷體" w:hAnsi="標楷體" w:cs="全字庫正楷體"/>
                <w:szCs w:val="24"/>
              </w:rPr>
            </w:pPr>
            <w:r w:rsidRPr="00526269">
              <w:rPr>
                <w:rFonts w:ascii="標楷體" w:eastAsia="標楷體" w:hAnsi="標楷體" w:cs="全字庫正楷體"/>
                <w:szCs w:val="24"/>
              </w:rPr>
              <w:t>達100%(5分)；90%~99%(4分)</w:t>
            </w:r>
            <w:r w:rsidRPr="00526269">
              <w:rPr>
                <w:rFonts w:ascii="標楷體" w:eastAsia="標楷體" w:hAnsi="標楷體" w:cs="全字庫正楷體" w:hint="eastAsia"/>
                <w:szCs w:val="24"/>
              </w:rPr>
              <w:t>；</w:t>
            </w:r>
          </w:p>
          <w:p w:rsidR="00AB5A2F" w:rsidRDefault="00F72E88" w:rsidP="00EF6FA3">
            <w:pPr>
              <w:suppressAutoHyphens/>
              <w:snapToGrid w:val="0"/>
              <w:spacing w:line="0" w:lineRule="atLeast"/>
              <w:ind w:left="60"/>
              <w:rPr>
                <w:rFonts w:ascii="標楷體" w:eastAsia="標楷體" w:hAnsi="標楷體" w:cs="全字庫正楷體"/>
                <w:szCs w:val="24"/>
              </w:rPr>
            </w:pPr>
            <w:r w:rsidRPr="00526269">
              <w:rPr>
                <w:rFonts w:ascii="標楷體" w:eastAsia="標楷體" w:hAnsi="標楷體" w:cs="全字庫正楷體"/>
                <w:szCs w:val="24"/>
              </w:rPr>
              <w:t>80~89%(3分)；70~79%(2分)</w:t>
            </w:r>
            <w:r w:rsidRPr="00526269">
              <w:rPr>
                <w:rFonts w:ascii="標楷體" w:eastAsia="標楷體" w:hAnsi="標楷體" w:cs="全字庫正楷體" w:hint="eastAsia"/>
                <w:szCs w:val="24"/>
              </w:rPr>
              <w:t>；</w:t>
            </w:r>
          </w:p>
          <w:p w:rsidR="00F72E88" w:rsidRPr="00526269" w:rsidRDefault="00F72E88" w:rsidP="00EF6FA3">
            <w:pPr>
              <w:suppressAutoHyphens/>
              <w:snapToGrid w:val="0"/>
              <w:spacing w:line="0" w:lineRule="atLeast"/>
              <w:ind w:left="60"/>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r w:rsidRPr="00526269">
              <w:rPr>
                <w:rFonts w:ascii="標楷體" w:eastAsia="標楷體" w:hAnsi="標楷體" w:cs="全字庫正楷體" w:hint="eastAsia"/>
                <w:szCs w:val="24"/>
              </w:rPr>
              <w:t>。</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ind w:left="60"/>
              <w:jc w:val="center"/>
              <w:rPr>
                <w:rFonts w:ascii="標楷體" w:eastAsia="標楷體" w:hAnsi="標楷體" w:cs="全字庫正楷體"/>
                <w:sz w:val="28"/>
                <w:szCs w:val="28"/>
              </w:rPr>
            </w:pPr>
          </w:p>
        </w:tc>
      </w:tr>
      <w:tr w:rsidR="00F72E88" w:rsidRPr="00526269" w:rsidTr="00E64E5D">
        <w:trPr>
          <w:trHeight w:val="724"/>
        </w:trPr>
        <w:tc>
          <w:tcPr>
            <w:tcW w:w="1064" w:type="dxa"/>
            <w:shd w:val="clear" w:color="auto" w:fill="auto"/>
            <w:tcMar>
              <w:right w:w="11" w:type="dxa"/>
            </w:tcMar>
          </w:tcPr>
          <w:p w:rsidR="00F72E88" w:rsidRPr="00526269" w:rsidRDefault="004C50E2"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檔案點收</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3.</w:t>
            </w:r>
            <w:r w:rsidRPr="00526269">
              <w:rPr>
                <w:rFonts w:ascii="標楷體" w:eastAsia="標楷體" w:hAnsi="標楷體" w:cs="全字庫正楷體"/>
                <w:szCs w:val="24"/>
                <w:lang w:eastAsia="ar-SA"/>
              </w:rPr>
              <w:t>定期辦理逾期未歸檔案件稽催(含附件抽存續辦者)。</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72E88" w:rsidRPr="00526269" w:rsidRDefault="00F72E88" w:rsidP="00EF6FA3">
            <w:pPr>
              <w:numPr>
                <w:ilvl w:val="1"/>
                <w:numId w:val="3"/>
              </w:numPr>
              <w:suppressAutoHyphens/>
              <w:snapToGrid w:val="0"/>
              <w:spacing w:line="0" w:lineRule="atLeast"/>
              <w:ind w:left="343" w:hanging="283"/>
              <w:rPr>
                <w:rFonts w:ascii="標楷體" w:eastAsia="標楷體" w:hAnsi="標楷體" w:cs="全字庫正楷體"/>
                <w:szCs w:val="24"/>
              </w:rPr>
            </w:pPr>
            <w:r w:rsidRPr="00526269">
              <w:rPr>
                <w:rFonts w:ascii="標楷體" w:eastAsia="標楷體" w:hAnsi="標楷體" w:cs="全字庫正楷體"/>
                <w:szCs w:val="24"/>
              </w:rPr>
              <w:t>受評機關提供近3年年度歸檔案件統計表，該表逾期未歸檔數為1以上者，請提供其</w:t>
            </w:r>
            <w:proofErr w:type="gramStart"/>
            <w:r w:rsidRPr="00526269">
              <w:rPr>
                <w:rFonts w:ascii="標楷體" w:eastAsia="標楷體" w:hAnsi="標楷體" w:cs="全字庫正楷體"/>
                <w:szCs w:val="24"/>
              </w:rPr>
              <w:t>稽</w:t>
            </w:r>
            <w:proofErr w:type="gramEnd"/>
            <w:r w:rsidRPr="00526269">
              <w:rPr>
                <w:rFonts w:ascii="標楷體" w:eastAsia="標楷體" w:hAnsi="標楷體" w:cs="全字庫正楷體"/>
                <w:szCs w:val="24"/>
              </w:rPr>
              <w:t>催清單。</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清單所列檔案逾期未歸檔案件，經</w:t>
            </w:r>
            <w:proofErr w:type="gramStart"/>
            <w:r w:rsidRPr="00526269">
              <w:rPr>
                <w:rFonts w:ascii="標楷體" w:eastAsia="標楷體" w:hAnsi="標楷體" w:cs="全字庫正楷體"/>
                <w:szCs w:val="24"/>
              </w:rPr>
              <w:t>稽</w:t>
            </w:r>
            <w:proofErr w:type="gramEnd"/>
            <w:r w:rsidRPr="00526269">
              <w:rPr>
                <w:rFonts w:ascii="標楷體" w:eastAsia="標楷體" w:hAnsi="標楷體" w:cs="全字庫正楷體"/>
                <w:szCs w:val="24"/>
              </w:rPr>
              <w:t>催歸檔或</w:t>
            </w:r>
            <w:proofErr w:type="gramStart"/>
            <w:r w:rsidRPr="00526269">
              <w:rPr>
                <w:rFonts w:ascii="標楷體" w:eastAsia="標楷體" w:hAnsi="標楷體" w:cs="全字庫正楷體"/>
                <w:szCs w:val="24"/>
              </w:rPr>
              <w:t>簽准延後</w:t>
            </w:r>
            <w:proofErr w:type="gramEnd"/>
            <w:r w:rsidRPr="00526269">
              <w:rPr>
                <w:rFonts w:ascii="標楷體" w:eastAsia="標楷體" w:hAnsi="標楷體" w:cs="全字庫正楷體"/>
                <w:szCs w:val="24"/>
              </w:rPr>
              <w:t>歸檔視為合格。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numPr>
                <w:ilvl w:val="0"/>
                <w:numId w:val="6"/>
              </w:numPr>
              <w:suppressAutoHyphens/>
              <w:snapToGrid w:val="0"/>
              <w:spacing w:line="0" w:lineRule="atLeast"/>
              <w:ind w:left="245" w:hanging="245"/>
              <w:rPr>
                <w:rFonts w:ascii="標楷體" w:eastAsia="標楷體" w:hAnsi="標楷體" w:cs="全字庫正楷體"/>
                <w:szCs w:val="24"/>
              </w:rPr>
            </w:pPr>
            <w:r w:rsidRPr="00526269">
              <w:rPr>
                <w:rFonts w:ascii="標楷體" w:eastAsia="標楷體" w:hAnsi="標楷體" w:cs="全字庫正楷體"/>
                <w:szCs w:val="24"/>
              </w:rPr>
              <w:t>皆按規定辦理歸檔及</w:t>
            </w:r>
            <w:proofErr w:type="gramStart"/>
            <w:r w:rsidRPr="00526269">
              <w:rPr>
                <w:rFonts w:ascii="標楷體" w:eastAsia="標楷體" w:hAnsi="標楷體" w:cs="全字庫正楷體"/>
                <w:szCs w:val="24"/>
              </w:rPr>
              <w:t>稽</w:t>
            </w:r>
            <w:proofErr w:type="gramEnd"/>
            <w:r w:rsidRPr="00526269">
              <w:rPr>
                <w:rFonts w:ascii="標楷體" w:eastAsia="標楷體" w:hAnsi="標楷體" w:cs="全字庫正楷體"/>
                <w:szCs w:val="24"/>
              </w:rPr>
              <w:t>催。(5分)</w:t>
            </w:r>
          </w:p>
          <w:p w:rsidR="00F72E88" w:rsidRPr="00526269" w:rsidRDefault="00F72E88" w:rsidP="00EF6FA3">
            <w:pPr>
              <w:numPr>
                <w:ilvl w:val="0"/>
                <w:numId w:val="6"/>
              </w:numPr>
              <w:suppressAutoHyphens/>
              <w:snapToGrid w:val="0"/>
              <w:spacing w:line="0" w:lineRule="atLeast"/>
              <w:ind w:left="245" w:hanging="245"/>
              <w:rPr>
                <w:rFonts w:ascii="標楷體" w:eastAsia="標楷體" w:hAnsi="標楷體" w:cs="全字庫正楷體"/>
                <w:szCs w:val="24"/>
              </w:rPr>
            </w:pPr>
            <w:r w:rsidRPr="00526269">
              <w:rPr>
                <w:rFonts w:ascii="標楷體" w:eastAsia="標楷體" w:hAnsi="標楷體" w:cs="全字庫正楷體"/>
                <w:szCs w:val="24"/>
              </w:rPr>
              <w:t>定期辦理</w:t>
            </w:r>
            <w:proofErr w:type="gramStart"/>
            <w:r w:rsidRPr="00526269">
              <w:rPr>
                <w:rFonts w:ascii="標楷體" w:eastAsia="標楷體" w:hAnsi="標楷體" w:cs="全字庫正楷體"/>
                <w:szCs w:val="24"/>
              </w:rPr>
              <w:t>稽催惟</w:t>
            </w:r>
            <w:proofErr w:type="gramEnd"/>
            <w:r w:rsidRPr="00526269">
              <w:rPr>
                <w:rFonts w:ascii="標楷體" w:eastAsia="標楷體" w:hAnsi="標楷體" w:cs="全字庫正楷體"/>
                <w:szCs w:val="24"/>
              </w:rPr>
              <w:t>仍有案件未按規定辦理歸檔。(1~4分，未依規定歸檔者，1件扣1分，最多扣4分。)</w:t>
            </w:r>
          </w:p>
          <w:p w:rsidR="00F72E88" w:rsidRPr="00526269" w:rsidRDefault="00F72E88" w:rsidP="00EF6FA3">
            <w:pPr>
              <w:numPr>
                <w:ilvl w:val="0"/>
                <w:numId w:val="6"/>
              </w:numPr>
              <w:suppressAutoHyphens/>
              <w:snapToGrid w:val="0"/>
              <w:spacing w:line="0" w:lineRule="atLeast"/>
              <w:ind w:left="245" w:hanging="245"/>
              <w:rPr>
                <w:rFonts w:ascii="標楷體" w:eastAsia="標楷體" w:hAnsi="標楷體" w:cs="全字庫正楷體"/>
                <w:szCs w:val="24"/>
              </w:rPr>
            </w:pPr>
            <w:r w:rsidRPr="00526269">
              <w:rPr>
                <w:rFonts w:ascii="標楷體" w:eastAsia="標楷體" w:hAnsi="標楷體" w:cs="全字庫正楷體"/>
                <w:szCs w:val="24"/>
              </w:rPr>
              <w:t>有逾期未歸檔者卻未辦理</w:t>
            </w:r>
            <w:proofErr w:type="gramStart"/>
            <w:r w:rsidRPr="00526269">
              <w:rPr>
                <w:rFonts w:ascii="標楷體" w:eastAsia="標楷體" w:hAnsi="標楷體" w:cs="全字庫正楷體"/>
                <w:szCs w:val="24"/>
              </w:rPr>
              <w:t>稽</w:t>
            </w:r>
            <w:proofErr w:type="gramEnd"/>
            <w:r w:rsidRPr="00526269">
              <w:rPr>
                <w:rFonts w:ascii="標楷體" w:eastAsia="標楷體" w:hAnsi="標楷體" w:cs="全字庫正楷體"/>
                <w:szCs w:val="24"/>
              </w:rPr>
              <w:t>催</w:t>
            </w:r>
            <w:r w:rsidRPr="00526269">
              <w:rPr>
                <w:rFonts w:ascii="標楷體" w:eastAsia="標楷體" w:hAnsi="標楷體" w:cs="全字庫正楷體" w:hint="eastAsia"/>
                <w:szCs w:val="24"/>
              </w:rPr>
              <w:t>。</w:t>
            </w:r>
            <w:r w:rsidRPr="00526269">
              <w:rPr>
                <w:rFonts w:ascii="標楷體" w:eastAsia="標楷體" w:hAnsi="標楷體" w:cs="全字庫正楷體"/>
                <w:szCs w:val="24"/>
              </w:rPr>
              <w:t>(0分)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ind w:left="60"/>
              <w:jc w:val="center"/>
              <w:rPr>
                <w:rFonts w:ascii="標楷體" w:eastAsia="標楷體" w:hAnsi="標楷體" w:cs="全字庫正楷體"/>
                <w:sz w:val="28"/>
                <w:szCs w:val="28"/>
              </w:rPr>
            </w:pPr>
          </w:p>
        </w:tc>
      </w:tr>
      <w:tr w:rsidR="00F72E88" w:rsidRPr="00526269" w:rsidTr="00E64E5D">
        <w:trPr>
          <w:trHeight w:val="157"/>
        </w:trPr>
        <w:tc>
          <w:tcPr>
            <w:tcW w:w="1064" w:type="dxa"/>
            <w:shd w:val="clear" w:color="auto" w:fill="auto"/>
            <w:tcMar>
              <w:right w:w="11" w:type="dxa"/>
            </w:tcMar>
          </w:tcPr>
          <w:p w:rsidR="00F72E88" w:rsidRPr="00526269" w:rsidRDefault="00F72E88"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4.</w:t>
            </w:r>
            <w:r w:rsidRPr="00526269">
              <w:rPr>
                <w:rFonts w:ascii="標楷體" w:eastAsia="標楷體" w:hAnsi="標楷體" w:cs="全字庫正楷體"/>
                <w:szCs w:val="24"/>
                <w:lang w:eastAsia="ar-SA"/>
              </w:rPr>
              <w:t>各案件分入專屬或適切之類目。</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8E7823" w:rsidRPr="00526269" w:rsidRDefault="00F72E88" w:rsidP="00EF6FA3">
            <w:pPr>
              <w:numPr>
                <w:ilvl w:val="0"/>
                <w:numId w:val="8"/>
              </w:num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考評人員綜</w:t>
            </w:r>
            <w:proofErr w:type="gramStart"/>
            <w:r w:rsidRPr="00526269">
              <w:rPr>
                <w:rFonts w:ascii="標楷體" w:eastAsia="標楷體" w:hAnsi="標楷體" w:cs="全字庫正楷體" w:hint="eastAsia"/>
                <w:szCs w:val="24"/>
              </w:rPr>
              <w:t>覽</w:t>
            </w:r>
            <w:proofErr w:type="gramEnd"/>
            <w:r w:rsidRPr="00526269">
              <w:rPr>
                <w:rFonts w:ascii="標楷體" w:eastAsia="標楷體" w:hAnsi="標楷體" w:cs="全字庫正楷體" w:hint="eastAsia"/>
                <w:szCs w:val="24"/>
              </w:rPr>
              <w:t>機關檔案目錄查詢網，檢出分屬不同分類號、不同年代之檔案至少10案(含實體</w:t>
            </w:r>
            <w:proofErr w:type="gramStart"/>
            <w:r w:rsidRPr="00526269">
              <w:rPr>
                <w:rFonts w:ascii="標楷體" w:eastAsia="標楷體" w:hAnsi="標楷體" w:cs="全字庫正楷體" w:hint="eastAsia"/>
                <w:szCs w:val="24"/>
              </w:rPr>
              <w:t>及線上</w:t>
            </w:r>
            <w:proofErr w:type="gramEnd"/>
            <w:r w:rsidRPr="00526269">
              <w:rPr>
                <w:rFonts w:ascii="標楷體" w:eastAsia="標楷體" w:hAnsi="標楷體" w:cs="全字庫正楷體" w:hint="eastAsia"/>
                <w:szCs w:val="24"/>
              </w:rPr>
              <w:t>)</w:t>
            </w:r>
            <w:r w:rsidR="008E7823" w:rsidRPr="00526269">
              <w:rPr>
                <w:rFonts w:ascii="標楷體" w:eastAsia="標楷體" w:hAnsi="標楷體" w:cs="全字庫正楷體" w:hint="eastAsia"/>
                <w:szCs w:val="24"/>
              </w:rPr>
              <w:t>。</w:t>
            </w:r>
          </w:p>
          <w:p w:rsidR="00F72E88" w:rsidRPr="00526269" w:rsidRDefault="00F72E88" w:rsidP="00EF6FA3">
            <w:pPr>
              <w:numPr>
                <w:ilvl w:val="0"/>
                <w:numId w:val="8"/>
              </w:numPr>
              <w:suppressAutoHyphens/>
              <w:snapToGrid w:val="0"/>
              <w:spacing w:line="0" w:lineRule="atLeast"/>
              <w:rPr>
                <w:rFonts w:ascii="標楷體" w:eastAsia="標楷體" w:hAnsi="標楷體" w:cs="全字庫正楷體"/>
                <w:b/>
                <w:color w:val="FF0000"/>
                <w:szCs w:val="24"/>
              </w:rPr>
            </w:pPr>
            <w:r w:rsidRPr="00526269">
              <w:rPr>
                <w:rFonts w:ascii="標楷體" w:eastAsia="標楷體" w:hAnsi="標楷體" w:cs="全字庫正楷體" w:hint="eastAsia"/>
                <w:b/>
                <w:color w:val="FF0000"/>
                <w:szCs w:val="24"/>
                <w:u w:val="single"/>
              </w:rPr>
              <w:t>如為實體檔案，每案由考評人員現場至少抽檢3卷，未達3卷者全檢</w:t>
            </w:r>
            <w:r w:rsidRPr="00526269">
              <w:rPr>
                <w:rFonts w:ascii="標楷體" w:eastAsia="標楷體" w:hAnsi="標楷體" w:cs="全字庫正楷體"/>
                <w:b/>
                <w:color w:val="FF0000"/>
                <w:szCs w:val="24"/>
              </w:rPr>
              <w:t>。</w:t>
            </w:r>
          </w:p>
          <w:p w:rsidR="00F72E88" w:rsidRPr="00526269" w:rsidRDefault="00F72E88" w:rsidP="00EF6FA3">
            <w:pPr>
              <w:numPr>
                <w:ilvl w:val="0"/>
                <w:numId w:val="8"/>
              </w:num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必要時，考評人員可至機關庫房及檔案管理系統，續行抽檢</w:t>
            </w:r>
            <w:r w:rsidRPr="00526269">
              <w:rPr>
                <w:rFonts w:ascii="標楷體" w:eastAsia="標楷體" w:hAnsi="標楷體" w:cs="全字庫正楷體" w:hint="eastAsia"/>
                <w:szCs w:val="24"/>
              </w:rPr>
              <w:t>。</w:t>
            </w:r>
          </w:p>
          <w:p w:rsidR="00F72E88" w:rsidRPr="00526269" w:rsidRDefault="00F72E88" w:rsidP="00EF6FA3">
            <w:pPr>
              <w:numPr>
                <w:ilvl w:val="0"/>
                <w:numId w:val="8"/>
              </w:num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檢視</w:t>
            </w:r>
            <w:r w:rsidR="001C64FB" w:rsidRPr="00526269">
              <w:rPr>
                <w:rFonts w:ascii="標楷體" w:eastAsia="標楷體" w:hAnsi="標楷體" w:cs="全字庫正楷體" w:hint="eastAsia"/>
                <w:b/>
                <w:color w:val="FF0000"/>
                <w:szCs w:val="24"/>
                <w:u w:val="single"/>
              </w:rPr>
              <w:t>抽檢</w:t>
            </w:r>
            <w:r w:rsidRPr="00526269">
              <w:rPr>
                <w:rFonts w:ascii="標楷體" w:eastAsia="標楷體" w:hAnsi="標楷體" w:cs="全字庫正楷體"/>
                <w:szCs w:val="24"/>
              </w:rPr>
              <w:t>卷內之案件及其依據之分類表，各案內有任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案件</w:t>
            </w:r>
            <w:proofErr w:type="gramStart"/>
            <w:r w:rsidRPr="00526269">
              <w:rPr>
                <w:rFonts w:ascii="標楷體" w:eastAsia="標楷體" w:hAnsi="標楷體" w:cs="全字庫正楷體"/>
                <w:szCs w:val="24"/>
              </w:rPr>
              <w:t>未分入專屬</w:t>
            </w:r>
            <w:proofErr w:type="gramEnd"/>
            <w:r w:rsidRPr="00526269">
              <w:rPr>
                <w:rFonts w:ascii="標楷體" w:eastAsia="標楷體" w:hAnsi="標楷體" w:cs="全字庫正楷體"/>
                <w:szCs w:val="24"/>
              </w:rPr>
              <w:t>或適</w:t>
            </w:r>
            <w:proofErr w:type="gramStart"/>
            <w:r w:rsidRPr="00526269">
              <w:rPr>
                <w:rFonts w:ascii="標楷體" w:eastAsia="標楷體" w:hAnsi="標楷體" w:cs="全字庫正楷體"/>
                <w:szCs w:val="24"/>
              </w:rPr>
              <w:t>切類目並</w:t>
            </w:r>
            <w:proofErr w:type="gramEnd"/>
            <w:r w:rsidRPr="00526269">
              <w:rPr>
                <w:rFonts w:ascii="標楷體" w:eastAsia="標楷體" w:hAnsi="標楷體" w:cs="全字庫正楷體"/>
                <w:szCs w:val="24"/>
              </w:rPr>
              <w:t>編訂正確檔號者，該案視為不合格。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達100%(5分)；90%~99%(4分)；</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lastRenderedPageBreak/>
              <w:t>60~69%(1分)；未達60%(0分)。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jc w:val="center"/>
              <w:rPr>
                <w:rFonts w:ascii="標楷體" w:eastAsia="標楷體" w:hAnsi="標楷體" w:cs="全字庫正楷體"/>
                <w:sz w:val="28"/>
                <w:szCs w:val="28"/>
              </w:rPr>
            </w:pPr>
          </w:p>
        </w:tc>
      </w:tr>
      <w:tr w:rsidR="00F72E88" w:rsidRPr="00526269" w:rsidTr="00E64E5D">
        <w:trPr>
          <w:trHeight w:val="273"/>
        </w:trPr>
        <w:tc>
          <w:tcPr>
            <w:tcW w:w="1064" w:type="dxa"/>
            <w:shd w:val="clear" w:color="auto" w:fill="auto"/>
            <w:tcMar>
              <w:right w:w="11" w:type="dxa"/>
            </w:tcMar>
          </w:tcPr>
          <w:p w:rsidR="00F72E88"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5.</w:t>
            </w:r>
            <w:r w:rsidRPr="00526269">
              <w:rPr>
                <w:rFonts w:ascii="標楷體" w:eastAsia="標楷體" w:hAnsi="標楷體" w:cs="全字庫正楷體"/>
                <w:szCs w:val="24"/>
                <w:lang w:eastAsia="ar-SA"/>
              </w:rPr>
              <w:t>同一案卷之案件具關聯性或性質相同。</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5B192A"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szCs w:val="24"/>
              </w:rPr>
              <w:t>。</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檢視各</w:t>
            </w:r>
            <w:r w:rsidRPr="00526269">
              <w:rPr>
                <w:rFonts w:ascii="標楷體" w:eastAsia="標楷體" w:hAnsi="標楷體" w:cs="全字庫正楷體"/>
                <w:szCs w:val="24"/>
              </w:rPr>
              <w:t>案所有案件，各案內有任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案件與其他案件案情不具關聯或性質不同者，該案視為不合格。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達100%(5分)；90%~99%(4分)；</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ind w:left="36"/>
              <w:jc w:val="center"/>
              <w:rPr>
                <w:rFonts w:ascii="標楷體" w:eastAsia="標楷體" w:hAnsi="標楷體" w:cs="全字庫正楷體"/>
                <w:sz w:val="28"/>
                <w:szCs w:val="28"/>
              </w:rPr>
            </w:pPr>
          </w:p>
        </w:tc>
      </w:tr>
      <w:tr w:rsidR="00F72E88" w:rsidRPr="00526269" w:rsidTr="00E64E5D">
        <w:trPr>
          <w:trHeight w:val="731"/>
        </w:trPr>
        <w:tc>
          <w:tcPr>
            <w:tcW w:w="1064" w:type="dxa"/>
            <w:shd w:val="clear" w:color="auto" w:fill="auto"/>
            <w:tcMar>
              <w:right w:w="11" w:type="dxa"/>
            </w:tcMar>
          </w:tcPr>
          <w:p w:rsidR="00F72E88"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6.</w:t>
            </w:r>
            <w:r w:rsidRPr="00526269">
              <w:rPr>
                <w:rFonts w:ascii="標楷體" w:eastAsia="標楷體" w:hAnsi="標楷體" w:cs="全字庫正楷體"/>
                <w:szCs w:val="24"/>
                <w:lang w:eastAsia="ar-SA"/>
              </w:rPr>
              <w:t>案名能扼要表達案卷內容，並能涵蓋檔案內容及案情未來發展。</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624319"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szCs w:val="24"/>
              </w:rPr>
              <w:t>。</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檢視各案所有案件</w:t>
            </w:r>
            <w:proofErr w:type="gramStart"/>
            <w:r w:rsidRPr="00526269">
              <w:rPr>
                <w:rFonts w:ascii="標楷體" w:eastAsia="標楷體" w:hAnsi="標楷體" w:cs="全字庫正楷體"/>
                <w:szCs w:val="24"/>
              </w:rPr>
              <w:t>及案名</w:t>
            </w:r>
            <w:proofErr w:type="gramEnd"/>
            <w:r w:rsidRPr="00526269">
              <w:rPr>
                <w:rFonts w:ascii="標楷體" w:eastAsia="標楷體" w:hAnsi="標楷體" w:cs="全字庫正楷體"/>
                <w:szCs w:val="24"/>
              </w:rPr>
              <w:t>，如有未符合下列任一款者，視為不合格</w:t>
            </w:r>
            <w:r w:rsidRPr="00526269">
              <w:rPr>
                <w:rFonts w:ascii="標楷體" w:eastAsia="標楷體" w:hAnsi="標楷體" w:cs="全字庫正楷體" w:hint="eastAsia"/>
                <w:szCs w:val="24"/>
              </w:rPr>
              <w:t>：</w:t>
            </w:r>
          </w:p>
          <w:p w:rsidR="00F72E88" w:rsidRPr="00526269" w:rsidRDefault="00F72E88" w:rsidP="00EF6FA3">
            <w:pPr>
              <w:numPr>
                <w:ilvl w:val="0"/>
                <w:numId w:val="4"/>
              </w:numPr>
              <w:suppressAutoHyphens/>
              <w:snapToGrid w:val="0"/>
              <w:spacing w:line="0" w:lineRule="atLeast"/>
              <w:ind w:left="343" w:hanging="248"/>
              <w:rPr>
                <w:rFonts w:ascii="標楷體" w:eastAsia="標楷體" w:hAnsi="標楷體" w:cs="全字庫正楷體"/>
                <w:szCs w:val="24"/>
              </w:rPr>
            </w:pPr>
            <w:r w:rsidRPr="00526269">
              <w:rPr>
                <w:rFonts w:ascii="標楷體" w:eastAsia="標楷體" w:hAnsi="標楷體" w:cs="全字庫正楷體"/>
                <w:szCs w:val="24"/>
              </w:rPr>
              <w:t>扼要表達案卷內容之名稱</w:t>
            </w:r>
            <w:r w:rsidRPr="00526269">
              <w:rPr>
                <w:rFonts w:ascii="標楷體" w:eastAsia="標楷體" w:hAnsi="標楷體" w:cs="全字庫正楷體" w:hint="eastAsia"/>
                <w:szCs w:val="24"/>
              </w:rPr>
              <w:t>。</w:t>
            </w:r>
          </w:p>
          <w:p w:rsidR="00F72E88" w:rsidRPr="00526269" w:rsidRDefault="00F72E88" w:rsidP="00EF6FA3">
            <w:pPr>
              <w:numPr>
                <w:ilvl w:val="0"/>
                <w:numId w:val="4"/>
              </w:numPr>
              <w:suppressAutoHyphens/>
              <w:snapToGrid w:val="0"/>
              <w:spacing w:line="0" w:lineRule="atLeast"/>
              <w:ind w:left="343" w:hanging="248"/>
              <w:rPr>
                <w:rFonts w:ascii="標楷體" w:eastAsia="標楷體" w:hAnsi="標楷體" w:cs="全字庫正楷體"/>
                <w:szCs w:val="24"/>
              </w:rPr>
            </w:pPr>
            <w:r w:rsidRPr="00526269">
              <w:rPr>
                <w:rFonts w:ascii="標楷體" w:eastAsia="標楷體" w:hAnsi="標楷體" w:cs="全字庫正楷體"/>
                <w:szCs w:val="24"/>
              </w:rPr>
              <w:t>對案卷作綜合的描述，揭示主要案情</w:t>
            </w:r>
            <w:r w:rsidRPr="00526269">
              <w:rPr>
                <w:rFonts w:ascii="標楷體" w:eastAsia="標楷體" w:hAnsi="標楷體" w:cs="全字庫正楷體" w:hint="eastAsia"/>
                <w:szCs w:val="24"/>
              </w:rPr>
              <w:t>。</w:t>
            </w:r>
          </w:p>
          <w:p w:rsidR="00F72E88" w:rsidRPr="00526269" w:rsidRDefault="00F72E88" w:rsidP="00EF6FA3">
            <w:pPr>
              <w:numPr>
                <w:ilvl w:val="0"/>
                <w:numId w:val="4"/>
              </w:numPr>
              <w:suppressAutoHyphens/>
              <w:snapToGrid w:val="0"/>
              <w:spacing w:line="0" w:lineRule="atLeast"/>
              <w:ind w:left="343" w:hanging="248"/>
              <w:rPr>
                <w:rFonts w:ascii="標楷體" w:eastAsia="標楷體" w:hAnsi="標楷體" w:cs="全字庫正楷體"/>
                <w:szCs w:val="24"/>
              </w:rPr>
            </w:pPr>
            <w:r w:rsidRPr="00526269">
              <w:rPr>
                <w:rFonts w:ascii="標楷體" w:eastAsia="標楷體" w:hAnsi="標楷體" w:cs="全字庫正楷體"/>
                <w:szCs w:val="24"/>
              </w:rPr>
              <w:t>涵蓋檔案內容及案情未來發展</w:t>
            </w:r>
            <w:r w:rsidRPr="00526269">
              <w:rPr>
                <w:rFonts w:ascii="標楷體" w:eastAsia="標楷體" w:hAnsi="標楷體" w:cs="全字庫正楷體" w:hint="eastAsia"/>
                <w:szCs w:val="24"/>
              </w:rPr>
              <w:t>。</w:t>
            </w:r>
          </w:p>
          <w:p w:rsidR="00F72E88" w:rsidRPr="00526269" w:rsidRDefault="00F72E88" w:rsidP="00EF6FA3">
            <w:pPr>
              <w:numPr>
                <w:ilvl w:val="0"/>
                <w:numId w:val="4"/>
              </w:numPr>
              <w:suppressAutoHyphens/>
              <w:snapToGrid w:val="0"/>
              <w:spacing w:line="0" w:lineRule="atLeast"/>
              <w:ind w:left="343" w:hanging="248"/>
              <w:rPr>
                <w:rFonts w:ascii="標楷體" w:eastAsia="標楷體" w:hAnsi="標楷體" w:cs="全字庫正楷體"/>
                <w:szCs w:val="24"/>
              </w:rPr>
            </w:pPr>
            <w:r w:rsidRPr="00526269">
              <w:rPr>
                <w:rFonts w:ascii="標楷體" w:eastAsia="標楷體" w:hAnsi="標楷體" w:cs="全字庫正楷體"/>
                <w:szCs w:val="24"/>
              </w:rPr>
              <w:t>用語直接明確，避免冗長或</w:t>
            </w:r>
            <w:proofErr w:type="gramStart"/>
            <w:r w:rsidRPr="00526269">
              <w:rPr>
                <w:rFonts w:ascii="標楷體" w:eastAsia="標楷體" w:hAnsi="標楷體" w:cs="全字庫正楷體"/>
                <w:szCs w:val="24"/>
              </w:rPr>
              <w:t>贅</w:t>
            </w:r>
            <w:proofErr w:type="gramEnd"/>
            <w:r w:rsidRPr="00526269">
              <w:rPr>
                <w:rFonts w:ascii="標楷體" w:eastAsia="標楷體" w:hAnsi="標楷體" w:cs="全字庫正楷體"/>
                <w:szCs w:val="24"/>
              </w:rPr>
              <w:t>字</w:t>
            </w:r>
            <w:r w:rsidRPr="00526269">
              <w:rPr>
                <w:rFonts w:ascii="標楷體" w:eastAsia="標楷體" w:hAnsi="標楷體" w:cs="全字庫正楷體" w:hint="eastAsia"/>
                <w:szCs w:val="24"/>
              </w:rPr>
              <w:t>。</w:t>
            </w:r>
          </w:p>
          <w:p w:rsidR="00F72E88" w:rsidRPr="00526269" w:rsidRDefault="00F72E88" w:rsidP="00EF6FA3">
            <w:pPr>
              <w:numPr>
                <w:ilvl w:val="0"/>
                <w:numId w:val="4"/>
              </w:numPr>
              <w:suppressAutoHyphens/>
              <w:snapToGrid w:val="0"/>
              <w:spacing w:line="0" w:lineRule="atLeast"/>
              <w:ind w:left="343" w:hanging="248"/>
              <w:rPr>
                <w:rFonts w:ascii="標楷體" w:eastAsia="標楷體" w:hAnsi="標楷體" w:cs="全字庫正楷體"/>
                <w:szCs w:val="24"/>
              </w:rPr>
            </w:pPr>
            <w:proofErr w:type="gramStart"/>
            <w:r w:rsidRPr="00526269">
              <w:rPr>
                <w:rFonts w:ascii="標楷體" w:eastAsia="標楷體" w:hAnsi="標楷體" w:cs="全字庫正楷體"/>
                <w:szCs w:val="24"/>
              </w:rPr>
              <w:t>依法令定有</w:t>
            </w:r>
            <w:proofErr w:type="gramEnd"/>
            <w:r w:rsidRPr="00526269">
              <w:rPr>
                <w:rFonts w:ascii="標楷體" w:eastAsia="標楷體" w:hAnsi="標楷體" w:cs="全字庫正楷體"/>
                <w:szCs w:val="24"/>
              </w:rPr>
              <w:t>保密義務，或有侵害個人隱私之虞者，省略當事人姓名、機構或團體名稱。</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F02133"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達100%(5分)；90%~99%(4分)；</w:t>
            </w:r>
          </w:p>
          <w:p w:rsidR="00F02133"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jc w:val="center"/>
              <w:rPr>
                <w:rFonts w:ascii="標楷體" w:eastAsia="標楷體" w:hAnsi="標楷體" w:cs="全字庫正楷體"/>
                <w:sz w:val="28"/>
                <w:szCs w:val="28"/>
              </w:rPr>
            </w:pPr>
          </w:p>
        </w:tc>
      </w:tr>
      <w:tr w:rsidR="00F72E88" w:rsidRPr="00526269" w:rsidTr="00E64E5D">
        <w:trPr>
          <w:trHeight w:val="731"/>
        </w:trPr>
        <w:tc>
          <w:tcPr>
            <w:tcW w:w="1064" w:type="dxa"/>
            <w:shd w:val="clear" w:color="auto" w:fill="auto"/>
            <w:tcMar>
              <w:right w:w="11" w:type="dxa"/>
            </w:tcMar>
          </w:tcPr>
          <w:p w:rsidR="00F72E88"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7.</w:t>
            </w:r>
            <w:r w:rsidRPr="00526269">
              <w:rPr>
                <w:rFonts w:ascii="標楷體" w:eastAsia="標楷體" w:hAnsi="標楷體" w:cs="全字庫正楷體"/>
                <w:szCs w:val="24"/>
                <w:lang w:eastAsia="ar-SA"/>
              </w:rPr>
              <w:t>歸檔案件(案件層級)依規定完成編目建檔。</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3A4041"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EE4630"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szCs w:val="24"/>
              </w:rPr>
              <w:t>。</w:t>
            </w:r>
          </w:p>
          <w:p w:rsidR="003A4041" w:rsidRPr="00526269" w:rsidRDefault="003A4041"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b/>
                <w:color w:val="FF0000"/>
                <w:szCs w:val="24"/>
                <w:u w:val="single"/>
              </w:rPr>
              <w:t>各案至少抽2件查核</w:t>
            </w:r>
            <w:r w:rsidRPr="00526269">
              <w:rPr>
                <w:rFonts w:ascii="標楷體" w:eastAsia="標楷體" w:hAnsi="標楷體" w:cs="全字庫正楷體" w:hint="eastAsia"/>
                <w:szCs w:val="24"/>
              </w:rPr>
              <w:t>。</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w:t>
            </w:r>
            <w:r w:rsidR="004F1789" w:rsidRPr="00526269">
              <w:rPr>
                <w:rFonts w:ascii="標楷體" w:eastAsia="標楷體" w:hAnsi="標楷體" w:cs="全字庫正楷體" w:hint="eastAsia"/>
                <w:b/>
                <w:color w:val="FF0000"/>
                <w:szCs w:val="24"/>
                <w:u w:val="single"/>
              </w:rPr>
              <w:t>抽檢</w:t>
            </w:r>
            <w:r w:rsidRPr="00526269">
              <w:rPr>
                <w:rFonts w:ascii="標楷體" w:eastAsia="標楷體" w:hAnsi="標楷體" w:cs="全字庫正楷體"/>
                <w:szCs w:val="24"/>
              </w:rPr>
              <w:t>案件及其目錄資訊，有</w:t>
            </w:r>
            <w:r w:rsidR="004F1789" w:rsidRPr="00526269">
              <w:rPr>
                <w:rFonts w:ascii="標楷體" w:eastAsia="標楷體" w:hAnsi="標楷體" w:cs="全字庫正楷體" w:hint="eastAsia"/>
                <w:b/>
                <w:color w:val="FF0000"/>
                <w:szCs w:val="24"/>
                <w:u w:val="single"/>
              </w:rPr>
              <w:t>未</w:t>
            </w:r>
            <w:r w:rsidRPr="00526269">
              <w:rPr>
                <w:rFonts w:ascii="標楷體" w:eastAsia="標楷體" w:hAnsi="標楷體" w:cs="全字庫正楷體"/>
                <w:szCs w:val="24"/>
              </w:rPr>
              <w:t>符合機關檔案管理作業手冊9.4.1.2規定之任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著錄項目者，視為不合格。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評分標準：</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(合格件數/總件數)*100%</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達100%(5分)；90%~99%(4分)；</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jc w:val="center"/>
              <w:rPr>
                <w:rFonts w:ascii="標楷體" w:eastAsia="標楷體" w:hAnsi="標楷體" w:cs="全字庫正楷體"/>
                <w:sz w:val="28"/>
                <w:szCs w:val="28"/>
              </w:rPr>
            </w:pPr>
          </w:p>
        </w:tc>
      </w:tr>
      <w:tr w:rsidR="00F72E88" w:rsidRPr="00526269" w:rsidTr="00E64E5D">
        <w:trPr>
          <w:trHeight w:val="376"/>
        </w:trPr>
        <w:tc>
          <w:tcPr>
            <w:tcW w:w="1064" w:type="dxa"/>
            <w:shd w:val="clear" w:color="auto" w:fill="auto"/>
            <w:tcMar>
              <w:right w:w="11" w:type="dxa"/>
            </w:tcMar>
          </w:tcPr>
          <w:p w:rsidR="00F72E88"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F72E88" w:rsidRPr="00526269" w:rsidRDefault="00F72E88"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8.</w:t>
            </w:r>
            <w:r w:rsidRPr="00526269">
              <w:rPr>
                <w:rFonts w:ascii="標楷體" w:eastAsia="標楷體" w:hAnsi="標楷體" w:cs="全字庫正楷體" w:hint="eastAsia"/>
                <w:szCs w:val="24"/>
                <w:lang w:eastAsia="ar-SA"/>
              </w:rPr>
              <w:t>歸檔案件(案卷層級)依規定完成編目建檔。</w:t>
            </w:r>
          </w:p>
        </w:tc>
        <w:tc>
          <w:tcPr>
            <w:tcW w:w="6027" w:type="dxa"/>
          </w:tcPr>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AA5A59"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4F1789"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szCs w:val="24"/>
              </w:rPr>
              <w:t>。</w:t>
            </w:r>
          </w:p>
          <w:p w:rsidR="00F72E88" w:rsidRPr="00526269" w:rsidRDefault="00F72E8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w:t>
            </w:r>
            <w:r w:rsidR="00AA5A59" w:rsidRPr="00526269">
              <w:rPr>
                <w:rFonts w:ascii="標楷體" w:eastAsia="標楷體" w:hAnsi="標楷體" w:cs="全字庫正楷體" w:hint="eastAsia"/>
                <w:b/>
                <w:color w:val="FF0000"/>
                <w:szCs w:val="24"/>
                <w:u w:val="single"/>
              </w:rPr>
              <w:t>各案卷</w:t>
            </w:r>
            <w:r w:rsidRPr="00526269">
              <w:rPr>
                <w:rFonts w:ascii="標楷體" w:eastAsia="標楷體" w:hAnsi="標楷體" w:cs="全字庫正楷體"/>
                <w:szCs w:val="24"/>
              </w:rPr>
              <w:t>及其</w:t>
            </w:r>
            <w:r w:rsidR="00AA5A59" w:rsidRPr="00526269">
              <w:rPr>
                <w:rFonts w:ascii="標楷體" w:eastAsia="標楷體" w:hAnsi="標楷體" w:cs="全字庫正楷體" w:hint="eastAsia"/>
                <w:b/>
                <w:color w:val="FF0000"/>
                <w:szCs w:val="24"/>
                <w:u w:val="single"/>
              </w:rPr>
              <w:t>案卷層級</w:t>
            </w:r>
            <w:r w:rsidRPr="00526269">
              <w:rPr>
                <w:rFonts w:ascii="標楷體" w:eastAsia="標楷體" w:hAnsi="標楷體" w:cs="全字庫正楷體"/>
                <w:szCs w:val="24"/>
              </w:rPr>
              <w:t>目錄</w:t>
            </w:r>
            <w:r w:rsidR="00AA5A59" w:rsidRPr="00526269">
              <w:rPr>
                <w:rFonts w:ascii="標楷體" w:eastAsia="標楷體" w:hAnsi="標楷體" w:cs="全字庫正楷體" w:hint="eastAsia"/>
                <w:b/>
                <w:color w:val="FF0000"/>
                <w:szCs w:val="24"/>
                <w:u w:val="single"/>
              </w:rPr>
              <w:t>著錄內容</w:t>
            </w:r>
            <w:r w:rsidR="00AA5A59" w:rsidRPr="00526269">
              <w:rPr>
                <w:rFonts w:ascii="標楷體" w:eastAsia="標楷體" w:hAnsi="標楷體" w:cs="全字庫正楷體" w:hint="eastAsia"/>
                <w:szCs w:val="24"/>
              </w:rPr>
              <w:t xml:space="preserve"> </w:t>
            </w:r>
            <w:r w:rsidR="00AA5A59" w:rsidRPr="00526269">
              <w:rPr>
                <w:rFonts w:ascii="標楷體" w:eastAsia="標楷體" w:hAnsi="標楷體" w:cs="全字庫正楷體" w:hint="eastAsia"/>
                <w:b/>
                <w:color w:val="FF0000"/>
                <w:szCs w:val="24"/>
                <w:u w:val="single"/>
              </w:rPr>
              <w:t>(除「案情摘要」、「主題項」外)</w:t>
            </w:r>
            <w:r w:rsidRPr="00526269">
              <w:rPr>
                <w:rFonts w:ascii="標楷體" w:eastAsia="標楷體" w:hAnsi="標楷體" w:cs="全字庫正楷體"/>
                <w:szCs w:val="24"/>
              </w:rPr>
              <w:t>，</w:t>
            </w:r>
            <w:r w:rsidR="00AA5A59" w:rsidRPr="00526269">
              <w:rPr>
                <w:rFonts w:ascii="標楷體" w:eastAsia="標楷體" w:hAnsi="標楷體" w:cs="全字庫正楷體" w:hint="eastAsia"/>
                <w:b/>
                <w:color w:val="FF0000"/>
                <w:szCs w:val="24"/>
                <w:u w:val="single"/>
              </w:rPr>
              <w:t>如</w:t>
            </w:r>
            <w:r w:rsidRPr="00526269">
              <w:rPr>
                <w:rFonts w:ascii="標楷體" w:eastAsia="標楷體" w:hAnsi="標楷體" w:cs="全字庫正楷體"/>
                <w:szCs w:val="24"/>
              </w:rPr>
              <w:t>有</w:t>
            </w:r>
            <w:r w:rsidR="00AA5A59" w:rsidRPr="00526269">
              <w:rPr>
                <w:rFonts w:ascii="標楷體" w:eastAsia="標楷體" w:hAnsi="標楷體" w:cs="全字庫正楷體" w:hint="eastAsia"/>
                <w:b/>
                <w:color w:val="FF0000"/>
                <w:szCs w:val="24"/>
                <w:u w:val="single"/>
              </w:rPr>
              <w:t>未</w:t>
            </w:r>
            <w:r w:rsidRPr="00526269">
              <w:rPr>
                <w:rFonts w:ascii="標楷體" w:eastAsia="標楷體" w:hAnsi="標楷體" w:cs="全字庫正楷體"/>
                <w:szCs w:val="24"/>
              </w:rPr>
              <w:t>符合機關檔案管理作業手冊9.4.1.3規定之任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著錄項目者，視為不合格。</w:t>
            </w:r>
          </w:p>
          <w:p w:rsidR="00F72E88" w:rsidRPr="00526269" w:rsidRDefault="00F72E8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(合格</w:t>
            </w:r>
            <w:r w:rsidR="00687A5E" w:rsidRPr="00526269">
              <w:rPr>
                <w:rFonts w:ascii="標楷體" w:eastAsia="標楷體" w:hAnsi="標楷體" w:cs="全字庫正楷體" w:hint="eastAsia"/>
                <w:b/>
                <w:color w:val="FF0000"/>
                <w:szCs w:val="24"/>
                <w:u w:val="single"/>
              </w:rPr>
              <w:t>案</w:t>
            </w:r>
            <w:r w:rsidRPr="00526269">
              <w:rPr>
                <w:rFonts w:ascii="標楷體" w:eastAsia="標楷體" w:hAnsi="標楷體" w:cs="全字庫正楷體"/>
                <w:szCs w:val="24"/>
              </w:rPr>
              <w:t>數/總</w:t>
            </w:r>
            <w:r w:rsidR="00687A5E" w:rsidRPr="00526269">
              <w:rPr>
                <w:rFonts w:ascii="標楷體" w:eastAsia="標楷體" w:hAnsi="標楷體" w:cs="全字庫正楷體" w:hint="eastAsia"/>
                <w:b/>
                <w:color w:val="FF0000"/>
                <w:szCs w:val="24"/>
                <w:u w:val="single"/>
              </w:rPr>
              <w:t>案</w:t>
            </w:r>
            <w:r w:rsidRPr="00526269">
              <w:rPr>
                <w:rFonts w:ascii="標楷體" w:eastAsia="標楷體" w:hAnsi="標楷體" w:cs="全字庫正楷體"/>
                <w:szCs w:val="24"/>
              </w:rPr>
              <w:t>數)*100%</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達100%(5分)；90%~99%(4分)；</w:t>
            </w:r>
          </w:p>
          <w:p w:rsidR="00F72E88" w:rsidRPr="00526269" w:rsidRDefault="00F72E88"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80~89%(3分)；70~79%(2分)；</w:t>
            </w:r>
          </w:p>
          <w:p w:rsidR="00F72E88" w:rsidRPr="00526269" w:rsidRDefault="00F72E88"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Pr>
          <w:p w:rsidR="00F72E88" w:rsidRPr="00526269" w:rsidRDefault="00F72E88" w:rsidP="00EF6FA3">
            <w:pPr>
              <w:suppressAutoHyphens/>
              <w:snapToGrid w:val="0"/>
              <w:spacing w:line="0" w:lineRule="atLeast"/>
              <w:jc w:val="both"/>
              <w:rPr>
                <w:rFonts w:ascii="標楷體" w:eastAsia="標楷體" w:hAnsi="標楷體" w:cs="全字庫正楷體"/>
                <w:szCs w:val="24"/>
              </w:rPr>
            </w:pPr>
          </w:p>
        </w:tc>
        <w:tc>
          <w:tcPr>
            <w:tcW w:w="850" w:type="dxa"/>
          </w:tcPr>
          <w:p w:rsidR="00F72E88" w:rsidRPr="00526269" w:rsidRDefault="00F72E88" w:rsidP="00EF6FA3">
            <w:pPr>
              <w:suppressAutoHyphens/>
              <w:snapToGrid w:val="0"/>
              <w:spacing w:line="0" w:lineRule="atLeast"/>
              <w:jc w:val="center"/>
              <w:rPr>
                <w:rFonts w:ascii="標楷體" w:eastAsia="標楷體" w:hAnsi="標楷體" w:cs="全字庫正楷體"/>
                <w:sz w:val="28"/>
                <w:szCs w:val="28"/>
              </w:rPr>
            </w:pPr>
          </w:p>
        </w:tc>
      </w:tr>
      <w:tr w:rsidR="001B0F02" w:rsidRPr="00526269" w:rsidTr="00E64E5D">
        <w:trPr>
          <w:trHeight w:val="376"/>
        </w:trPr>
        <w:tc>
          <w:tcPr>
            <w:tcW w:w="1064" w:type="dxa"/>
            <w:shd w:val="clear" w:color="auto" w:fill="auto"/>
            <w:tcMar>
              <w:right w:w="11" w:type="dxa"/>
            </w:tcMar>
          </w:tcPr>
          <w:p w:rsidR="001B0F02"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檔案立案編目</w:t>
            </w:r>
          </w:p>
        </w:tc>
        <w:tc>
          <w:tcPr>
            <w:tcW w:w="2265" w:type="dxa"/>
            <w:shd w:val="clear" w:color="auto" w:fill="auto"/>
            <w:tcMar>
              <w:right w:w="11" w:type="dxa"/>
            </w:tcMar>
          </w:tcPr>
          <w:p w:rsidR="001B0F02" w:rsidRPr="00526269" w:rsidRDefault="001B0F02" w:rsidP="00EF6FA3">
            <w:pPr>
              <w:suppressAutoHyphens/>
              <w:snapToGrid w:val="0"/>
              <w:spacing w:line="0" w:lineRule="atLeast"/>
              <w:ind w:left="187" w:hangingChars="78" w:hanging="187"/>
              <w:rPr>
                <w:rFonts w:ascii="標楷體" w:eastAsia="標楷體" w:hAnsi="標楷體" w:cs="全字庫正楷體"/>
                <w:szCs w:val="24"/>
                <w:lang w:eastAsia="ar-SA"/>
              </w:rPr>
            </w:pPr>
            <w:r w:rsidRPr="00526269">
              <w:rPr>
                <w:rFonts w:ascii="標楷體" w:eastAsia="標楷體" w:hAnsi="標楷體" w:cs="全字庫正楷體" w:hint="eastAsia"/>
                <w:szCs w:val="24"/>
              </w:rPr>
              <w:t>9.</w:t>
            </w:r>
            <w:r w:rsidRPr="00526269">
              <w:rPr>
                <w:rFonts w:ascii="標楷體" w:eastAsia="標楷體" w:hAnsi="標楷體" w:cs="全字庫正楷體"/>
                <w:szCs w:val="24"/>
                <w:lang w:eastAsia="ar-SA"/>
              </w:rPr>
              <w:t>「案情摘要」扼要描述案卷案情大要內容。</w:t>
            </w:r>
          </w:p>
        </w:tc>
        <w:tc>
          <w:tcPr>
            <w:tcW w:w="6027" w:type="dxa"/>
          </w:tcPr>
          <w:p w:rsidR="001B0F02" w:rsidRPr="00526269" w:rsidRDefault="001B0F02"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1B0F02" w:rsidRPr="00526269" w:rsidRDefault="001B0F02"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5C58A6"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szCs w:val="24"/>
              </w:rPr>
              <w:t>。</w:t>
            </w:r>
          </w:p>
          <w:p w:rsidR="001B0F02" w:rsidRPr="00526269" w:rsidRDefault="001B0F02"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檢視各案</w:t>
            </w:r>
            <w:r w:rsidR="00792755" w:rsidRPr="00526269">
              <w:rPr>
                <w:rFonts w:ascii="標楷體" w:eastAsia="標楷體" w:hAnsi="標楷體" w:cs="全字庫正楷體" w:hint="eastAsia"/>
                <w:b/>
                <w:color w:val="FF0000"/>
                <w:szCs w:val="24"/>
                <w:u w:val="single"/>
              </w:rPr>
              <w:t>卷</w:t>
            </w:r>
            <w:r w:rsidRPr="00526269">
              <w:rPr>
                <w:rFonts w:ascii="標楷體" w:eastAsia="標楷體" w:hAnsi="標楷體" w:cs="全字庫正楷體"/>
                <w:szCs w:val="24"/>
              </w:rPr>
              <w:t>及其案卷層級目錄「案情摘要」著錄內容，如有未符合下列任一款者，視為不合格：</w:t>
            </w:r>
          </w:p>
          <w:p w:rsidR="00565B88" w:rsidRPr="00526269" w:rsidRDefault="00DB2069" w:rsidP="00EF6FA3">
            <w:pPr>
              <w:numPr>
                <w:ilvl w:val="0"/>
                <w:numId w:val="5"/>
              </w:numPr>
              <w:suppressAutoHyphens/>
              <w:snapToGrid w:val="0"/>
              <w:spacing w:line="0" w:lineRule="atLeast"/>
              <w:ind w:left="315" w:hanging="269"/>
              <w:rPr>
                <w:rFonts w:ascii="標楷體" w:eastAsia="標楷體" w:hAnsi="標楷體" w:cs="全字庫正楷體"/>
                <w:szCs w:val="24"/>
              </w:rPr>
            </w:pPr>
            <w:r w:rsidRPr="00526269">
              <w:rPr>
                <w:rFonts w:ascii="標楷體" w:eastAsia="標楷體" w:hAnsi="標楷體" w:cs="全字庫正楷體"/>
                <w:szCs w:val="24"/>
              </w:rPr>
              <w:t>著錄案情大要內容</w:t>
            </w:r>
            <w:r w:rsidRPr="00526269">
              <w:rPr>
                <w:rFonts w:ascii="標楷體" w:eastAsia="標楷體" w:hAnsi="標楷體" w:cs="全字庫正楷體" w:hint="eastAsia"/>
                <w:b/>
                <w:color w:val="FF0000"/>
                <w:szCs w:val="24"/>
                <w:u w:val="single"/>
              </w:rPr>
              <w:t>，不加入個人闡述或評論</w:t>
            </w:r>
            <w:r w:rsidRPr="00526269">
              <w:rPr>
                <w:rFonts w:ascii="標楷體" w:eastAsia="標楷體" w:hAnsi="標楷體" w:cs="全字庫正楷體"/>
                <w:szCs w:val="24"/>
              </w:rPr>
              <w:t>之簡要文字。</w:t>
            </w:r>
          </w:p>
          <w:p w:rsidR="00E02C16" w:rsidRPr="00526269" w:rsidRDefault="00565B88" w:rsidP="00EF6FA3">
            <w:pPr>
              <w:numPr>
                <w:ilvl w:val="0"/>
                <w:numId w:val="5"/>
              </w:numPr>
              <w:suppressAutoHyphens/>
              <w:snapToGrid w:val="0"/>
              <w:spacing w:line="0" w:lineRule="atLeast"/>
              <w:ind w:left="315" w:hanging="269"/>
              <w:rPr>
                <w:rFonts w:ascii="標楷體" w:eastAsia="標楷體" w:hAnsi="標楷體" w:cs="全字庫正楷體"/>
                <w:szCs w:val="24"/>
              </w:rPr>
            </w:pPr>
            <w:r w:rsidRPr="00526269">
              <w:rPr>
                <w:rFonts w:ascii="標楷體" w:eastAsia="標楷體" w:hAnsi="標楷體" w:cs="全字庫正楷體" w:hint="eastAsia"/>
                <w:b/>
                <w:color w:val="FF0000"/>
                <w:szCs w:val="24"/>
                <w:u w:val="single"/>
              </w:rPr>
              <w:t>相關法令定有保密義務者，摘要內容不得著錄當事人、檢舉及陳情人、機構或團體名稱</w:t>
            </w:r>
            <w:r w:rsidRPr="00526269">
              <w:rPr>
                <w:rFonts w:ascii="標楷體" w:eastAsia="標楷體" w:hAnsi="標楷體" w:cs="全字庫正楷體" w:hint="eastAsia"/>
                <w:szCs w:val="24"/>
              </w:rPr>
              <w:t>。</w:t>
            </w:r>
          </w:p>
          <w:p w:rsidR="00E02C16" w:rsidRPr="00526269" w:rsidRDefault="00E02C16" w:rsidP="00EF6FA3">
            <w:pPr>
              <w:numPr>
                <w:ilvl w:val="0"/>
                <w:numId w:val="5"/>
              </w:numPr>
              <w:suppressAutoHyphens/>
              <w:snapToGrid w:val="0"/>
              <w:spacing w:line="0" w:lineRule="atLeast"/>
              <w:ind w:left="315" w:hanging="269"/>
              <w:rPr>
                <w:rFonts w:ascii="標楷體" w:eastAsia="標楷體" w:hAnsi="標楷體" w:cs="全字庫正楷體"/>
                <w:szCs w:val="24"/>
              </w:rPr>
            </w:pPr>
            <w:r w:rsidRPr="00526269">
              <w:rPr>
                <w:rFonts w:ascii="標楷體" w:eastAsia="標楷體" w:hAnsi="標楷體" w:cs="全字庫正楷體" w:hint="eastAsia"/>
                <w:b/>
                <w:color w:val="FF0000"/>
                <w:szCs w:val="24"/>
                <w:u w:val="single"/>
              </w:rPr>
              <w:t>著錄案卷之性質、重要性或目的；著錄案情重要結果、結論、過程或數據及附件；著錄案卷內容涉及之人、事、時、地及物等關鍵詞彙</w:t>
            </w:r>
            <w:r w:rsidRPr="00526269">
              <w:rPr>
                <w:rFonts w:ascii="標楷體" w:eastAsia="標楷體" w:hAnsi="標楷體" w:cs="全字庫正楷體" w:hint="eastAsia"/>
                <w:szCs w:val="24"/>
              </w:rPr>
              <w:t>。</w:t>
            </w:r>
          </w:p>
          <w:p w:rsidR="001B0F02" w:rsidRPr="00526269" w:rsidRDefault="00154288" w:rsidP="00EF6FA3">
            <w:pPr>
              <w:numPr>
                <w:ilvl w:val="0"/>
                <w:numId w:val="5"/>
              </w:numPr>
              <w:suppressAutoHyphens/>
              <w:snapToGrid w:val="0"/>
              <w:spacing w:line="0" w:lineRule="atLeast"/>
              <w:ind w:left="315" w:hanging="269"/>
              <w:rPr>
                <w:rFonts w:ascii="標楷體" w:eastAsia="標楷體" w:hAnsi="標楷體" w:cs="全字庫正楷體"/>
                <w:b/>
                <w:color w:val="FF0000"/>
                <w:szCs w:val="24"/>
                <w:u w:val="single"/>
              </w:rPr>
            </w:pPr>
            <w:r w:rsidRPr="00526269">
              <w:rPr>
                <w:rFonts w:ascii="標楷體" w:eastAsia="標楷體" w:hAnsi="標楷體" w:cs="全字庫正楷體" w:hint="eastAsia"/>
                <w:b/>
                <w:color w:val="FF0000"/>
                <w:szCs w:val="24"/>
                <w:u w:val="single"/>
              </w:rPr>
              <w:t>對國家、機關、社會大眾或個人權益之維護具重大影響，或重大輿情之特殊個案者，應著錄重要案件之案情。</w:t>
            </w:r>
          </w:p>
          <w:p w:rsidR="001B0F02" w:rsidRPr="00526269" w:rsidRDefault="0031281E" w:rsidP="00EF6FA3">
            <w:pPr>
              <w:numPr>
                <w:ilvl w:val="0"/>
                <w:numId w:val="5"/>
              </w:numPr>
              <w:suppressAutoHyphens/>
              <w:snapToGrid w:val="0"/>
              <w:spacing w:line="0" w:lineRule="atLeast"/>
              <w:ind w:left="315" w:hanging="269"/>
              <w:rPr>
                <w:rFonts w:ascii="標楷體" w:eastAsia="標楷體" w:hAnsi="標楷體" w:cs="全字庫正楷體"/>
                <w:b/>
                <w:color w:val="FF0000"/>
                <w:szCs w:val="24"/>
                <w:u w:val="single"/>
              </w:rPr>
            </w:pPr>
            <w:r w:rsidRPr="00526269">
              <w:rPr>
                <w:rFonts w:ascii="標楷體" w:eastAsia="標楷體" w:hAnsi="標楷體" w:cs="全字庫正楷體" w:hint="eastAsia"/>
                <w:b/>
                <w:color w:val="FF0000"/>
                <w:szCs w:val="24"/>
                <w:u w:val="single"/>
              </w:rPr>
              <w:t>文字應簡潔、明確及具體。</w:t>
            </w:r>
          </w:p>
          <w:p w:rsidR="001B0F02" w:rsidRPr="00526269" w:rsidRDefault="001B0F02"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1B0F02" w:rsidRPr="00526269" w:rsidRDefault="001B0F02"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lastRenderedPageBreak/>
              <w:t>(合格案數/總案數)*100%</w:t>
            </w:r>
          </w:p>
          <w:p w:rsidR="001B0F02" w:rsidRPr="00526269" w:rsidRDefault="001B0F02"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達100%(5分)；90%~99%(4分)；</w:t>
            </w:r>
          </w:p>
          <w:p w:rsidR="001B0F02" w:rsidRPr="00526269" w:rsidRDefault="001B0F02"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80~89%(3分)；70~79%(2分)；</w:t>
            </w:r>
          </w:p>
          <w:p w:rsidR="001B0F02" w:rsidRPr="00526269" w:rsidRDefault="001B0F02"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Pr>
          <w:p w:rsidR="001B0F02" w:rsidRPr="00526269" w:rsidRDefault="001B0F02" w:rsidP="00EF6FA3">
            <w:pPr>
              <w:suppressAutoHyphens/>
              <w:snapToGrid w:val="0"/>
              <w:spacing w:line="0" w:lineRule="atLeast"/>
              <w:jc w:val="both"/>
              <w:rPr>
                <w:rFonts w:ascii="標楷體" w:eastAsia="標楷體" w:hAnsi="標楷體" w:cs="全字庫正楷體"/>
                <w:szCs w:val="24"/>
              </w:rPr>
            </w:pPr>
          </w:p>
        </w:tc>
        <w:tc>
          <w:tcPr>
            <w:tcW w:w="850" w:type="dxa"/>
          </w:tcPr>
          <w:p w:rsidR="001B0F02" w:rsidRPr="00526269" w:rsidRDefault="001B0F02" w:rsidP="00EF6FA3">
            <w:pPr>
              <w:suppressAutoHyphens/>
              <w:snapToGrid w:val="0"/>
              <w:spacing w:line="0" w:lineRule="atLeast"/>
              <w:jc w:val="center"/>
              <w:rPr>
                <w:rFonts w:ascii="標楷體" w:eastAsia="標楷體" w:hAnsi="標楷體" w:cs="全字庫正楷體"/>
                <w:sz w:val="28"/>
                <w:szCs w:val="28"/>
              </w:rPr>
            </w:pPr>
          </w:p>
        </w:tc>
      </w:tr>
      <w:tr w:rsidR="001B0F02" w:rsidRPr="00526269" w:rsidTr="00E64E5D">
        <w:trPr>
          <w:trHeight w:val="299"/>
        </w:trPr>
        <w:tc>
          <w:tcPr>
            <w:tcW w:w="1064" w:type="dxa"/>
            <w:tcBorders>
              <w:bottom w:val="single" w:sz="12" w:space="0" w:color="000000"/>
            </w:tcBorders>
            <w:shd w:val="clear" w:color="auto" w:fill="auto"/>
            <w:tcMar>
              <w:right w:w="11" w:type="dxa"/>
            </w:tcMar>
          </w:tcPr>
          <w:p w:rsidR="001B0F02"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檔案立案編目</w:t>
            </w:r>
          </w:p>
        </w:tc>
        <w:tc>
          <w:tcPr>
            <w:tcW w:w="2265" w:type="dxa"/>
            <w:tcBorders>
              <w:bottom w:val="single" w:sz="12" w:space="0" w:color="000000"/>
            </w:tcBorders>
            <w:shd w:val="clear" w:color="auto" w:fill="auto"/>
            <w:tcMar>
              <w:right w:w="11" w:type="dxa"/>
            </w:tcMar>
          </w:tcPr>
          <w:p w:rsidR="001B0F02" w:rsidRPr="00526269" w:rsidRDefault="001B0F02"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10.</w:t>
            </w:r>
            <w:r w:rsidRPr="00526269">
              <w:rPr>
                <w:rFonts w:ascii="標楷體" w:eastAsia="標楷體" w:hAnsi="標楷體" w:cs="全字庫正楷體"/>
                <w:szCs w:val="24"/>
                <w:lang w:eastAsia="ar-SA"/>
              </w:rPr>
              <w:t>「主題項」妥適運用關鍵詞彙著錄。</w:t>
            </w:r>
          </w:p>
        </w:tc>
        <w:tc>
          <w:tcPr>
            <w:tcW w:w="6027" w:type="dxa"/>
            <w:tcBorders>
              <w:bottom w:val="single" w:sz="12" w:space="0" w:color="000000"/>
            </w:tcBorders>
          </w:tcPr>
          <w:p w:rsidR="001B0F02" w:rsidRPr="00526269" w:rsidRDefault="001B0F02"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1B0F02" w:rsidRPr="00526269" w:rsidRDefault="001B0F02"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抽檢標的同項目4</w:t>
            </w:r>
            <w:r w:rsidR="00994B37" w:rsidRPr="00526269">
              <w:rPr>
                <w:rFonts w:ascii="標楷體" w:eastAsia="標楷體" w:hAnsi="標楷體" w:cs="全字庫正楷體" w:hint="eastAsia"/>
                <w:b/>
                <w:color w:val="FF0000"/>
                <w:szCs w:val="24"/>
                <w:u w:val="single"/>
              </w:rPr>
              <w:t>之抽檢案卷</w:t>
            </w:r>
            <w:r w:rsidRPr="00526269">
              <w:rPr>
                <w:rFonts w:ascii="標楷體" w:eastAsia="標楷體" w:hAnsi="標楷體" w:cs="全字庫正楷體" w:hint="eastAsia"/>
                <w:szCs w:val="24"/>
              </w:rPr>
              <w:t>。</w:t>
            </w:r>
          </w:p>
          <w:p w:rsidR="001B0F02" w:rsidRPr="00526269" w:rsidRDefault="001B0F02"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查核各案所有案件及其案卷層級目錄「主題項」著錄內容，案情涉及之關鍵人、事、時、地或物等未著錄者，視為不合格。</w:t>
            </w:r>
          </w:p>
          <w:p w:rsidR="001B0F02" w:rsidRPr="00526269" w:rsidRDefault="001B0F02"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1B0F02" w:rsidRPr="00526269" w:rsidRDefault="001B0F02"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1B0F02" w:rsidRPr="00526269" w:rsidRDefault="001B0F02"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達100%(5分)；90%~99%(4分)；</w:t>
            </w:r>
          </w:p>
          <w:p w:rsidR="001B0F02" w:rsidRPr="00526269" w:rsidRDefault="001B0F02"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80~89%(3分)；70~79%(2分)；</w:t>
            </w:r>
          </w:p>
          <w:p w:rsidR="001B0F02" w:rsidRPr="00526269" w:rsidRDefault="001B0F02"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60~69%(1分)；未達</w:t>
            </w:r>
            <w:r w:rsidRPr="00526269">
              <w:rPr>
                <w:rFonts w:ascii="標楷體" w:eastAsia="標楷體" w:hAnsi="標楷體" w:cs="全字庫正楷體" w:hint="eastAsia"/>
                <w:szCs w:val="24"/>
              </w:rPr>
              <w:t>6</w:t>
            </w:r>
            <w:r w:rsidRPr="00526269">
              <w:rPr>
                <w:rFonts w:ascii="標楷體" w:eastAsia="標楷體" w:hAnsi="標楷體" w:cs="全字庫正楷體"/>
                <w:szCs w:val="24"/>
              </w:rPr>
              <w:t>0%(0分)。</w:t>
            </w:r>
          </w:p>
        </w:tc>
        <w:tc>
          <w:tcPr>
            <w:tcW w:w="4678" w:type="dxa"/>
            <w:tcBorders>
              <w:bottom w:val="single" w:sz="12" w:space="0" w:color="000000"/>
            </w:tcBorders>
          </w:tcPr>
          <w:p w:rsidR="001B0F02" w:rsidRPr="00526269" w:rsidRDefault="001B0F02"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1B0F02" w:rsidRPr="00526269" w:rsidRDefault="001B0F02" w:rsidP="00EF6FA3">
            <w:pPr>
              <w:suppressAutoHyphens/>
              <w:snapToGrid w:val="0"/>
              <w:spacing w:line="0" w:lineRule="atLeast"/>
              <w:ind w:left="36"/>
              <w:jc w:val="center"/>
              <w:rPr>
                <w:rFonts w:ascii="標楷體" w:eastAsia="標楷體" w:hAnsi="標楷體" w:cs="全字庫正楷體"/>
                <w:sz w:val="28"/>
                <w:szCs w:val="28"/>
              </w:rPr>
            </w:pPr>
          </w:p>
        </w:tc>
      </w:tr>
      <w:tr w:rsidR="00037961"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037961" w:rsidRPr="00526269" w:rsidRDefault="00037961"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第1組立案編目分組1-10項</w:t>
            </w:r>
            <w:r w:rsidR="00962678" w:rsidRPr="00526269">
              <w:rPr>
                <w:rFonts w:ascii="標楷體" w:eastAsia="標楷體" w:hAnsi="標楷體" w:cs="全字庫正楷體" w:hint="eastAsia"/>
                <w:b/>
                <w:szCs w:val="24"/>
              </w:rPr>
              <w:t>(50分) 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037961" w:rsidRPr="00526269" w:rsidRDefault="00037961" w:rsidP="00EF6FA3">
            <w:pPr>
              <w:suppressAutoHyphens/>
              <w:snapToGrid w:val="0"/>
              <w:spacing w:line="0" w:lineRule="atLeast"/>
              <w:ind w:left="36"/>
              <w:jc w:val="center"/>
              <w:rPr>
                <w:rFonts w:ascii="標楷體" w:eastAsia="標楷體" w:hAnsi="標楷體" w:cs="全字庫正楷體"/>
                <w:b/>
                <w:sz w:val="28"/>
                <w:szCs w:val="28"/>
              </w:rPr>
            </w:pPr>
          </w:p>
        </w:tc>
      </w:tr>
      <w:tr w:rsidR="003F2DB9" w:rsidRPr="00526269" w:rsidTr="00E64E5D">
        <w:trPr>
          <w:trHeight w:val="299"/>
        </w:trPr>
        <w:tc>
          <w:tcPr>
            <w:tcW w:w="1064" w:type="dxa"/>
            <w:tcBorders>
              <w:top w:val="single" w:sz="12" w:space="0" w:color="000000"/>
            </w:tcBorders>
            <w:shd w:val="clear" w:color="auto" w:fill="auto"/>
            <w:tcMar>
              <w:right w:w="11" w:type="dxa"/>
            </w:tcMar>
          </w:tcPr>
          <w:p w:rsidR="003F2DB9" w:rsidRPr="00526269" w:rsidRDefault="003F2DB9"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F2DB9" w:rsidRPr="00526269" w:rsidRDefault="003F2DB9"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與維護</w:t>
            </w:r>
          </w:p>
        </w:tc>
        <w:tc>
          <w:tcPr>
            <w:tcW w:w="2265" w:type="dxa"/>
            <w:tcBorders>
              <w:top w:val="single" w:sz="12" w:space="0" w:color="000000"/>
            </w:tcBorders>
            <w:shd w:val="clear" w:color="auto" w:fill="auto"/>
            <w:tcMar>
              <w:right w:w="11" w:type="dxa"/>
            </w:tcMar>
          </w:tcPr>
          <w:p w:rsidR="003F2DB9" w:rsidRPr="00526269" w:rsidRDefault="003F2DB9"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11.</w:t>
            </w:r>
            <w:r w:rsidRPr="00526269">
              <w:rPr>
                <w:rFonts w:ascii="標楷體" w:eastAsia="標楷體" w:hAnsi="標楷體" w:cs="全字庫正楷體"/>
                <w:szCs w:val="24"/>
                <w:lang w:eastAsia="ar-SA"/>
              </w:rPr>
              <w:t>案件整理按目次號由小至大排列。</w:t>
            </w:r>
          </w:p>
        </w:tc>
        <w:tc>
          <w:tcPr>
            <w:tcW w:w="6027" w:type="dxa"/>
            <w:tcBorders>
              <w:top w:val="single" w:sz="12" w:space="0" w:color="000000"/>
            </w:tcBorders>
          </w:tcPr>
          <w:p w:rsidR="003F2DB9" w:rsidRPr="00526269" w:rsidRDefault="003F2DB9"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3F2DB9" w:rsidRPr="00526269" w:rsidRDefault="003F2DB9"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抽檢分屬不同分類號</w:t>
            </w:r>
            <w:r w:rsidRPr="00526269">
              <w:rPr>
                <w:rFonts w:ascii="標楷體" w:eastAsia="標楷體" w:hAnsi="標楷體" w:cs="全字庫正楷體" w:hint="eastAsia"/>
                <w:szCs w:val="24"/>
              </w:rPr>
              <w:t>、不同年代</w:t>
            </w:r>
            <w:r w:rsidRPr="00526269">
              <w:rPr>
                <w:rFonts w:ascii="標楷體" w:eastAsia="標楷體" w:hAnsi="標楷體" w:cs="全字庫正楷體"/>
                <w:szCs w:val="24"/>
              </w:rPr>
              <w:t>之檔案至少</w:t>
            </w:r>
            <w:r w:rsidRPr="00526269">
              <w:rPr>
                <w:rFonts w:ascii="標楷體" w:eastAsia="標楷體" w:hAnsi="標楷體" w:cs="全字庫正楷體" w:hint="eastAsia"/>
                <w:szCs w:val="24"/>
              </w:rPr>
              <w:t>6</w:t>
            </w:r>
            <w:r w:rsidRPr="00526269">
              <w:rPr>
                <w:rFonts w:ascii="標楷體" w:eastAsia="標楷體" w:hAnsi="標楷體" w:cs="全字庫正楷體"/>
                <w:szCs w:val="24"/>
              </w:rPr>
              <w:t>案</w:t>
            </w:r>
            <w:r w:rsidRPr="00526269">
              <w:rPr>
                <w:rFonts w:ascii="標楷體" w:eastAsia="標楷體" w:hAnsi="標楷體" w:cs="全字庫正楷體" w:hint="eastAsia"/>
                <w:szCs w:val="24"/>
              </w:rPr>
              <w:t>(永久保存檔案至少4案、定期保存檔案至少2案</w:t>
            </w:r>
            <w:r w:rsidRPr="00526269">
              <w:rPr>
                <w:rFonts w:ascii="標楷體" w:eastAsia="標楷體" w:hAnsi="標楷體" w:cs="全字庫正楷體"/>
                <w:szCs w:val="24"/>
              </w:rPr>
              <w:t>)，每案至少抽1卷查核。</w:t>
            </w:r>
          </w:p>
          <w:p w:rsidR="003F2DB9" w:rsidRPr="00526269" w:rsidRDefault="003F2DB9"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檢視卷內所有案件應依目次號由小至大排列。各案內有任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案件未符合規定者，該案視為不合格。</w:t>
            </w:r>
          </w:p>
          <w:p w:rsidR="003F2DB9" w:rsidRPr="00526269" w:rsidRDefault="003F2DB9"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F2DB9" w:rsidRPr="00526269" w:rsidRDefault="003F2DB9"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C1734C" w:rsidRDefault="003F2DB9"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達100%(5分)；9</w:t>
            </w:r>
            <w:r w:rsidRPr="00526269">
              <w:rPr>
                <w:rFonts w:ascii="標楷體" w:eastAsia="標楷體" w:hAnsi="標楷體" w:cs="全字庫正楷體" w:hint="eastAsia"/>
                <w:szCs w:val="24"/>
              </w:rPr>
              <w:t>0</w:t>
            </w:r>
            <w:r w:rsidRPr="00526269">
              <w:rPr>
                <w:rFonts w:ascii="標楷體" w:eastAsia="標楷體" w:hAnsi="標楷體" w:cs="全字庫正楷體"/>
                <w:szCs w:val="24"/>
              </w:rPr>
              <w:t>~99%(4分)；</w:t>
            </w:r>
          </w:p>
          <w:p w:rsidR="00C1734C" w:rsidRDefault="003F2DB9"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8</w:t>
            </w:r>
            <w:r w:rsidRPr="00526269">
              <w:rPr>
                <w:rFonts w:ascii="標楷體" w:eastAsia="標楷體" w:hAnsi="標楷體" w:cs="全字庫正楷體" w:hint="eastAsia"/>
                <w:szCs w:val="24"/>
              </w:rPr>
              <w:t>0</w:t>
            </w:r>
            <w:r w:rsidRPr="00526269">
              <w:rPr>
                <w:rFonts w:ascii="標楷體" w:eastAsia="標楷體" w:hAnsi="標楷體" w:cs="全字庫正楷體"/>
                <w:szCs w:val="24"/>
              </w:rPr>
              <w:t>~89%(3分)；7</w:t>
            </w:r>
            <w:r w:rsidRPr="00526269">
              <w:rPr>
                <w:rFonts w:ascii="標楷體" w:eastAsia="標楷體" w:hAnsi="標楷體" w:cs="全字庫正楷體" w:hint="eastAsia"/>
                <w:szCs w:val="24"/>
              </w:rPr>
              <w:t>0</w:t>
            </w:r>
            <w:r w:rsidRPr="00526269">
              <w:rPr>
                <w:rFonts w:ascii="標楷體" w:eastAsia="標楷體" w:hAnsi="標楷體" w:cs="全字庫正楷體"/>
                <w:szCs w:val="24"/>
              </w:rPr>
              <w:t>~79%(2分)；</w:t>
            </w:r>
          </w:p>
          <w:p w:rsidR="003F2DB9" w:rsidRPr="00526269" w:rsidRDefault="003F2DB9"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6</w:t>
            </w:r>
            <w:r w:rsidRPr="00526269">
              <w:rPr>
                <w:rFonts w:ascii="標楷體" w:eastAsia="標楷體" w:hAnsi="標楷體" w:cs="全字庫正楷體" w:hint="eastAsia"/>
                <w:szCs w:val="24"/>
              </w:rPr>
              <w:t>0</w:t>
            </w:r>
            <w:r w:rsidRPr="00526269">
              <w:rPr>
                <w:rFonts w:ascii="標楷體" w:eastAsia="標楷體" w:hAnsi="標楷體" w:cs="全字庫正楷體"/>
                <w:szCs w:val="24"/>
              </w:rPr>
              <w:t>~6</w:t>
            </w:r>
            <w:r w:rsidRPr="00526269">
              <w:rPr>
                <w:rFonts w:ascii="標楷體" w:eastAsia="標楷體" w:hAnsi="標楷體" w:cs="全字庫正楷體" w:hint="eastAsia"/>
                <w:szCs w:val="24"/>
              </w:rPr>
              <w:t>9</w:t>
            </w:r>
            <w:r w:rsidRPr="00526269">
              <w:rPr>
                <w:rFonts w:ascii="標楷體" w:eastAsia="標楷體" w:hAnsi="標楷體" w:cs="全字庫正楷體"/>
                <w:szCs w:val="24"/>
              </w:rPr>
              <w:t>%(1分)；未達60%(0分)。</w:t>
            </w:r>
          </w:p>
        </w:tc>
        <w:tc>
          <w:tcPr>
            <w:tcW w:w="4678" w:type="dxa"/>
            <w:tcBorders>
              <w:top w:val="single" w:sz="12" w:space="0" w:color="000000"/>
            </w:tcBorders>
          </w:tcPr>
          <w:p w:rsidR="003F2DB9" w:rsidRPr="00526269" w:rsidRDefault="003F2DB9" w:rsidP="00EF6FA3">
            <w:pPr>
              <w:suppressAutoHyphens/>
              <w:snapToGrid w:val="0"/>
              <w:spacing w:line="0" w:lineRule="atLeast"/>
              <w:jc w:val="both"/>
              <w:rPr>
                <w:rFonts w:ascii="標楷體" w:eastAsia="標楷體" w:hAnsi="標楷體" w:cs="全字庫正楷體"/>
                <w:szCs w:val="24"/>
              </w:rPr>
            </w:pPr>
          </w:p>
        </w:tc>
        <w:tc>
          <w:tcPr>
            <w:tcW w:w="850" w:type="dxa"/>
            <w:tcBorders>
              <w:top w:val="single" w:sz="12" w:space="0" w:color="000000"/>
            </w:tcBorders>
          </w:tcPr>
          <w:p w:rsidR="003F2DB9" w:rsidRPr="00526269" w:rsidRDefault="003F2DB9" w:rsidP="00EF6FA3">
            <w:pPr>
              <w:suppressAutoHyphens/>
              <w:snapToGrid w:val="0"/>
              <w:spacing w:line="0" w:lineRule="atLeast"/>
              <w:ind w:left="36"/>
              <w:jc w:val="center"/>
              <w:rPr>
                <w:rFonts w:ascii="標楷體" w:eastAsia="標楷體" w:hAnsi="標楷體" w:cs="全字庫正楷體"/>
                <w:sz w:val="28"/>
                <w:szCs w:val="28"/>
              </w:rPr>
            </w:pPr>
          </w:p>
        </w:tc>
      </w:tr>
      <w:tr w:rsidR="001472AF"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1472AF"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1472AF" w:rsidRPr="00526269" w:rsidRDefault="001472AF"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12.</w:t>
            </w:r>
            <w:r w:rsidRPr="00526269">
              <w:rPr>
                <w:rFonts w:ascii="標楷體" w:eastAsia="標楷體" w:hAnsi="標楷體" w:cs="全字庫正楷體"/>
                <w:szCs w:val="24"/>
                <w:lang w:eastAsia="ar-SA"/>
              </w:rPr>
              <w:t>目次表應載事項符合規定。</w:t>
            </w:r>
          </w:p>
        </w:tc>
        <w:tc>
          <w:tcPr>
            <w:tcW w:w="6027" w:type="dxa"/>
          </w:tcPr>
          <w:p w:rsidR="001472AF" w:rsidRPr="00526269" w:rsidRDefault="001472AF"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1472AF" w:rsidRPr="00526269" w:rsidRDefault="001472AF"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抽檢分屬不同分類號</w:t>
            </w:r>
            <w:r w:rsidRPr="00526269">
              <w:rPr>
                <w:rFonts w:ascii="標楷體" w:eastAsia="標楷體" w:hAnsi="標楷體" w:cs="全字庫正楷體" w:hint="eastAsia"/>
                <w:szCs w:val="24"/>
              </w:rPr>
              <w:t>、不同年代</w:t>
            </w:r>
            <w:r w:rsidRPr="00526269">
              <w:rPr>
                <w:rFonts w:ascii="標楷體" w:eastAsia="標楷體" w:hAnsi="標楷體" w:cs="全字庫正楷體"/>
                <w:szCs w:val="24"/>
              </w:rPr>
              <w:t>之檔案至少</w:t>
            </w:r>
            <w:r w:rsidRPr="00526269">
              <w:rPr>
                <w:rFonts w:ascii="標楷體" w:eastAsia="標楷體" w:hAnsi="標楷體" w:cs="全字庫正楷體" w:hint="eastAsia"/>
                <w:szCs w:val="24"/>
              </w:rPr>
              <w:t>6</w:t>
            </w:r>
            <w:r w:rsidRPr="00526269">
              <w:rPr>
                <w:rFonts w:ascii="標楷體" w:eastAsia="標楷體" w:hAnsi="標楷體" w:cs="全字庫正楷體"/>
                <w:szCs w:val="24"/>
              </w:rPr>
              <w:t>案</w:t>
            </w:r>
            <w:r w:rsidRPr="00526269">
              <w:rPr>
                <w:rFonts w:ascii="標楷體" w:eastAsia="標楷體" w:hAnsi="標楷體" w:cs="全字庫正楷體" w:hint="eastAsia"/>
                <w:szCs w:val="24"/>
              </w:rPr>
              <w:t>(永久保存檔案至少4案、定期保存檔案至少2案</w:t>
            </w:r>
            <w:r w:rsidRPr="00526269">
              <w:rPr>
                <w:rFonts w:ascii="標楷體" w:eastAsia="標楷體" w:hAnsi="標楷體" w:cs="全字庫正楷體"/>
                <w:szCs w:val="24"/>
              </w:rPr>
              <w:t>)，每案至少抽1卷查核。</w:t>
            </w:r>
            <w:r w:rsidRPr="00526269">
              <w:rPr>
                <w:rFonts w:ascii="標楷體" w:eastAsia="標楷體" w:hAnsi="標楷體" w:cs="全字庫正楷體" w:hint="eastAsia"/>
                <w:szCs w:val="24"/>
              </w:rPr>
              <w:t>(抽檢標的可與項目1</w:t>
            </w:r>
            <w:r w:rsidRPr="00526269">
              <w:rPr>
                <w:rFonts w:ascii="標楷體" w:eastAsia="標楷體" w:hAnsi="標楷體" w:cs="全字庫正楷體"/>
                <w:szCs w:val="24"/>
              </w:rPr>
              <w:t>1相同)</w:t>
            </w:r>
          </w:p>
          <w:p w:rsidR="001472AF" w:rsidRPr="00526269" w:rsidRDefault="001472AF"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lastRenderedPageBreak/>
              <w:t>檢視每卷目次表內容應包括檔號、</w:t>
            </w:r>
            <w:proofErr w:type="gramStart"/>
            <w:r w:rsidRPr="00526269">
              <w:rPr>
                <w:rFonts w:ascii="標楷體" w:eastAsia="標楷體" w:hAnsi="標楷體" w:cs="全字庫正楷體"/>
                <w:szCs w:val="24"/>
              </w:rPr>
              <w:t>案名</w:t>
            </w:r>
            <w:proofErr w:type="gramEnd"/>
            <w:r w:rsidRPr="00526269">
              <w:rPr>
                <w:rFonts w:ascii="標楷體" w:eastAsia="標楷體" w:hAnsi="標楷體" w:cs="全字庫正楷體"/>
                <w:szCs w:val="24"/>
              </w:rPr>
              <w:t>、案由、密等、保存年限、其他應記載事項等。各案內有任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案件未符合規定者，該案視為不合格。</w:t>
            </w:r>
          </w:p>
          <w:p w:rsidR="001472AF" w:rsidRPr="00526269" w:rsidRDefault="001472AF"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1472AF" w:rsidRPr="00526269" w:rsidRDefault="001472AF"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C35278" w:rsidRDefault="001472AF"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達100%(5分)；9</w:t>
            </w:r>
            <w:r w:rsidRPr="00526269">
              <w:rPr>
                <w:rFonts w:ascii="標楷體" w:eastAsia="標楷體" w:hAnsi="標楷體" w:cs="全字庫正楷體" w:hint="eastAsia"/>
                <w:szCs w:val="24"/>
              </w:rPr>
              <w:t>0</w:t>
            </w:r>
            <w:r w:rsidRPr="00526269">
              <w:rPr>
                <w:rFonts w:ascii="標楷體" w:eastAsia="標楷體" w:hAnsi="標楷體" w:cs="全字庫正楷體"/>
                <w:szCs w:val="24"/>
              </w:rPr>
              <w:t>~99%(4分)；</w:t>
            </w:r>
          </w:p>
          <w:p w:rsidR="00C35278" w:rsidRDefault="001472AF"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8</w:t>
            </w:r>
            <w:r w:rsidRPr="00526269">
              <w:rPr>
                <w:rFonts w:ascii="標楷體" w:eastAsia="標楷體" w:hAnsi="標楷體" w:cs="全字庫正楷體" w:hint="eastAsia"/>
                <w:szCs w:val="24"/>
              </w:rPr>
              <w:t>0</w:t>
            </w:r>
            <w:r w:rsidRPr="00526269">
              <w:rPr>
                <w:rFonts w:ascii="標楷體" w:eastAsia="標楷體" w:hAnsi="標楷體" w:cs="全字庫正楷體"/>
                <w:szCs w:val="24"/>
              </w:rPr>
              <w:t>~89%(3分)；7</w:t>
            </w:r>
            <w:r w:rsidRPr="00526269">
              <w:rPr>
                <w:rFonts w:ascii="標楷體" w:eastAsia="標楷體" w:hAnsi="標楷體" w:cs="全字庫正楷體" w:hint="eastAsia"/>
                <w:szCs w:val="24"/>
              </w:rPr>
              <w:t>0</w:t>
            </w:r>
            <w:r w:rsidRPr="00526269">
              <w:rPr>
                <w:rFonts w:ascii="標楷體" w:eastAsia="標楷體" w:hAnsi="標楷體" w:cs="全字庫正楷體"/>
                <w:szCs w:val="24"/>
              </w:rPr>
              <w:t>~79%(2分)；</w:t>
            </w:r>
          </w:p>
          <w:p w:rsidR="001472AF" w:rsidRPr="00526269" w:rsidRDefault="001472AF"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6</w:t>
            </w:r>
            <w:r w:rsidRPr="00526269">
              <w:rPr>
                <w:rFonts w:ascii="標楷體" w:eastAsia="標楷體" w:hAnsi="標楷體" w:cs="全字庫正楷體" w:hint="eastAsia"/>
                <w:szCs w:val="24"/>
              </w:rPr>
              <w:t>0</w:t>
            </w:r>
            <w:r w:rsidRPr="00526269">
              <w:rPr>
                <w:rFonts w:ascii="標楷體" w:eastAsia="標楷體" w:hAnsi="標楷體" w:cs="全字庫正楷體"/>
                <w:szCs w:val="24"/>
              </w:rPr>
              <w:t>~6</w:t>
            </w:r>
            <w:r w:rsidRPr="00526269">
              <w:rPr>
                <w:rFonts w:ascii="標楷體" w:eastAsia="標楷體" w:hAnsi="標楷體" w:cs="全字庫正楷體" w:hint="eastAsia"/>
                <w:szCs w:val="24"/>
              </w:rPr>
              <w:t>9</w:t>
            </w:r>
            <w:r w:rsidRPr="00526269">
              <w:rPr>
                <w:rFonts w:ascii="標楷體" w:eastAsia="標楷體" w:hAnsi="標楷體" w:cs="全字庫正楷體"/>
                <w:szCs w:val="24"/>
              </w:rPr>
              <w:t>%(1分)；未達60%(0分)。</w:t>
            </w:r>
          </w:p>
        </w:tc>
        <w:tc>
          <w:tcPr>
            <w:tcW w:w="4678" w:type="dxa"/>
          </w:tcPr>
          <w:p w:rsidR="001472AF" w:rsidRPr="00526269" w:rsidRDefault="001472AF" w:rsidP="00EF6FA3">
            <w:pPr>
              <w:suppressAutoHyphens/>
              <w:snapToGrid w:val="0"/>
              <w:spacing w:line="0" w:lineRule="atLeast"/>
              <w:jc w:val="both"/>
              <w:rPr>
                <w:rFonts w:ascii="標楷體" w:eastAsia="標楷體" w:hAnsi="標楷體" w:cs="全字庫正楷體"/>
                <w:szCs w:val="24"/>
              </w:rPr>
            </w:pPr>
          </w:p>
        </w:tc>
        <w:tc>
          <w:tcPr>
            <w:tcW w:w="850" w:type="dxa"/>
          </w:tcPr>
          <w:p w:rsidR="001472AF" w:rsidRPr="00526269" w:rsidRDefault="001472AF" w:rsidP="00EF6FA3">
            <w:pPr>
              <w:suppressAutoHyphens/>
              <w:snapToGrid w:val="0"/>
              <w:spacing w:line="0" w:lineRule="atLeast"/>
              <w:ind w:left="36"/>
              <w:jc w:val="center"/>
              <w:rPr>
                <w:rFonts w:ascii="標楷體" w:eastAsia="標楷體" w:hAnsi="標楷體" w:cs="全字庫正楷體"/>
                <w:sz w:val="28"/>
                <w:szCs w:val="28"/>
              </w:rPr>
            </w:pPr>
          </w:p>
        </w:tc>
      </w:tr>
      <w:tr w:rsidR="001472AF"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1472AF"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1472AF" w:rsidRPr="00526269" w:rsidRDefault="001472AF"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13.</w:t>
            </w:r>
            <w:r w:rsidRPr="00526269">
              <w:rPr>
                <w:rFonts w:ascii="標楷體" w:eastAsia="標楷體" w:hAnsi="標楷體" w:cs="全字庫正楷體"/>
                <w:szCs w:val="24"/>
                <w:lang w:eastAsia="ar-SA"/>
              </w:rPr>
              <w:t>各案件規格大小符合公文用紙。</w:t>
            </w:r>
          </w:p>
        </w:tc>
        <w:tc>
          <w:tcPr>
            <w:tcW w:w="6027" w:type="dxa"/>
          </w:tcPr>
          <w:p w:rsidR="001472AF" w:rsidRPr="00526269" w:rsidRDefault="001472AF"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1472AF" w:rsidRPr="00526269" w:rsidRDefault="001472AF"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抽檢分屬不同分類號</w:t>
            </w:r>
            <w:r w:rsidRPr="00526269">
              <w:rPr>
                <w:rFonts w:ascii="標楷體" w:eastAsia="標楷體" w:hAnsi="標楷體" w:cs="全字庫正楷體" w:hint="eastAsia"/>
                <w:szCs w:val="24"/>
              </w:rPr>
              <w:t>、不同年代</w:t>
            </w:r>
            <w:r w:rsidRPr="00526269">
              <w:rPr>
                <w:rFonts w:ascii="標楷體" w:eastAsia="標楷體" w:hAnsi="標楷體" w:cs="全字庫正楷體"/>
                <w:szCs w:val="24"/>
              </w:rPr>
              <w:t>之檔案至少</w:t>
            </w:r>
            <w:r w:rsidRPr="00526269">
              <w:rPr>
                <w:rFonts w:ascii="標楷體" w:eastAsia="標楷體" w:hAnsi="標楷體" w:cs="全字庫正楷體" w:hint="eastAsia"/>
                <w:szCs w:val="24"/>
              </w:rPr>
              <w:t>6</w:t>
            </w:r>
            <w:r w:rsidRPr="00526269">
              <w:rPr>
                <w:rFonts w:ascii="標楷體" w:eastAsia="標楷體" w:hAnsi="標楷體" w:cs="全字庫正楷體"/>
                <w:szCs w:val="24"/>
              </w:rPr>
              <w:t>案</w:t>
            </w:r>
            <w:r w:rsidRPr="00526269">
              <w:rPr>
                <w:rFonts w:ascii="標楷體" w:eastAsia="標楷體" w:hAnsi="標楷體" w:cs="全字庫正楷體" w:hint="eastAsia"/>
                <w:szCs w:val="24"/>
              </w:rPr>
              <w:t>(永久保存檔案至少4案、定期保存檔案至少2案</w:t>
            </w:r>
            <w:r w:rsidRPr="00526269">
              <w:rPr>
                <w:rFonts w:ascii="標楷體" w:eastAsia="標楷體" w:hAnsi="標楷體" w:cs="全字庫正楷體"/>
                <w:szCs w:val="24"/>
              </w:rPr>
              <w:t>)，每案至少抽1卷查核。</w:t>
            </w:r>
            <w:r w:rsidRPr="00526269">
              <w:rPr>
                <w:rFonts w:ascii="標楷體" w:eastAsia="標楷體" w:hAnsi="標楷體" w:cs="全字庫正楷體" w:hint="eastAsia"/>
                <w:szCs w:val="24"/>
              </w:rPr>
              <w:t>(抽檢標的可與項目1</w:t>
            </w:r>
            <w:r w:rsidRPr="00526269">
              <w:rPr>
                <w:rFonts w:ascii="標楷體" w:eastAsia="標楷體" w:hAnsi="標楷體" w:cs="全字庫正楷體"/>
                <w:szCs w:val="24"/>
              </w:rPr>
              <w:t>1相同)</w:t>
            </w:r>
          </w:p>
          <w:p w:rsidR="001472AF" w:rsidRPr="00526269" w:rsidRDefault="001472AF"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檢視卷內所有案件之用紙情形：</w:t>
            </w:r>
            <w:r w:rsidRPr="00526269">
              <w:rPr>
                <w:rFonts w:ascii="標楷體" w:eastAsia="標楷體" w:hAnsi="標楷體" w:cs="全字庫正楷體"/>
                <w:szCs w:val="24"/>
                <w:lang w:eastAsia="ar-SA"/>
              </w:rPr>
              <w:t>規格大小符合公文用紙，</w:t>
            </w:r>
            <w:proofErr w:type="gramStart"/>
            <w:r w:rsidRPr="00526269">
              <w:rPr>
                <w:rFonts w:ascii="標楷體" w:eastAsia="標楷體" w:hAnsi="標楷體" w:cs="全字庫正楷體"/>
                <w:szCs w:val="24"/>
                <w:lang w:eastAsia="ar-SA"/>
              </w:rPr>
              <w:t>左右底</w:t>
            </w:r>
            <w:proofErr w:type="gramEnd"/>
            <w:r w:rsidRPr="00526269">
              <w:rPr>
                <w:rFonts w:ascii="標楷體" w:eastAsia="標楷體" w:hAnsi="標楷體" w:cs="全字庫正楷體"/>
                <w:szCs w:val="24"/>
                <w:lang w:eastAsia="ar-SA"/>
              </w:rPr>
              <w:t>3面邊緣保持整齊，</w:t>
            </w:r>
            <w:proofErr w:type="gramStart"/>
            <w:r w:rsidRPr="00526269">
              <w:rPr>
                <w:rFonts w:ascii="標楷體" w:eastAsia="標楷體" w:hAnsi="標楷體" w:cs="全字庫正楷體"/>
                <w:szCs w:val="24"/>
                <w:lang w:eastAsia="ar-SA"/>
              </w:rPr>
              <w:t>過寬過大</w:t>
            </w:r>
            <w:proofErr w:type="gramEnd"/>
            <w:r w:rsidRPr="00526269">
              <w:rPr>
                <w:rFonts w:ascii="標楷體" w:eastAsia="標楷體" w:hAnsi="標楷體" w:cs="全字庫正楷體"/>
                <w:szCs w:val="24"/>
                <w:lang w:eastAsia="ar-SA"/>
              </w:rPr>
              <w:t>者</w:t>
            </w:r>
            <w:proofErr w:type="gramStart"/>
            <w:r w:rsidRPr="00526269">
              <w:rPr>
                <w:rFonts w:ascii="標楷體" w:eastAsia="標楷體" w:hAnsi="標楷體" w:cs="全字庫正楷體"/>
                <w:szCs w:val="24"/>
                <w:lang w:eastAsia="ar-SA"/>
              </w:rPr>
              <w:t>得予裁切</w:t>
            </w:r>
            <w:proofErr w:type="gramEnd"/>
            <w:r w:rsidRPr="00526269">
              <w:rPr>
                <w:rFonts w:ascii="標楷體" w:eastAsia="標楷體" w:hAnsi="標楷體" w:cs="全字庫正楷體"/>
                <w:szCs w:val="24"/>
                <w:lang w:eastAsia="ar-SA"/>
              </w:rPr>
              <w:t>、折疊，但不得損及檔案之內容；未達規定標準者，以公文用</w:t>
            </w:r>
            <w:proofErr w:type="gramStart"/>
            <w:r w:rsidRPr="00526269">
              <w:rPr>
                <w:rFonts w:ascii="標楷體" w:eastAsia="標楷體" w:hAnsi="標楷體" w:cs="全字庫正楷體"/>
                <w:szCs w:val="24"/>
                <w:lang w:eastAsia="ar-SA"/>
              </w:rPr>
              <w:t>紙襯貼</w:t>
            </w:r>
            <w:proofErr w:type="gramEnd"/>
            <w:r w:rsidRPr="00526269">
              <w:rPr>
                <w:rFonts w:ascii="標楷體" w:eastAsia="標楷體" w:hAnsi="標楷體" w:cs="全字庫正楷體"/>
                <w:szCs w:val="24"/>
              </w:rPr>
              <w:t>。各案內有任</w:t>
            </w:r>
            <w:proofErr w:type="gramStart"/>
            <w:r w:rsidRPr="00526269">
              <w:rPr>
                <w:rFonts w:ascii="標楷體" w:eastAsia="標楷體" w:hAnsi="標楷體" w:cs="全字庫正楷體"/>
                <w:szCs w:val="24"/>
              </w:rPr>
              <w:t>一</w:t>
            </w:r>
            <w:proofErr w:type="gramEnd"/>
            <w:r w:rsidRPr="00526269">
              <w:rPr>
                <w:rFonts w:ascii="標楷體" w:eastAsia="標楷體" w:hAnsi="標楷體" w:cs="全字庫正楷體"/>
                <w:szCs w:val="24"/>
              </w:rPr>
              <w:t>案件未符合規定者，該案視為不合格。</w:t>
            </w:r>
          </w:p>
          <w:p w:rsidR="001472AF" w:rsidRPr="00526269" w:rsidRDefault="001472AF"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1472AF" w:rsidRPr="00526269" w:rsidRDefault="001472AF"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(合格案數/總案數)*100%</w:t>
            </w:r>
          </w:p>
          <w:p w:rsidR="00367A80" w:rsidRDefault="001472AF"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達100%(5分)；9</w:t>
            </w:r>
            <w:r w:rsidRPr="00526269">
              <w:rPr>
                <w:rFonts w:ascii="標楷體" w:eastAsia="標楷體" w:hAnsi="標楷體" w:cs="全字庫正楷體" w:hint="eastAsia"/>
                <w:szCs w:val="24"/>
              </w:rPr>
              <w:t>0</w:t>
            </w:r>
            <w:r w:rsidRPr="00526269">
              <w:rPr>
                <w:rFonts w:ascii="標楷體" w:eastAsia="標楷體" w:hAnsi="標楷體" w:cs="全字庫正楷體"/>
                <w:szCs w:val="24"/>
              </w:rPr>
              <w:t>~99%(4分)；</w:t>
            </w:r>
          </w:p>
          <w:p w:rsidR="00367A80" w:rsidRDefault="001472AF"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8</w:t>
            </w:r>
            <w:r w:rsidRPr="00526269">
              <w:rPr>
                <w:rFonts w:ascii="標楷體" w:eastAsia="標楷體" w:hAnsi="標楷體" w:cs="全字庫正楷體" w:hint="eastAsia"/>
                <w:szCs w:val="24"/>
              </w:rPr>
              <w:t>0</w:t>
            </w:r>
            <w:r w:rsidRPr="00526269">
              <w:rPr>
                <w:rFonts w:ascii="標楷體" w:eastAsia="標楷體" w:hAnsi="標楷體" w:cs="全字庫正楷體"/>
                <w:szCs w:val="24"/>
              </w:rPr>
              <w:t>~89%(3分)；7</w:t>
            </w:r>
            <w:r w:rsidRPr="00526269">
              <w:rPr>
                <w:rFonts w:ascii="標楷體" w:eastAsia="標楷體" w:hAnsi="標楷體" w:cs="全字庫正楷體" w:hint="eastAsia"/>
                <w:szCs w:val="24"/>
              </w:rPr>
              <w:t>0</w:t>
            </w:r>
            <w:r w:rsidRPr="00526269">
              <w:rPr>
                <w:rFonts w:ascii="標楷體" w:eastAsia="標楷體" w:hAnsi="標楷體" w:cs="全字庫正楷體"/>
                <w:szCs w:val="24"/>
              </w:rPr>
              <w:t>~79%(2分)；</w:t>
            </w:r>
          </w:p>
          <w:p w:rsidR="001472AF" w:rsidRPr="00526269" w:rsidRDefault="001472AF"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6</w:t>
            </w:r>
            <w:r w:rsidRPr="00526269">
              <w:rPr>
                <w:rFonts w:ascii="標楷體" w:eastAsia="標楷體" w:hAnsi="標楷體" w:cs="全字庫正楷體" w:hint="eastAsia"/>
                <w:szCs w:val="24"/>
              </w:rPr>
              <w:t>0</w:t>
            </w:r>
            <w:r w:rsidRPr="00526269">
              <w:rPr>
                <w:rFonts w:ascii="標楷體" w:eastAsia="標楷體" w:hAnsi="標楷體" w:cs="全字庫正楷體"/>
                <w:szCs w:val="24"/>
              </w:rPr>
              <w:t>~6</w:t>
            </w:r>
            <w:r w:rsidRPr="00526269">
              <w:rPr>
                <w:rFonts w:ascii="標楷體" w:eastAsia="標楷體" w:hAnsi="標楷體" w:cs="全字庫正楷體" w:hint="eastAsia"/>
                <w:szCs w:val="24"/>
              </w:rPr>
              <w:t>9</w:t>
            </w:r>
            <w:r w:rsidRPr="00526269">
              <w:rPr>
                <w:rFonts w:ascii="標楷體" w:eastAsia="標楷體" w:hAnsi="標楷體" w:cs="全字庫正楷體"/>
                <w:szCs w:val="24"/>
              </w:rPr>
              <w:t>%(1分)；未達60%(0分)。</w:t>
            </w:r>
          </w:p>
        </w:tc>
        <w:tc>
          <w:tcPr>
            <w:tcW w:w="4678" w:type="dxa"/>
          </w:tcPr>
          <w:p w:rsidR="001472AF" w:rsidRPr="00526269" w:rsidRDefault="001472AF" w:rsidP="00EF6FA3">
            <w:pPr>
              <w:suppressAutoHyphens/>
              <w:snapToGrid w:val="0"/>
              <w:spacing w:line="0" w:lineRule="atLeast"/>
              <w:jc w:val="both"/>
              <w:rPr>
                <w:rFonts w:ascii="標楷體" w:eastAsia="標楷體" w:hAnsi="標楷體" w:cs="全字庫正楷體"/>
                <w:szCs w:val="24"/>
              </w:rPr>
            </w:pPr>
          </w:p>
        </w:tc>
        <w:tc>
          <w:tcPr>
            <w:tcW w:w="850" w:type="dxa"/>
          </w:tcPr>
          <w:p w:rsidR="001472AF" w:rsidRPr="00526269" w:rsidRDefault="001472AF" w:rsidP="00EF6FA3">
            <w:pPr>
              <w:suppressAutoHyphens/>
              <w:snapToGrid w:val="0"/>
              <w:spacing w:line="0" w:lineRule="atLeast"/>
              <w:ind w:left="36"/>
              <w:jc w:val="center"/>
              <w:rPr>
                <w:rFonts w:ascii="標楷體" w:eastAsia="標楷體" w:hAnsi="標楷體" w:cs="全字庫正楷體"/>
                <w:sz w:val="28"/>
                <w:szCs w:val="28"/>
              </w:rPr>
            </w:pPr>
          </w:p>
        </w:tc>
      </w:tr>
      <w:tr w:rsidR="00BE1D5C"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BE1D5C"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BE1D5C" w:rsidRPr="00526269" w:rsidRDefault="00BE1D5C"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14.</w:t>
            </w:r>
            <w:r w:rsidRPr="00526269">
              <w:rPr>
                <w:rFonts w:ascii="標楷體" w:eastAsia="標楷體" w:hAnsi="標楷體" w:cs="全字庫正楷體"/>
                <w:szCs w:val="24"/>
                <w:lang w:eastAsia="ar-SA"/>
              </w:rPr>
              <w:t>永久保存檔案依規定辦理裝訂。</w:t>
            </w:r>
          </w:p>
        </w:tc>
        <w:tc>
          <w:tcPr>
            <w:tcW w:w="6027" w:type="dxa"/>
          </w:tcPr>
          <w:p w:rsidR="00BE1D5C" w:rsidRPr="00526269" w:rsidRDefault="00BE1D5C"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BE1D5C" w:rsidRPr="00526269" w:rsidRDefault="00BE1D5C"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抽檢永久保存檔案至少</w:t>
            </w:r>
            <w:r w:rsidRPr="00526269">
              <w:rPr>
                <w:rFonts w:ascii="標楷體" w:eastAsia="標楷體" w:hAnsi="標楷體" w:cs="全字庫正楷體" w:hint="eastAsia"/>
                <w:szCs w:val="24"/>
              </w:rPr>
              <w:t>6</w:t>
            </w:r>
            <w:r w:rsidRPr="00526269">
              <w:rPr>
                <w:rFonts w:ascii="標楷體" w:eastAsia="標楷體" w:hAnsi="標楷體" w:cs="全字庫正楷體"/>
                <w:szCs w:val="24"/>
              </w:rPr>
              <w:t>案，每案至少抽1卷查核，檢視是否依規定裝訂。</w:t>
            </w:r>
          </w:p>
          <w:p w:rsidR="00BE1D5C" w:rsidRPr="00526269" w:rsidRDefault="00BE1D5C"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BE1D5C" w:rsidRPr="00526269" w:rsidRDefault="00BE1D5C"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檢視每案是否完成以下5項裝訂原則，完成1項以1分計算：</w:t>
            </w:r>
          </w:p>
          <w:p w:rsidR="00BE1D5C" w:rsidRPr="00526269" w:rsidRDefault="00BE1D5C" w:rsidP="00EF6FA3">
            <w:pPr>
              <w:numPr>
                <w:ilvl w:val="0"/>
                <w:numId w:val="9"/>
              </w:numPr>
              <w:suppressAutoHyphens/>
              <w:snapToGrid w:val="0"/>
              <w:spacing w:line="0" w:lineRule="atLeast"/>
              <w:ind w:left="287" w:hanging="240"/>
              <w:rPr>
                <w:rFonts w:ascii="標楷體" w:eastAsia="標楷體" w:hAnsi="標楷體" w:cs="全字庫正楷體"/>
                <w:szCs w:val="24"/>
              </w:rPr>
            </w:pPr>
            <w:r w:rsidRPr="00526269">
              <w:rPr>
                <w:rFonts w:ascii="標楷體" w:eastAsia="標楷體" w:hAnsi="標楷體" w:cs="全字庫正楷體"/>
                <w:szCs w:val="24"/>
              </w:rPr>
              <w:t>永久保存檔案定期裝訂。(1分)</w:t>
            </w:r>
          </w:p>
          <w:p w:rsidR="00BE1D5C" w:rsidRPr="00526269" w:rsidRDefault="00BE1D5C" w:rsidP="00EF6FA3">
            <w:pPr>
              <w:numPr>
                <w:ilvl w:val="0"/>
                <w:numId w:val="9"/>
              </w:numPr>
              <w:suppressAutoHyphens/>
              <w:snapToGrid w:val="0"/>
              <w:spacing w:line="0" w:lineRule="atLeast"/>
              <w:ind w:left="287" w:hanging="240"/>
              <w:rPr>
                <w:rFonts w:ascii="標楷體" w:eastAsia="標楷體" w:hAnsi="標楷體" w:cs="全字庫正楷體"/>
                <w:szCs w:val="24"/>
              </w:rPr>
            </w:pPr>
            <w:r w:rsidRPr="00526269">
              <w:rPr>
                <w:rFonts w:ascii="標楷體" w:eastAsia="標楷體" w:hAnsi="標楷體" w:cs="全字庫正楷體"/>
                <w:szCs w:val="24"/>
              </w:rPr>
              <w:t>去除檔案上加附之金屬物。(1分)</w:t>
            </w:r>
          </w:p>
          <w:p w:rsidR="00BE1D5C" w:rsidRPr="00526269" w:rsidRDefault="00BE1D5C" w:rsidP="00EF6FA3">
            <w:pPr>
              <w:numPr>
                <w:ilvl w:val="0"/>
                <w:numId w:val="9"/>
              </w:numPr>
              <w:suppressAutoHyphens/>
              <w:snapToGrid w:val="0"/>
              <w:spacing w:line="0" w:lineRule="atLeast"/>
              <w:ind w:left="287" w:hanging="240"/>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白色或未經染色之棉線繩、</w:t>
            </w:r>
            <w:proofErr w:type="gramStart"/>
            <w:r w:rsidRPr="00526269">
              <w:rPr>
                <w:rFonts w:ascii="標楷體" w:eastAsia="標楷體" w:hAnsi="標楷體" w:cs="全字庫正楷體"/>
                <w:szCs w:val="24"/>
              </w:rPr>
              <w:t>紙釘</w:t>
            </w:r>
            <w:proofErr w:type="gramEnd"/>
            <w:r w:rsidRPr="00526269">
              <w:rPr>
                <w:rFonts w:ascii="標楷體" w:eastAsia="標楷體" w:hAnsi="標楷體" w:cs="全字庫正楷體"/>
                <w:szCs w:val="24"/>
              </w:rPr>
              <w:t>、塑膠釘或其他不</w:t>
            </w:r>
            <w:r w:rsidRPr="00526269">
              <w:rPr>
                <w:rFonts w:ascii="標楷體" w:eastAsia="標楷體" w:hAnsi="標楷體" w:cs="全字庫正楷體"/>
                <w:szCs w:val="24"/>
              </w:rPr>
              <w:lastRenderedPageBreak/>
              <w:t>損壞檔案之材質裝訂(不使用</w:t>
            </w:r>
            <w:proofErr w:type="gramStart"/>
            <w:r w:rsidRPr="00526269">
              <w:rPr>
                <w:rFonts w:ascii="標楷體" w:eastAsia="標楷體" w:hAnsi="標楷體" w:cs="全字庫正楷體"/>
                <w:szCs w:val="24"/>
              </w:rPr>
              <w:t>金屬針釘</w:t>
            </w:r>
            <w:proofErr w:type="gramEnd"/>
            <w:r w:rsidRPr="00526269">
              <w:rPr>
                <w:rFonts w:ascii="標楷體" w:eastAsia="標楷體" w:hAnsi="標楷體" w:cs="全字庫正楷體"/>
                <w:szCs w:val="24"/>
              </w:rPr>
              <w:t>)。(1分)</w:t>
            </w:r>
          </w:p>
          <w:p w:rsidR="00BE1D5C" w:rsidRPr="00526269" w:rsidRDefault="00BE1D5C" w:rsidP="00EF6FA3">
            <w:pPr>
              <w:numPr>
                <w:ilvl w:val="0"/>
                <w:numId w:val="9"/>
              </w:numPr>
              <w:suppressAutoHyphens/>
              <w:snapToGrid w:val="0"/>
              <w:spacing w:line="0" w:lineRule="atLeast"/>
              <w:ind w:left="287" w:hanging="240"/>
              <w:rPr>
                <w:rFonts w:ascii="標楷體" w:eastAsia="標楷體" w:hAnsi="標楷體" w:cs="全字庫正楷體"/>
                <w:szCs w:val="24"/>
              </w:rPr>
            </w:pPr>
            <w:r w:rsidRPr="00526269">
              <w:rPr>
                <w:rFonts w:ascii="標楷體" w:eastAsia="標楷體" w:hAnsi="標楷體" w:cs="全字庫正楷體"/>
                <w:szCs w:val="24"/>
              </w:rPr>
              <w:t>檔案附件與原件</w:t>
            </w:r>
            <w:proofErr w:type="gramStart"/>
            <w:r w:rsidRPr="00526269">
              <w:rPr>
                <w:rFonts w:ascii="標楷體" w:eastAsia="標楷體" w:hAnsi="標楷體" w:cs="全字庫正楷體"/>
                <w:szCs w:val="24"/>
              </w:rPr>
              <w:t>併</w:t>
            </w:r>
            <w:proofErr w:type="gramEnd"/>
            <w:r w:rsidRPr="00526269">
              <w:rPr>
                <w:rFonts w:ascii="標楷體" w:eastAsia="標楷體" w:hAnsi="標楷體" w:cs="全字庫正楷體"/>
                <w:szCs w:val="24"/>
              </w:rPr>
              <w:t>同裝訂(難以</w:t>
            </w:r>
            <w:proofErr w:type="gramStart"/>
            <w:r w:rsidRPr="00526269">
              <w:rPr>
                <w:rFonts w:ascii="標楷體" w:eastAsia="標楷體" w:hAnsi="標楷體" w:cs="全字庫正楷體"/>
                <w:szCs w:val="24"/>
              </w:rPr>
              <w:t>併</w:t>
            </w:r>
            <w:proofErr w:type="gramEnd"/>
            <w:r w:rsidRPr="00526269">
              <w:rPr>
                <w:rFonts w:ascii="標楷體" w:eastAsia="標楷體" w:hAnsi="標楷體" w:cs="全字庫正楷體"/>
                <w:szCs w:val="24"/>
              </w:rPr>
              <w:t>同裝訂時，於附件適當位置標示檔號後另行存置，並於原件目次表註明附件媒體型式、數量及存放位置)。(1分)</w:t>
            </w:r>
          </w:p>
          <w:p w:rsidR="00BE1D5C" w:rsidRPr="00526269" w:rsidRDefault="00BE1D5C" w:rsidP="00EF6FA3">
            <w:pPr>
              <w:numPr>
                <w:ilvl w:val="0"/>
                <w:numId w:val="9"/>
              </w:numPr>
              <w:suppressAutoHyphens/>
              <w:snapToGrid w:val="0"/>
              <w:spacing w:line="0" w:lineRule="atLeast"/>
              <w:ind w:left="287" w:hanging="240"/>
              <w:rPr>
                <w:rFonts w:ascii="標楷體" w:eastAsia="標楷體" w:hAnsi="標楷體" w:cs="全字庫正楷體"/>
                <w:szCs w:val="24"/>
              </w:rPr>
            </w:pPr>
            <w:r w:rsidRPr="00526269">
              <w:rPr>
                <w:rFonts w:ascii="標楷體" w:eastAsia="標楷體" w:hAnsi="標楷體" w:cs="全字庫正楷體"/>
                <w:szCs w:val="24"/>
              </w:rPr>
              <w:t>加裝封面及封底，並於封面</w:t>
            </w:r>
            <w:proofErr w:type="gramStart"/>
            <w:r w:rsidRPr="00526269">
              <w:rPr>
                <w:rFonts w:ascii="標楷體" w:eastAsia="標楷體" w:hAnsi="標楷體" w:cs="全字庫正楷體"/>
                <w:szCs w:val="24"/>
              </w:rPr>
              <w:t>或卷脊標示案名</w:t>
            </w:r>
            <w:proofErr w:type="gramEnd"/>
            <w:r w:rsidRPr="00526269">
              <w:rPr>
                <w:rFonts w:ascii="標楷體" w:eastAsia="標楷體" w:hAnsi="標楷體" w:cs="全字庫正楷體"/>
                <w:szCs w:val="24"/>
              </w:rPr>
              <w:t>、檔號及保存年限。(1分)</w:t>
            </w:r>
          </w:p>
          <w:p w:rsidR="00BE1D5C" w:rsidRPr="00526269" w:rsidRDefault="00BE1D5C"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各案得分加總後除以總抽檢案數，得分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r w:rsidRPr="00526269">
              <w:rPr>
                <w:rFonts w:ascii="標楷體" w:eastAsia="標楷體" w:hAnsi="標楷體" w:cs="全字庫正楷體" w:hint="eastAsia"/>
                <w:szCs w:val="24"/>
              </w:rPr>
              <w:t>。例</w:t>
            </w:r>
            <w:r w:rsidRPr="00526269">
              <w:rPr>
                <w:rFonts w:ascii="標楷體" w:eastAsia="標楷體" w:hAnsi="標楷體" w:cs="全字庫正楷體"/>
                <w:szCs w:val="24"/>
              </w:rPr>
              <w:t>如</w:t>
            </w:r>
            <w:r w:rsidRPr="00526269">
              <w:rPr>
                <w:rFonts w:ascii="標楷體" w:eastAsia="標楷體" w:hAnsi="標楷體" w:cs="全字庫正楷體" w:hint="eastAsia"/>
                <w:szCs w:val="24"/>
              </w:rPr>
              <w:t>抽檢6</w:t>
            </w:r>
            <w:r w:rsidRPr="00526269">
              <w:rPr>
                <w:rFonts w:ascii="標楷體" w:eastAsia="標楷體" w:hAnsi="標楷體" w:cs="全字庫正楷體"/>
                <w:szCs w:val="24"/>
              </w:rPr>
              <w:t>案累計得分</w:t>
            </w:r>
            <w:r w:rsidRPr="00526269">
              <w:rPr>
                <w:rFonts w:ascii="標楷體" w:eastAsia="標楷體" w:hAnsi="標楷體" w:cs="全字庫正楷體" w:hint="eastAsia"/>
                <w:szCs w:val="24"/>
              </w:rPr>
              <w:t>24</w:t>
            </w:r>
            <w:r w:rsidRPr="00526269">
              <w:rPr>
                <w:rFonts w:ascii="標楷體" w:eastAsia="標楷體" w:hAnsi="標楷體" w:cs="全字庫正楷體"/>
                <w:szCs w:val="24"/>
              </w:rPr>
              <w:t>分，除</w:t>
            </w:r>
            <w:r w:rsidRPr="00526269">
              <w:rPr>
                <w:rFonts w:ascii="標楷體" w:eastAsia="標楷體" w:hAnsi="標楷體" w:cs="全字庫正楷體" w:hint="eastAsia"/>
                <w:szCs w:val="24"/>
              </w:rPr>
              <w:t>以抽檢</w:t>
            </w:r>
            <w:r w:rsidRPr="00526269">
              <w:rPr>
                <w:rFonts w:ascii="標楷體" w:eastAsia="標楷體" w:hAnsi="標楷體" w:cs="全字庫正楷體"/>
                <w:szCs w:val="24"/>
              </w:rPr>
              <w:t>總案數</w:t>
            </w:r>
            <w:r w:rsidRPr="00526269">
              <w:rPr>
                <w:rFonts w:ascii="標楷體" w:eastAsia="標楷體" w:hAnsi="標楷體" w:cs="全字庫正楷體" w:hint="eastAsia"/>
                <w:szCs w:val="24"/>
              </w:rPr>
              <w:t>6</w:t>
            </w:r>
            <w:r w:rsidRPr="00526269">
              <w:rPr>
                <w:rFonts w:ascii="標楷體" w:eastAsia="標楷體" w:hAnsi="標楷體" w:cs="全字庫正楷體"/>
                <w:szCs w:val="24"/>
              </w:rPr>
              <w:t>案，得分為4分。</w:t>
            </w:r>
          </w:p>
        </w:tc>
        <w:tc>
          <w:tcPr>
            <w:tcW w:w="4678" w:type="dxa"/>
          </w:tcPr>
          <w:p w:rsidR="00BE1D5C" w:rsidRPr="00526269" w:rsidRDefault="00BE1D5C" w:rsidP="00EF6FA3">
            <w:pPr>
              <w:suppressAutoHyphens/>
              <w:snapToGrid w:val="0"/>
              <w:spacing w:line="0" w:lineRule="atLeast"/>
              <w:jc w:val="both"/>
              <w:rPr>
                <w:rFonts w:ascii="標楷體" w:eastAsia="標楷體" w:hAnsi="標楷體" w:cs="全字庫正楷體"/>
                <w:szCs w:val="24"/>
              </w:rPr>
            </w:pPr>
          </w:p>
        </w:tc>
        <w:tc>
          <w:tcPr>
            <w:tcW w:w="850" w:type="dxa"/>
          </w:tcPr>
          <w:p w:rsidR="00BE1D5C" w:rsidRPr="00526269" w:rsidRDefault="00BE1D5C" w:rsidP="00EF6FA3">
            <w:pPr>
              <w:suppressAutoHyphens/>
              <w:snapToGrid w:val="0"/>
              <w:spacing w:line="0" w:lineRule="atLeast"/>
              <w:ind w:left="36"/>
              <w:jc w:val="center"/>
              <w:rPr>
                <w:rFonts w:ascii="標楷體" w:eastAsia="標楷體" w:hAnsi="標楷體" w:cs="全字庫正楷體"/>
                <w:sz w:val="28"/>
                <w:szCs w:val="28"/>
              </w:rPr>
            </w:pPr>
          </w:p>
        </w:tc>
      </w:tr>
      <w:tr w:rsidR="00784098"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784098"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784098" w:rsidRPr="00526269" w:rsidRDefault="00784098"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15.</w:t>
            </w:r>
            <w:r w:rsidRPr="00526269">
              <w:rPr>
                <w:rFonts w:ascii="標楷體" w:eastAsia="標楷體" w:hAnsi="標楷體" w:cs="全字庫正楷體"/>
                <w:szCs w:val="24"/>
                <w:lang w:eastAsia="ar-SA"/>
              </w:rPr>
              <w:t>受損檔案處置辦理情形。</w:t>
            </w:r>
          </w:p>
        </w:tc>
        <w:tc>
          <w:tcPr>
            <w:tcW w:w="6027" w:type="dxa"/>
          </w:tcPr>
          <w:p w:rsidR="00784098" w:rsidRPr="00526269" w:rsidRDefault="0078409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784098" w:rsidRPr="00526269" w:rsidRDefault="00784098"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查核機關辦理各類型受損檔案處置簽核文件、公文或檔案管理資訊系統電子目錄修正情形。</w:t>
            </w:r>
          </w:p>
          <w:p w:rsidR="00784098" w:rsidRPr="00526269" w:rsidRDefault="00784098"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請</w:t>
            </w:r>
            <w:r w:rsidRPr="00526269">
              <w:rPr>
                <w:rFonts w:ascii="標楷體" w:eastAsia="標楷體" w:hAnsi="標楷體" w:cs="全字庫正楷體" w:hint="eastAsia"/>
                <w:szCs w:val="24"/>
              </w:rPr>
              <w:t>受評</w:t>
            </w:r>
            <w:r w:rsidRPr="00526269">
              <w:rPr>
                <w:rFonts w:ascii="標楷體" w:eastAsia="標楷體" w:hAnsi="標楷體" w:cs="全字庫正楷體"/>
                <w:szCs w:val="24"/>
              </w:rPr>
              <w:t>機關就各類型受損檔案進行造冊(包含檔案類型、檔號、</w:t>
            </w:r>
            <w:proofErr w:type="gramStart"/>
            <w:r w:rsidRPr="00526269">
              <w:rPr>
                <w:rFonts w:ascii="標楷體" w:eastAsia="標楷體" w:hAnsi="標楷體" w:cs="全字庫正楷體"/>
                <w:szCs w:val="24"/>
              </w:rPr>
              <w:t>案名及</w:t>
            </w:r>
            <w:proofErr w:type="gramEnd"/>
            <w:r w:rsidRPr="00526269">
              <w:rPr>
                <w:rFonts w:ascii="標楷體" w:eastAsia="標楷體" w:hAnsi="標楷體" w:cs="全字庫正楷體"/>
                <w:szCs w:val="24"/>
              </w:rPr>
              <w:t>受損程度)，將抽檢各類型受損檔案中分屬不同分類號</w:t>
            </w:r>
            <w:r w:rsidRPr="00526269">
              <w:rPr>
                <w:rFonts w:ascii="標楷體" w:eastAsia="標楷體" w:hAnsi="標楷體" w:cs="全字庫正楷體" w:hint="eastAsia"/>
                <w:szCs w:val="24"/>
              </w:rPr>
              <w:t>、不同年代</w:t>
            </w:r>
            <w:r w:rsidRPr="00526269">
              <w:rPr>
                <w:rFonts w:ascii="標楷體" w:eastAsia="標楷體" w:hAnsi="標楷體" w:cs="全字庫正楷體"/>
                <w:szCs w:val="24"/>
              </w:rPr>
              <w:t>之檔案至少6案，每案至少抽1卷查核，如各類型受損檔案未超過6案，</w:t>
            </w:r>
            <w:proofErr w:type="gramStart"/>
            <w:r w:rsidRPr="00526269">
              <w:rPr>
                <w:rFonts w:ascii="標楷體" w:eastAsia="標楷體" w:hAnsi="標楷體" w:cs="全字庫正楷體"/>
                <w:szCs w:val="24"/>
              </w:rPr>
              <w:t>則全檢</w:t>
            </w:r>
            <w:proofErr w:type="gramEnd"/>
            <w:r w:rsidRPr="00526269">
              <w:rPr>
                <w:rFonts w:ascii="標楷體" w:eastAsia="標楷體" w:hAnsi="標楷體" w:cs="全字庫正楷體"/>
                <w:szCs w:val="24"/>
              </w:rPr>
              <w:t>。</w:t>
            </w:r>
          </w:p>
          <w:p w:rsidR="00784098" w:rsidRPr="00526269" w:rsidRDefault="00784098"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如無受損檔案，需抽檢各類型檔案中分屬不同分類號</w:t>
            </w:r>
            <w:r w:rsidRPr="00526269">
              <w:rPr>
                <w:rFonts w:ascii="標楷體" w:eastAsia="標楷體" w:hAnsi="標楷體" w:cs="全字庫正楷體" w:hint="eastAsia"/>
                <w:szCs w:val="24"/>
              </w:rPr>
              <w:t>、不同年代</w:t>
            </w:r>
            <w:r w:rsidRPr="00526269">
              <w:rPr>
                <w:rFonts w:ascii="標楷體" w:eastAsia="標楷體" w:hAnsi="標楷體" w:cs="全字庫正楷體"/>
                <w:szCs w:val="24"/>
              </w:rPr>
              <w:t>之檔案至少6案(同項目11)，每案至少抽1卷查核，如查檢出有受損情形，則本項目</w:t>
            </w:r>
            <w:r w:rsidRPr="00526269">
              <w:rPr>
                <w:rFonts w:ascii="標楷體" w:eastAsia="標楷體" w:hAnsi="標楷體" w:cs="全字庫正楷體" w:hint="eastAsia"/>
                <w:szCs w:val="24"/>
              </w:rPr>
              <w:t>以0</w:t>
            </w:r>
            <w:r w:rsidRPr="00526269">
              <w:rPr>
                <w:rFonts w:ascii="標楷體" w:eastAsia="標楷體" w:hAnsi="標楷體" w:cs="全字庫正楷體"/>
                <w:szCs w:val="24"/>
              </w:rPr>
              <w:t>分計算；如抽檢確無受損檔案，則本</w:t>
            </w:r>
            <w:proofErr w:type="gramStart"/>
            <w:r w:rsidRPr="00526269">
              <w:rPr>
                <w:rFonts w:ascii="標楷體" w:eastAsia="標楷體" w:hAnsi="標楷體" w:cs="全字庫正楷體"/>
                <w:szCs w:val="24"/>
              </w:rPr>
              <w:t>項免評</w:t>
            </w:r>
            <w:proofErr w:type="gramEnd"/>
            <w:r w:rsidRPr="00526269">
              <w:rPr>
                <w:rFonts w:ascii="標楷體" w:eastAsia="標楷體" w:hAnsi="標楷體" w:cs="全字庫正楷體"/>
                <w:szCs w:val="24"/>
              </w:rPr>
              <w:t>。</w:t>
            </w:r>
          </w:p>
          <w:p w:rsidR="00784098" w:rsidRPr="00526269" w:rsidRDefault="00784098"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784098" w:rsidRPr="00526269" w:rsidRDefault="00784098"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784098" w:rsidRPr="00526269" w:rsidRDefault="00784098" w:rsidP="00EF6FA3">
            <w:pPr>
              <w:numPr>
                <w:ilvl w:val="0"/>
                <w:numId w:val="10"/>
              </w:numPr>
              <w:suppressAutoHyphens/>
              <w:snapToGrid w:val="0"/>
              <w:spacing w:line="0" w:lineRule="atLeast"/>
              <w:ind w:left="343" w:hanging="296"/>
              <w:rPr>
                <w:rFonts w:ascii="標楷體" w:eastAsia="標楷體" w:hAnsi="標楷體" w:cs="全字庫正楷體"/>
                <w:szCs w:val="24"/>
              </w:rPr>
            </w:pPr>
            <w:r w:rsidRPr="00526269">
              <w:rPr>
                <w:rFonts w:ascii="標楷體" w:eastAsia="標楷體" w:hAnsi="標楷體" w:cs="全字庫正楷體"/>
                <w:szCs w:val="24"/>
              </w:rPr>
              <w:t>受損檔案確實依受損程度區分等級或確認受損狀況。(2分)</w:t>
            </w:r>
          </w:p>
          <w:p w:rsidR="00784098" w:rsidRPr="00526269" w:rsidRDefault="00784098" w:rsidP="00EF6FA3">
            <w:pPr>
              <w:numPr>
                <w:ilvl w:val="0"/>
                <w:numId w:val="10"/>
              </w:numPr>
              <w:suppressAutoHyphens/>
              <w:snapToGrid w:val="0"/>
              <w:spacing w:line="0" w:lineRule="atLeast"/>
              <w:ind w:left="343" w:hanging="296"/>
              <w:rPr>
                <w:rFonts w:ascii="標楷體" w:eastAsia="標楷體" w:hAnsi="標楷體" w:cs="全字庫正楷體"/>
                <w:szCs w:val="24"/>
              </w:rPr>
            </w:pPr>
            <w:r w:rsidRPr="00526269">
              <w:rPr>
                <w:rFonts w:ascii="標楷體" w:eastAsia="標楷體" w:hAnsi="標楷體" w:cs="全字庫正楷體"/>
                <w:szCs w:val="24"/>
              </w:rPr>
              <w:t>依機關檔案編目規範規定於公文或檔案管理資訊系統電子目錄依實註記檔案受損程度。(2分)</w:t>
            </w:r>
          </w:p>
          <w:p w:rsidR="00784098" w:rsidRPr="00526269" w:rsidRDefault="00784098" w:rsidP="00EF6FA3">
            <w:pPr>
              <w:numPr>
                <w:ilvl w:val="0"/>
                <w:numId w:val="10"/>
              </w:numPr>
              <w:suppressAutoHyphens/>
              <w:snapToGrid w:val="0"/>
              <w:spacing w:line="0" w:lineRule="atLeast"/>
              <w:ind w:left="343" w:hanging="296"/>
              <w:rPr>
                <w:rFonts w:ascii="標楷體" w:eastAsia="標楷體" w:hAnsi="標楷體" w:cs="全字庫正楷體"/>
                <w:szCs w:val="24"/>
              </w:rPr>
            </w:pPr>
            <w:r w:rsidRPr="00526269">
              <w:rPr>
                <w:rFonts w:ascii="標楷體" w:eastAsia="標楷體" w:hAnsi="標楷體" w:cs="全字庫正楷體"/>
                <w:szCs w:val="24"/>
              </w:rPr>
              <w:t>受損檔案依受損類型及程度，選定修護方式或擬訂修護計畫，並簽陳權責長官。(1分)</w:t>
            </w:r>
          </w:p>
          <w:p w:rsidR="00784098" w:rsidRPr="00526269" w:rsidRDefault="00784098"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w:t>
            </w:r>
            <w:r w:rsidRPr="00526269">
              <w:rPr>
                <w:rFonts w:ascii="標楷體" w:eastAsia="標楷體" w:hAnsi="標楷體" w:cs="全字庫正楷體" w:hint="eastAsia"/>
                <w:szCs w:val="24"/>
              </w:rPr>
              <w:t>或無受檢檔案紀錄但經實地抽查檢出有受損情形者，</w:t>
            </w:r>
            <w:r w:rsidRPr="00526269">
              <w:rPr>
                <w:rFonts w:ascii="標楷體" w:eastAsia="標楷體" w:hAnsi="標楷體" w:cs="全字庫正楷體"/>
                <w:szCs w:val="24"/>
              </w:rPr>
              <w:t>以0分計。</w:t>
            </w:r>
          </w:p>
        </w:tc>
        <w:tc>
          <w:tcPr>
            <w:tcW w:w="4678" w:type="dxa"/>
          </w:tcPr>
          <w:p w:rsidR="00784098" w:rsidRPr="00526269" w:rsidRDefault="00784098" w:rsidP="00EF6FA3">
            <w:pPr>
              <w:suppressAutoHyphens/>
              <w:snapToGrid w:val="0"/>
              <w:spacing w:line="0" w:lineRule="atLeast"/>
              <w:jc w:val="both"/>
              <w:rPr>
                <w:rFonts w:ascii="標楷體" w:eastAsia="標楷體" w:hAnsi="標楷體" w:cs="全字庫正楷體"/>
                <w:szCs w:val="24"/>
              </w:rPr>
            </w:pPr>
          </w:p>
        </w:tc>
        <w:tc>
          <w:tcPr>
            <w:tcW w:w="850" w:type="dxa"/>
          </w:tcPr>
          <w:p w:rsidR="00784098" w:rsidRPr="00526269" w:rsidRDefault="00784098"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lastRenderedPageBreak/>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16.</w:t>
            </w:r>
            <w:r w:rsidRPr="00526269">
              <w:rPr>
                <w:rFonts w:ascii="標楷體" w:eastAsia="標楷體" w:hAnsi="標楷體" w:cs="全字庫正楷體"/>
                <w:szCs w:val="24"/>
                <w:lang w:eastAsia="ar-SA"/>
              </w:rPr>
              <w:t>檔案依檔號大小排架。</w:t>
            </w:r>
          </w:p>
        </w:tc>
        <w:tc>
          <w:tcPr>
            <w:tcW w:w="6027" w:type="dxa"/>
          </w:tcPr>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3931C7" w:rsidRPr="00526269" w:rsidRDefault="003931C7"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查檢永久及定期</w:t>
            </w:r>
            <w:proofErr w:type="gramStart"/>
            <w:r w:rsidRPr="00526269">
              <w:rPr>
                <w:rFonts w:ascii="標楷體" w:eastAsia="標楷體" w:hAnsi="標楷體" w:cs="全字庫正楷體"/>
                <w:szCs w:val="24"/>
              </w:rPr>
              <w:t>檔案架區各</w:t>
            </w:r>
            <w:proofErr w:type="gramEnd"/>
            <w:r w:rsidRPr="00526269">
              <w:rPr>
                <w:rFonts w:ascii="標楷體" w:eastAsia="標楷體" w:hAnsi="標楷體" w:cs="全字庫正楷體"/>
                <w:szCs w:val="24"/>
              </w:rPr>
              <w:t>至少2</w:t>
            </w:r>
            <w:proofErr w:type="gramStart"/>
            <w:r w:rsidRPr="00526269">
              <w:rPr>
                <w:rFonts w:ascii="標楷體" w:eastAsia="標楷體" w:hAnsi="標楷體" w:cs="全字庫正楷體"/>
                <w:szCs w:val="24"/>
              </w:rPr>
              <w:t>連排架狀況</w:t>
            </w:r>
            <w:proofErr w:type="gramEnd"/>
            <w:r w:rsidRPr="00526269">
              <w:rPr>
                <w:rFonts w:ascii="標楷體" w:eastAsia="標楷體" w:hAnsi="標楷體" w:cs="全字庫正楷體"/>
                <w:szCs w:val="24"/>
              </w:rPr>
              <w:t>。(如永久與定期保存檔案置存放於相同</w:t>
            </w:r>
            <w:proofErr w:type="gramStart"/>
            <w:r w:rsidRPr="00526269">
              <w:rPr>
                <w:rFonts w:ascii="標楷體" w:eastAsia="標楷體" w:hAnsi="標楷體" w:cs="全字庫正楷體"/>
                <w:szCs w:val="24"/>
              </w:rPr>
              <w:t>檔案架區則</w:t>
            </w:r>
            <w:proofErr w:type="gramEnd"/>
            <w:r w:rsidRPr="00526269">
              <w:rPr>
                <w:rFonts w:ascii="標楷體" w:eastAsia="標楷體" w:hAnsi="標楷體" w:cs="全字庫正楷體"/>
                <w:szCs w:val="24"/>
              </w:rPr>
              <w:t>抽檢檔案架至少4</w:t>
            </w:r>
            <w:proofErr w:type="gramStart"/>
            <w:r w:rsidRPr="00526269">
              <w:rPr>
                <w:rFonts w:ascii="標楷體" w:eastAsia="標楷體" w:hAnsi="標楷體" w:cs="全字庫正楷體"/>
                <w:szCs w:val="24"/>
              </w:rPr>
              <w:t>連排架情形</w:t>
            </w:r>
            <w:proofErr w:type="gramEnd"/>
            <w:r w:rsidRPr="00526269">
              <w:rPr>
                <w:rFonts w:ascii="標楷體" w:eastAsia="標楷體" w:hAnsi="標楷體" w:cs="全字庫正楷體"/>
                <w:szCs w:val="24"/>
              </w:rPr>
              <w:t>)</w:t>
            </w:r>
          </w:p>
          <w:p w:rsidR="003931C7" w:rsidRPr="00526269" w:rsidRDefault="003931C7"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lang w:eastAsia="ar-SA"/>
              </w:rPr>
              <w:t>檔案依檔號</w:t>
            </w:r>
            <w:proofErr w:type="gramStart"/>
            <w:r w:rsidRPr="00526269">
              <w:rPr>
                <w:rFonts w:ascii="標楷體" w:eastAsia="標楷體" w:hAnsi="標楷體" w:cs="全字庫正楷體"/>
                <w:szCs w:val="24"/>
                <w:lang w:eastAsia="ar-SA"/>
              </w:rPr>
              <w:t>大小排架</w:t>
            </w:r>
            <w:proofErr w:type="gramEnd"/>
            <w:r w:rsidRPr="00526269">
              <w:rPr>
                <w:rFonts w:ascii="標楷體" w:eastAsia="標楷體" w:hAnsi="標楷體" w:cs="全字庫正楷體"/>
                <w:szCs w:val="24"/>
                <w:lang w:eastAsia="ar-SA"/>
              </w:rPr>
              <w:t>，由小至大，由左至右，由上至下排列</w:t>
            </w:r>
            <w:r w:rsidRPr="00526269">
              <w:rPr>
                <w:rFonts w:ascii="標楷體" w:eastAsia="標楷體" w:hAnsi="標楷體" w:cs="全字庫正楷體"/>
                <w:szCs w:val="24"/>
              </w:rPr>
              <w:t>者，視為合格</w:t>
            </w:r>
            <w:r w:rsidRPr="00526269">
              <w:rPr>
                <w:rFonts w:ascii="標楷體" w:eastAsia="標楷體" w:hAnsi="標楷體" w:cs="全字庫正楷體"/>
                <w:szCs w:val="24"/>
                <w:lang w:eastAsia="ar-SA"/>
              </w:rPr>
              <w:t>。</w:t>
            </w:r>
          </w:p>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w:t>
            </w:r>
            <w:proofErr w:type="gramStart"/>
            <w:r w:rsidRPr="00526269">
              <w:rPr>
                <w:rFonts w:ascii="標楷體" w:eastAsia="標楷體" w:hAnsi="標楷體" w:cs="全字庫正楷體"/>
                <w:szCs w:val="24"/>
              </w:rPr>
              <w:t>錯置未達</w:t>
            </w:r>
            <w:proofErr w:type="gramEnd"/>
            <w:r w:rsidRPr="00526269">
              <w:rPr>
                <w:rFonts w:ascii="標楷體" w:eastAsia="標楷體" w:hAnsi="標楷體" w:cs="全字庫正楷體" w:hint="eastAsia"/>
                <w:szCs w:val="24"/>
              </w:rPr>
              <w:t>10</w:t>
            </w:r>
            <w:r w:rsidRPr="00526269">
              <w:rPr>
                <w:rFonts w:ascii="標楷體" w:eastAsia="標楷體" w:hAnsi="標楷體" w:cs="全字庫正楷體"/>
                <w:szCs w:val="24"/>
              </w:rPr>
              <w:t>卷。(5分)</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累計錯置</w:t>
            </w:r>
            <w:r w:rsidRPr="00526269">
              <w:rPr>
                <w:rFonts w:ascii="標楷體" w:eastAsia="標楷體" w:hAnsi="標楷體" w:cs="全字庫正楷體" w:hint="eastAsia"/>
                <w:szCs w:val="24"/>
              </w:rPr>
              <w:t>10</w:t>
            </w:r>
            <w:r w:rsidRPr="00526269">
              <w:rPr>
                <w:rFonts w:ascii="標楷體" w:eastAsia="標楷體" w:hAnsi="標楷體" w:cs="全字庫正楷體"/>
                <w:szCs w:val="24"/>
              </w:rPr>
              <w:t>卷以上未達20卷。(4分)</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累計錯置20卷以上未達</w:t>
            </w:r>
            <w:r w:rsidRPr="00526269">
              <w:rPr>
                <w:rFonts w:ascii="標楷體" w:eastAsia="標楷體" w:hAnsi="標楷體" w:cs="全字庫正楷體" w:hint="eastAsia"/>
                <w:szCs w:val="24"/>
              </w:rPr>
              <w:t>30</w:t>
            </w:r>
            <w:r w:rsidRPr="00526269">
              <w:rPr>
                <w:rFonts w:ascii="標楷體" w:eastAsia="標楷體" w:hAnsi="標楷體" w:cs="全字庫正楷體"/>
                <w:szCs w:val="24"/>
              </w:rPr>
              <w:t>卷。(3分)</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累計錯置</w:t>
            </w:r>
            <w:r w:rsidRPr="00526269">
              <w:rPr>
                <w:rFonts w:ascii="標楷體" w:eastAsia="標楷體" w:hAnsi="標楷體" w:cs="全字庫正楷體" w:hint="eastAsia"/>
                <w:szCs w:val="24"/>
              </w:rPr>
              <w:t>30</w:t>
            </w:r>
            <w:r w:rsidRPr="00526269">
              <w:rPr>
                <w:rFonts w:ascii="標楷體" w:eastAsia="標楷體" w:hAnsi="標楷體" w:cs="全字庫正楷體"/>
                <w:szCs w:val="24"/>
              </w:rPr>
              <w:t>卷以上未達</w:t>
            </w:r>
            <w:r w:rsidRPr="00526269">
              <w:rPr>
                <w:rFonts w:ascii="標楷體" w:eastAsia="標楷體" w:hAnsi="標楷體" w:cs="全字庫正楷體" w:hint="eastAsia"/>
                <w:szCs w:val="24"/>
              </w:rPr>
              <w:t>40</w:t>
            </w:r>
            <w:r w:rsidRPr="00526269">
              <w:rPr>
                <w:rFonts w:ascii="標楷體" w:eastAsia="標楷體" w:hAnsi="標楷體" w:cs="全字庫正楷體"/>
                <w:szCs w:val="24"/>
              </w:rPr>
              <w:t>卷。(2分)</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累計錯置</w:t>
            </w:r>
            <w:r w:rsidRPr="00526269">
              <w:rPr>
                <w:rFonts w:ascii="標楷體" w:eastAsia="標楷體" w:hAnsi="標楷體" w:cs="全字庫正楷體" w:hint="eastAsia"/>
                <w:szCs w:val="24"/>
              </w:rPr>
              <w:t>40</w:t>
            </w:r>
            <w:r w:rsidRPr="00526269">
              <w:rPr>
                <w:rFonts w:ascii="標楷體" w:eastAsia="標楷體" w:hAnsi="標楷體" w:cs="全字庫正楷體"/>
                <w:szCs w:val="24"/>
              </w:rPr>
              <w:t>卷以上未達</w:t>
            </w:r>
            <w:r w:rsidRPr="00526269">
              <w:rPr>
                <w:rFonts w:ascii="標楷體" w:eastAsia="標楷體" w:hAnsi="標楷體" w:cs="全字庫正楷體" w:hint="eastAsia"/>
                <w:szCs w:val="24"/>
              </w:rPr>
              <w:t>50</w:t>
            </w:r>
            <w:r w:rsidRPr="00526269">
              <w:rPr>
                <w:rFonts w:ascii="標楷體" w:eastAsia="標楷體" w:hAnsi="標楷體" w:cs="全字庫正楷體"/>
                <w:szCs w:val="24"/>
              </w:rPr>
              <w:t>卷。(1分)</w:t>
            </w:r>
          </w:p>
          <w:p w:rsidR="003931C7" w:rsidRPr="00526269" w:rsidRDefault="003931C7" w:rsidP="00EF6FA3">
            <w:pPr>
              <w:numPr>
                <w:ilvl w:val="0"/>
                <w:numId w:val="11"/>
              </w:numPr>
              <w:suppressAutoHyphens/>
              <w:snapToGrid w:val="0"/>
              <w:spacing w:line="0" w:lineRule="atLeast"/>
              <w:ind w:left="356" w:hanging="254"/>
              <w:rPr>
                <w:rFonts w:ascii="標楷體" w:eastAsia="標楷體" w:hAnsi="標楷體" w:cs="全字庫正楷體"/>
                <w:szCs w:val="24"/>
              </w:rPr>
            </w:pPr>
            <w:r w:rsidRPr="00526269">
              <w:rPr>
                <w:rFonts w:ascii="標楷體" w:eastAsia="標楷體" w:hAnsi="標楷體" w:cs="全字庫正楷體"/>
                <w:szCs w:val="24"/>
              </w:rPr>
              <w:t>累計錯置</w:t>
            </w:r>
            <w:r w:rsidRPr="00526269">
              <w:rPr>
                <w:rFonts w:ascii="標楷體" w:eastAsia="標楷體" w:hAnsi="標楷體" w:cs="全字庫正楷體" w:hint="eastAsia"/>
                <w:szCs w:val="24"/>
              </w:rPr>
              <w:t>50</w:t>
            </w:r>
            <w:r w:rsidRPr="00526269">
              <w:rPr>
                <w:rFonts w:ascii="標楷體" w:eastAsia="標楷體" w:hAnsi="標楷體" w:cs="全字庫正楷體"/>
                <w:szCs w:val="24"/>
              </w:rPr>
              <w:t>卷以上。(0分)</w:t>
            </w:r>
          </w:p>
        </w:tc>
        <w:tc>
          <w:tcPr>
            <w:tcW w:w="4678" w:type="dxa"/>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17.</w:t>
            </w:r>
            <w:r w:rsidRPr="00526269">
              <w:rPr>
                <w:rFonts w:ascii="標楷體" w:eastAsia="標楷體" w:hAnsi="標楷體" w:cs="全字庫正楷體"/>
                <w:szCs w:val="24"/>
                <w:lang w:eastAsia="ar-SA"/>
              </w:rPr>
              <w:t>訂定檔案清查計畫並據以執行。</w:t>
            </w:r>
          </w:p>
        </w:tc>
        <w:tc>
          <w:tcPr>
            <w:tcW w:w="6027" w:type="dxa"/>
          </w:tcPr>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3931C7" w:rsidRPr="00526269" w:rsidRDefault="003931C7" w:rsidP="00EF6FA3">
            <w:pPr>
              <w:pStyle w:val="a8"/>
              <w:spacing w:line="0" w:lineRule="atLeast"/>
              <w:rPr>
                <w:rFonts w:ascii="標楷體" w:eastAsia="標楷體" w:hAnsi="標楷體" w:cs="全字庫正楷體"/>
                <w:sz w:val="24"/>
                <w:szCs w:val="24"/>
                <w:lang w:val="en-US" w:eastAsia="zh-TW"/>
              </w:rPr>
            </w:pPr>
            <w:r w:rsidRPr="00526269">
              <w:rPr>
                <w:rFonts w:ascii="標楷體" w:eastAsia="標楷體" w:hAnsi="標楷體" w:cs="全字庫正楷體" w:hint="eastAsia"/>
                <w:sz w:val="24"/>
                <w:szCs w:val="24"/>
                <w:lang w:val="en-US" w:eastAsia="zh-TW"/>
              </w:rPr>
              <w:t>查檢最近</w:t>
            </w:r>
            <w:r w:rsidRPr="00526269">
              <w:rPr>
                <w:rFonts w:ascii="標楷體" w:eastAsia="標楷體" w:hAnsi="標楷體" w:cs="全字庫正楷體"/>
                <w:sz w:val="24"/>
                <w:szCs w:val="24"/>
                <w:lang w:val="en-US" w:eastAsia="zh-TW"/>
              </w:rPr>
              <w:t>1</w:t>
            </w:r>
            <w:r w:rsidRPr="00526269">
              <w:rPr>
                <w:rFonts w:ascii="標楷體" w:eastAsia="標楷體" w:hAnsi="標楷體" w:cs="全字庫正楷體" w:hint="eastAsia"/>
                <w:sz w:val="24"/>
                <w:szCs w:val="24"/>
                <w:lang w:val="en-US" w:eastAsia="zh-TW"/>
              </w:rPr>
              <w:t>次檔案清查計畫與報告及相關簽陳文件。確認訂定清查計畫，且內容應包括機關檔案管理作業手冊12.4.3.1規定之清查範圍、進行之時程、所需人力、經費，以及預期達成之目標與成效等項目，並經簽奉核定；清查作業依計畫執行並於清查清單註記檔案狀況及後續處理建議；依清查結果完成報告簽請權責長官核</w:t>
            </w:r>
            <w:proofErr w:type="gramStart"/>
            <w:r w:rsidRPr="00526269">
              <w:rPr>
                <w:rFonts w:ascii="標楷體" w:eastAsia="標楷體" w:hAnsi="標楷體" w:cs="全字庫正楷體" w:hint="eastAsia"/>
                <w:sz w:val="24"/>
                <w:szCs w:val="24"/>
                <w:lang w:val="en-US" w:eastAsia="zh-TW"/>
              </w:rPr>
              <w:t>閱</w:t>
            </w:r>
            <w:proofErr w:type="gramEnd"/>
            <w:r w:rsidRPr="00526269">
              <w:rPr>
                <w:rFonts w:ascii="標楷體" w:eastAsia="標楷體" w:hAnsi="標楷體" w:cs="全字庫正楷體" w:hint="eastAsia"/>
                <w:sz w:val="24"/>
                <w:szCs w:val="24"/>
                <w:lang w:val="en-US" w:eastAsia="zh-TW"/>
              </w:rPr>
              <w:t>。</w:t>
            </w:r>
          </w:p>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b/>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3931C7" w:rsidRPr="00526269" w:rsidRDefault="003931C7" w:rsidP="00EF6FA3">
            <w:pPr>
              <w:suppressAutoHyphens/>
              <w:snapToGrid w:val="0"/>
              <w:spacing w:line="0" w:lineRule="atLeast"/>
              <w:ind w:left="257" w:hangingChars="107" w:hanging="257"/>
              <w:rPr>
                <w:rFonts w:ascii="標楷體" w:eastAsia="標楷體" w:hAnsi="標楷體" w:cs="全字庫正楷體"/>
                <w:szCs w:val="24"/>
              </w:rPr>
            </w:pPr>
            <w:r w:rsidRPr="00526269">
              <w:rPr>
                <w:rFonts w:ascii="標楷體" w:eastAsia="標楷體" w:hAnsi="標楷體" w:cs="全字庫正楷體" w:hint="eastAsia"/>
                <w:szCs w:val="24"/>
              </w:rPr>
              <w:t>1.定有檔案清查計畫，其內容包含所有規定項目，且經簽奉核定。</w:t>
            </w:r>
            <w:r w:rsidRPr="00526269">
              <w:rPr>
                <w:rFonts w:ascii="標楷體" w:eastAsia="標楷體" w:hAnsi="標楷體" w:cs="全字庫正楷體"/>
                <w:szCs w:val="24"/>
              </w:rPr>
              <w:t>(2分)</w:t>
            </w:r>
          </w:p>
          <w:p w:rsidR="003931C7" w:rsidRPr="00526269" w:rsidRDefault="003931C7" w:rsidP="00EF6FA3">
            <w:pPr>
              <w:suppressAutoHyphens/>
              <w:snapToGrid w:val="0"/>
              <w:spacing w:line="0" w:lineRule="atLeast"/>
              <w:ind w:left="257" w:hangingChars="107" w:hanging="257"/>
              <w:rPr>
                <w:rFonts w:ascii="標楷體" w:eastAsia="標楷體" w:hAnsi="標楷體" w:cs="全字庫正楷體"/>
                <w:szCs w:val="24"/>
              </w:rPr>
            </w:pPr>
            <w:r w:rsidRPr="00526269">
              <w:rPr>
                <w:rFonts w:ascii="標楷體" w:eastAsia="標楷體" w:hAnsi="標楷體" w:cs="全字庫正楷體" w:hint="eastAsia"/>
                <w:szCs w:val="24"/>
              </w:rPr>
              <w:t>2.清查作業依計畫執行，並於清查清單註記檔案狀況及後續處理建議。</w:t>
            </w:r>
            <w:r w:rsidRPr="00526269">
              <w:rPr>
                <w:rFonts w:ascii="標楷體" w:eastAsia="標楷體" w:hAnsi="標楷體" w:cs="全字庫正楷體"/>
                <w:szCs w:val="24"/>
              </w:rPr>
              <w:t>(2分)</w:t>
            </w:r>
          </w:p>
          <w:p w:rsidR="003931C7" w:rsidRPr="00526269" w:rsidRDefault="003931C7" w:rsidP="00EF6FA3">
            <w:pPr>
              <w:suppressAutoHyphens/>
              <w:snapToGrid w:val="0"/>
              <w:spacing w:line="0" w:lineRule="atLeast"/>
              <w:ind w:left="257" w:hangingChars="107" w:hanging="257"/>
              <w:rPr>
                <w:rFonts w:ascii="標楷體" w:eastAsia="標楷體" w:hAnsi="標楷體" w:cs="全字庫正楷體"/>
                <w:szCs w:val="24"/>
              </w:rPr>
            </w:pPr>
            <w:r w:rsidRPr="00526269">
              <w:rPr>
                <w:rFonts w:ascii="標楷體" w:eastAsia="標楷體" w:hAnsi="標楷體" w:cs="全字庫正楷體" w:hint="eastAsia"/>
                <w:szCs w:val="24"/>
              </w:rPr>
              <w:t>3.依清查結果完成報告簽請權責長官核</w:t>
            </w:r>
            <w:proofErr w:type="gramStart"/>
            <w:r w:rsidRPr="00526269">
              <w:rPr>
                <w:rFonts w:ascii="標楷體" w:eastAsia="標楷體" w:hAnsi="標楷體" w:cs="全字庫正楷體" w:hint="eastAsia"/>
                <w:szCs w:val="24"/>
              </w:rPr>
              <w:t>閱</w:t>
            </w:r>
            <w:proofErr w:type="gramEnd"/>
            <w:r w:rsidRPr="00526269">
              <w:rPr>
                <w:rFonts w:ascii="標楷體" w:eastAsia="標楷體" w:hAnsi="標楷體" w:cs="全字庫正楷體" w:hint="eastAsia"/>
                <w:szCs w:val="24"/>
              </w:rPr>
              <w:t>。</w:t>
            </w:r>
            <w:r w:rsidRPr="00526269">
              <w:rPr>
                <w:rFonts w:ascii="標楷體" w:eastAsia="標楷體" w:hAnsi="標楷體" w:cs="全字庫正楷體"/>
                <w:szCs w:val="24"/>
              </w:rPr>
              <w:t>(1分)</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tc>
        <w:tc>
          <w:tcPr>
            <w:tcW w:w="4678" w:type="dxa"/>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18.</w:t>
            </w:r>
            <w:r w:rsidRPr="00526269">
              <w:rPr>
                <w:rFonts w:ascii="標楷體" w:eastAsia="標楷體" w:hAnsi="標楷體" w:cs="全字庫正楷體"/>
                <w:szCs w:val="24"/>
              </w:rPr>
              <w:t>檔案庫房專區設置並執行</w:t>
            </w:r>
            <w:r w:rsidRPr="00526269">
              <w:rPr>
                <w:rFonts w:ascii="標楷體" w:eastAsia="標楷體" w:hAnsi="標楷體" w:cs="全字庫正楷體"/>
                <w:szCs w:val="24"/>
                <w:lang w:eastAsia="ar-SA"/>
              </w:rPr>
              <w:t>安全</w:t>
            </w:r>
            <w:r w:rsidRPr="00526269">
              <w:rPr>
                <w:rFonts w:ascii="標楷體" w:eastAsia="標楷體" w:hAnsi="標楷體" w:cs="全字庫正楷體"/>
                <w:szCs w:val="24"/>
              </w:rPr>
              <w:t>管</w:t>
            </w:r>
            <w:r w:rsidRPr="00526269">
              <w:rPr>
                <w:rFonts w:ascii="標楷體" w:eastAsia="標楷體" w:hAnsi="標楷體" w:cs="全字庫正楷體"/>
                <w:szCs w:val="24"/>
              </w:rPr>
              <w:lastRenderedPageBreak/>
              <w:t>控。</w:t>
            </w:r>
          </w:p>
        </w:tc>
        <w:tc>
          <w:tcPr>
            <w:tcW w:w="6027" w:type="dxa"/>
          </w:tcPr>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考評方式：</w:t>
            </w:r>
          </w:p>
          <w:p w:rsidR="003931C7" w:rsidRPr="00526269" w:rsidRDefault="003931C7"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查核</w:t>
            </w:r>
            <w:r w:rsidRPr="00526269">
              <w:rPr>
                <w:rFonts w:ascii="標楷體" w:eastAsia="標楷體" w:hAnsi="標楷體" w:cs="全字庫正楷體" w:hint="eastAsia"/>
                <w:szCs w:val="24"/>
              </w:rPr>
              <w:t>至少1間</w:t>
            </w:r>
            <w:r w:rsidRPr="00526269">
              <w:rPr>
                <w:rFonts w:ascii="標楷體" w:eastAsia="標楷體" w:hAnsi="標楷體" w:cs="全字庫正楷體"/>
                <w:szCs w:val="24"/>
              </w:rPr>
              <w:t>檔案庫房設置情形、庫房鑰匙(或磁卡)保</w:t>
            </w:r>
            <w:r w:rsidRPr="00526269">
              <w:rPr>
                <w:rFonts w:ascii="標楷體" w:eastAsia="標楷體" w:hAnsi="標楷體" w:cs="全字庫正楷體"/>
                <w:szCs w:val="24"/>
              </w:rPr>
              <w:lastRenderedPageBreak/>
              <w:t>管情形及人員進出管制紀錄相關文件。</w:t>
            </w:r>
          </w:p>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3931C7" w:rsidRPr="00526269" w:rsidRDefault="003931C7" w:rsidP="00EF6FA3">
            <w:pPr>
              <w:numPr>
                <w:ilvl w:val="0"/>
                <w:numId w:val="12"/>
              </w:numPr>
              <w:suppressAutoHyphens/>
              <w:snapToGrid w:val="0"/>
              <w:spacing w:line="0" w:lineRule="atLeast"/>
              <w:ind w:left="287" w:hanging="253"/>
              <w:rPr>
                <w:rFonts w:ascii="標楷體" w:eastAsia="標楷體" w:hAnsi="標楷體" w:cs="全字庫正楷體"/>
                <w:szCs w:val="24"/>
              </w:rPr>
            </w:pPr>
            <w:r w:rsidRPr="00526269">
              <w:rPr>
                <w:rFonts w:ascii="標楷體" w:eastAsia="標楷體" w:hAnsi="標楷體" w:cs="全字庫正楷體"/>
                <w:szCs w:val="24"/>
              </w:rPr>
              <w:t>檔案庫房專區設置，與其他工作場所區隔。(3分)</w:t>
            </w:r>
          </w:p>
          <w:p w:rsidR="003931C7" w:rsidRPr="00526269" w:rsidRDefault="003931C7" w:rsidP="00EF6FA3">
            <w:pPr>
              <w:numPr>
                <w:ilvl w:val="0"/>
                <w:numId w:val="12"/>
              </w:numPr>
              <w:suppressAutoHyphens/>
              <w:snapToGrid w:val="0"/>
              <w:spacing w:line="0" w:lineRule="atLeast"/>
              <w:ind w:left="287" w:hanging="253"/>
              <w:rPr>
                <w:rFonts w:ascii="標楷體" w:eastAsia="標楷體" w:hAnsi="標楷體" w:cs="全字庫正楷體"/>
                <w:szCs w:val="24"/>
              </w:rPr>
            </w:pPr>
            <w:r w:rsidRPr="00526269">
              <w:rPr>
                <w:rFonts w:ascii="標楷體" w:eastAsia="標楷體" w:hAnsi="標楷體" w:cs="全字庫正楷體"/>
                <w:szCs w:val="24"/>
              </w:rPr>
              <w:t>庫房鑰匙(或磁卡)係由專責人員保管。(1分)</w:t>
            </w:r>
          </w:p>
          <w:p w:rsidR="003931C7" w:rsidRPr="00526269" w:rsidRDefault="003931C7" w:rsidP="00EF6FA3">
            <w:pPr>
              <w:numPr>
                <w:ilvl w:val="0"/>
                <w:numId w:val="12"/>
              </w:numPr>
              <w:suppressAutoHyphens/>
              <w:snapToGrid w:val="0"/>
              <w:spacing w:line="0" w:lineRule="atLeast"/>
              <w:ind w:left="287" w:hanging="253"/>
              <w:rPr>
                <w:rFonts w:ascii="標楷體" w:eastAsia="標楷體" w:hAnsi="標楷體" w:cs="全字庫正楷體"/>
                <w:szCs w:val="24"/>
              </w:rPr>
            </w:pPr>
            <w:r w:rsidRPr="00526269">
              <w:rPr>
                <w:rFonts w:ascii="標楷體" w:eastAsia="標楷體" w:hAnsi="標楷體" w:cs="全字庫正楷體"/>
                <w:szCs w:val="24"/>
              </w:rPr>
              <w:t>具人員進出紀錄。(1分)</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如查核檔案庫房數量2間以上，則</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計平均得分</w:t>
            </w:r>
            <w:r w:rsidRPr="00526269">
              <w:rPr>
                <w:rFonts w:ascii="標楷體" w:eastAsia="標楷體" w:hAnsi="標楷體" w:cs="全字庫正楷體"/>
                <w:szCs w:val="24"/>
              </w:rPr>
              <w:t>，並</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p>
        </w:tc>
        <w:tc>
          <w:tcPr>
            <w:tcW w:w="4678" w:type="dxa"/>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19.</w:t>
            </w:r>
            <w:r w:rsidRPr="00526269">
              <w:rPr>
                <w:rFonts w:ascii="標楷體" w:eastAsia="標楷體" w:hAnsi="標楷體" w:cs="全字庫正楷體"/>
                <w:szCs w:val="24"/>
              </w:rPr>
              <w:t>檔案庫房設置消防安全警報系統及消防安全設備。</w:t>
            </w:r>
          </w:p>
        </w:tc>
        <w:tc>
          <w:tcPr>
            <w:tcW w:w="6027" w:type="dxa"/>
          </w:tcPr>
          <w:p w:rsidR="003931C7" w:rsidRPr="00526269" w:rsidRDefault="003931C7"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b/>
                <w:szCs w:val="24"/>
              </w:rPr>
              <w:t>考評方式：</w:t>
            </w:r>
          </w:p>
          <w:p w:rsidR="003931C7" w:rsidRPr="00526269" w:rsidRDefault="003931C7"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實地勘察</w:t>
            </w:r>
            <w:r w:rsidRPr="00526269">
              <w:rPr>
                <w:rFonts w:ascii="標楷體" w:eastAsia="標楷體" w:hAnsi="標楷體" w:cs="全字庫正楷體" w:hint="eastAsia"/>
                <w:szCs w:val="24"/>
              </w:rPr>
              <w:t>至少1間</w:t>
            </w:r>
            <w:r w:rsidRPr="00526269">
              <w:rPr>
                <w:rFonts w:ascii="標楷體" w:eastAsia="標楷體" w:hAnsi="標楷體" w:cs="全字庫正楷體"/>
                <w:szCs w:val="24"/>
              </w:rPr>
              <w:t>檔案庫房消防火警警報設備及消防滅火器設置情形。</w:t>
            </w:r>
          </w:p>
          <w:p w:rsidR="003931C7" w:rsidRPr="00526269" w:rsidRDefault="003931C7" w:rsidP="00EF6FA3">
            <w:pPr>
              <w:suppressAutoHyphens/>
              <w:snapToGrid w:val="0"/>
              <w:spacing w:line="0" w:lineRule="atLeast"/>
              <w:ind w:left="36"/>
              <w:rPr>
                <w:rFonts w:ascii="標楷體" w:eastAsia="標楷體" w:hAnsi="標楷體" w:cs="全字庫正楷體"/>
                <w:b/>
                <w:bCs/>
                <w:szCs w:val="24"/>
              </w:rPr>
            </w:pPr>
            <w:r w:rsidRPr="00526269">
              <w:rPr>
                <w:rFonts w:ascii="標楷體" w:eastAsia="標楷體" w:hAnsi="標楷體" w:cs="全字庫正楷體"/>
                <w:b/>
                <w:bCs/>
                <w:szCs w:val="24"/>
              </w:rPr>
              <w:t>評分標準：</w:t>
            </w:r>
          </w:p>
          <w:p w:rsidR="003931C7" w:rsidRPr="00526269" w:rsidRDefault="003931C7" w:rsidP="00EF6FA3">
            <w:pPr>
              <w:suppressAutoHyphens/>
              <w:snapToGrid w:val="0"/>
              <w:spacing w:line="0" w:lineRule="atLeast"/>
              <w:ind w:left="230" w:hangingChars="96" w:hanging="230"/>
              <w:rPr>
                <w:rFonts w:ascii="標楷體" w:eastAsia="標楷體" w:hAnsi="標楷體" w:cs="全字庫正楷體"/>
                <w:szCs w:val="24"/>
              </w:rPr>
            </w:pPr>
            <w:r w:rsidRPr="00526269">
              <w:rPr>
                <w:rFonts w:ascii="標楷體" w:eastAsia="標楷體" w:hAnsi="標楷體" w:cs="全字庫正楷體" w:hint="eastAsia"/>
                <w:szCs w:val="24"/>
              </w:rPr>
              <w:t>1.</w:t>
            </w:r>
            <w:r w:rsidRPr="00526269">
              <w:rPr>
                <w:rFonts w:ascii="標楷體" w:eastAsia="標楷體" w:hAnsi="標楷體" w:cs="全字庫正楷體"/>
                <w:szCs w:val="24"/>
              </w:rPr>
              <w:t>檔案庫房依各類場所消防安全設備設置標準規定設置消防火警警報設備及消防滅火器，並檢附消防安全設備檢修及申報合格證明文件。(5分)</w:t>
            </w:r>
          </w:p>
          <w:p w:rsidR="003931C7" w:rsidRPr="00526269" w:rsidRDefault="003931C7" w:rsidP="00EF6FA3">
            <w:pPr>
              <w:suppressAutoHyphens/>
              <w:snapToGrid w:val="0"/>
              <w:spacing w:line="0" w:lineRule="atLeast"/>
              <w:ind w:left="230" w:hangingChars="96" w:hanging="230"/>
              <w:rPr>
                <w:rFonts w:ascii="標楷體" w:eastAsia="標楷體" w:hAnsi="標楷體" w:cs="全字庫正楷體"/>
                <w:szCs w:val="24"/>
              </w:rPr>
            </w:pPr>
            <w:r w:rsidRPr="00526269">
              <w:rPr>
                <w:rFonts w:ascii="標楷體" w:eastAsia="標楷體" w:hAnsi="標楷體" w:cs="全字庫正楷體" w:hint="eastAsia"/>
                <w:szCs w:val="24"/>
              </w:rPr>
              <w:t>2.</w:t>
            </w:r>
            <w:r w:rsidRPr="00526269">
              <w:rPr>
                <w:rFonts w:ascii="標楷體" w:eastAsia="標楷體" w:hAnsi="標楷體" w:cs="全字庫正楷體"/>
                <w:szCs w:val="24"/>
              </w:rPr>
              <w:t>檔案庫房依各類場所消防安全設備設置標準規定設置消防火警警報設備及消防滅火器，未附消防安全設備檢修及申報合格證明文件。(3分)</w:t>
            </w:r>
          </w:p>
          <w:p w:rsidR="003931C7" w:rsidRPr="00526269" w:rsidRDefault="003931C7" w:rsidP="00EF6FA3">
            <w:pPr>
              <w:suppressAutoHyphens/>
              <w:snapToGrid w:val="0"/>
              <w:spacing w:line="0" w:lineRule="atLeast"/>
              <w:ind w:left="230" w:hangingChars="96" w:hanging="230"/>
              <w:rPr>
                <w:rFonts w:ascii="標楷體" w:eastAsia="標楷體" w:hAnsi="標楷體" w:cs="全字庫正楷體"/>
                <w:szCs w:val="24"/>
              </w:rPr>
            </w:pPr>
            <w:r w:rsidRPr="00526269">
              <w:rPr>
                <w:rFonts w:ascii="標楷體" w:eastAsia="標楷體" w:hAnsi="標楷體" w:cs="全字庫正楷體" w:hint="eastAsia"/>
                <w:szCs w:val="24"/>
              </w:rPr>
              <w:t>3.</w:t>
            </w:r>
            <w:r w:rsidRPr="00526269">
              <w:rPr>
                <w:rFonts w:ascii="標楷體" w:eastAsia="標楷體" w:hAnsi="標楷體" w:cs="全字庫正楷體"/>
                <w:szCs w:val="24"/>
              </w:rPr>
              <w:t>檔案庫房未設置消防火警警報設備及消防滅火器</w:t>
            </w:r>
            <w:r w:rsidRPr="00526269">
              <w:rPr>
                <w:rFonts w:ascii="標楷體" w:eastAsia="標楷體" w:hAnsi="標楷體" w:cs="全字庫正楷體" w:hint="eastAsia"/>
                <w:szCs w:val="24"/>
              </w:rPr>
              <w:t>。</w:t>
            </w:r>
            <w:r w:rsidRPr="00526269">
              <w:rPr>
                <w:rFonts w:ascii="標楷體" w:eastAsia="標楷體" w:hAnsi="標楷體" w:cs="全字庫正楷體"/>
                <w:szCs w:val="24"/>
              </w:rPr>
              <w:t>(0分)</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如查核檔案庫房數量2間以上，則</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計平均得分</w:t>
            </w:r>
            <w:r w:rsidRPr="00526269">
              <w:rPr>
                <w:rFonts w:ascii="標楷體" w:eastAsia="標楷體" w:hAnsi="標楷體" w:cs="全字庫正楷體"/>
                <w:szCs w:val="24"/>
              </w:rPr>
              <w:t>，並</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p>
        </w:tc>
        <w:tc>
          <w:tcPr>
            <w:tcW w:w="4678" w:type="dxa"/>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20.</w:t>
            </w:r>
            <w:r w:rsidRPr="00526269">
              <w:rPr>
                <w:rFonts w:ascii="標楷體" w:eastAsia="標楷體" w:hAnsi="標楷體" w:cs="全字庫正楷體"/>
                <w:szCs w:val="24"/>
                <w:lang w:eastAsia="ar-SA"/>
              </w:rPr>
              <w:t>檔案庫房保存環境</w:t>
            </w:r>
            <w:r w:rsidRPr="00526269">
              <w:rPr>
                <w:rFonts w:ascii="標楷體" w:eastAsia="標楷體" w:hAnsi="標楷體" w:cs="全字庫正楷體"/>
                <w:szCs w:val="24"/>
              </w:rPr>
              <w:t>控制。</w:t>
            </w:r>
          </w:p>
        </w:tc>
        <w:tc>
          <w:tcPr>
            <w:tcW w:w="6027" w:type="dxa"/>
          </w:tcPr>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考評方式：</w:t>
            </w:r>
          </w:p>
          <w:p w:rsidR="003931C7" w:rsidRPr="00526269" w:rsidRDefault="003931C7"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實地勘察</w:t>
            </w:r>
            <w:r w:rsidRPr="00526269">
              <w:rPr>
                <w:rFonts w:ascii="標楷體" w:eastAsia="標楷體" w:hAnsi="標楷體" w:cs="全字庫正楷體" w:hint="eastAsia"/>
                <w:szCs w:val="24"/>
              </w:rPr>
              <w:t>至少1間</w:t>
            </w:r>
            <w:r w:rsidRPr="00526269">
              <w:rPr>
                <w:rFonts w:ascii="標楷體" w:eastAsia="標楷體" w:hAnsi="標楷體" w:cs="全字庫正楷體"/>
                <w:szCs w:val="24"/>
              </w:rPr>
              <w:t>檔案庫房</w:t>
            </w:r>
            <w:r w:rsidRPr="00526269">
              <w:rPr>
                <w:rFonts w:ascii="標楷體" w:eastAsia="標楷體" w:hAnsi="標楷體" w:cs="全字庫正楷體"/>
                <w:szCs w:val="24"/>
                <w:lang w:eastAsia="ar-SA"/>
              </w:rPr>
              <w:t>保存環境</w:t>
            </w:r>
            <w:r w:rsidRPr="00526269">
              <w:rPr>
                <w:rFonts w:ascii="標楷體" w:eastAsia="標楷體" w:hAnsi="標楷體" w:cs="全字庫正楷體"/>
                <w:szCs w:val="24"/>
              </w:rPr>
              <w:t>控制情形</w:t>
            </w:r>
            <w:r w:rsidRPr="00526269">
              <w:rPr>
                <w:rFonts w:ascii="標楷體" w:eastAsia="標楷體" w:hAnsi="標楷體" w:cs="全字庫正楷體" w:hint="eastAsia"/>
                <w:szCs w:val="24"/>
              </w:rPr>
              <w:t>：</w:t>
            </w:r>
          </w:p>
          <w:p w:rsidR="003931C7" w:rsidRPr="00526269" w:rsidRDefault="003931C7" w:rsidP="00EF6FA3">
            <w:pPr>
              <w:numPr>
                <w:ilvl w:val="0"/>
                <w:numId w:val="13"/>
              </w:numPr>
              <w:suppressAutoHyphens/>
              <w:snapToGrid w:val="0"/>
              <w:spacing w:line="0" w:lineRule="atLeast"/>
              <w:ind w:left="301" w:hanging="262"/>
              <w:rPr>
                <w:rFonts w:ascii="標楷體" w:eastAsia="標楷體" w:hAnsi="標楷體" w:cs="全字庫正楷體"/>
                <w:szCs w:val="24"/>
              </w:rPr>
            </w:pPr>
            <w:r w:rsidRPr="00526269">
              <w:rPr>
                <w:rFonts w:ascii="標楷體" w:eastAsia="標楷體" w:hAnsi="標楷體" w:cs="全字庫正楷體"/>
                <w:szCs w:val="24"/>
              </w:rPr>
              <w:t>查檢</w:t>
            </w:r>
            <w:proofErr w:type="gramStart"/>
            <w:r w:rsidRPr="00526269">
              <w:rPr>
                <w:rFonts w:ascii="標楷體" w:eastAsia="標楷體" w:hAnsi="標楷體" w:cs="全字庫正楷體"/>
                <w:szCs w:val="24"/>
              </w:rPr>
              <w:t>是否依紙質</w:t>
            </w:r>
            <w:proofErr w:type="gramEnd"/>
            <w:r w:rsidRPr="00526269">
              <w:rPr>
                <w:rFonts w:ascii="標楷體" w:eastAsia="標楷體" w:hAnsi="標楷體" w:cs="全字庫正楷體"/>
                <w:szCs w:val="24"/>
              </w:rPr>
              <w:t>、攝影、錄影（音）帶及電子媒體等檔案媒體類型，分區設置保管空間或分別配置保管設備。</w:t>
            </w:r>
          </w:p>
          <w:p w:rsidR="003931C7" w:rsidRPr="00526269" w:rsidRDefault="003931C7" w:rsidP="00EF6FA3">
            <w:pPr>
              <w:numPr>
                <w:ilvl w:val="0"/>
                <w:numId w:val="13"/>
              </w:numPr>
              <w:suppressAutoHyphens/>
              <w:snapToGrid w:val="0"/>
              <w:spacing w:line="0" w:lineRule="atLeast"/>
              <w:ind w:left="301" w:hanging="262"/>
              <w:rPr>
                <w:rFonts w:ascii="標楷體" w:eastAsia="標楷體" w:hAnsi="標楷體" w:cs="全字庫正楷體"/>
                <w:szCs w:val="24"/>
              </w:rPr>
            </w:pPr>
            <w:r w:rsidRPr="00526269">
              <w:rPr>
                <w:rFonts w:ascii="標楷體" w:eastAsia="標楷體" w:hAnsi="標楷體" w:cs="全字庫正楷體"/>
                <w:szCs w:val="24"/>
              </w:rPr>
              <w:t>查檢檔案庫房是否設置空調設備(如冷氣機、除濕機)。</w:t>
            </w:r>
          </w:p>
          <w:p w:rsidR="003931C7" w:rsidRPr="00526269" w:rsidRDefault="003931C7" w:rsidP="00EF6FA3">
            <w:pPr>
              <w:numPr>
                <w:ilvl w:val="0"/>
                <w:numId w:val="13"/>
              </w:numPr>
              <w:suppressAutoHyphens/>
              <w:snapToGrid w:val="0"/>
              <w:spacing w:line="0" w:lineRule="atLeast"/>
              <w:ind w:left="301" w:hanging="262"/>
              <w:rPr>
                <w:rFonts w:ascii="標楷體" w:eastAsia="標楷體" w:hAnsi="標楷體" w:cs="全字庫正楷體"/>
                <w:szCs w:val="24"/>
              </w:rPr>
            </w:pPr>
            <w:r w:rsidRPr="00526269">
              <w:rPr>
                <w:rFonts w:ascii="標楷體" w:eastAsia="標楷體" w:hAnsi="標楷體" w:cs="全字庫正楷體"/>
                <w:szCs w:val="24"/>
              </w:rPr>
              <w:t>查檢檔案庫房是否配置溫、溼度紀錄儀表。</w:t>
            </w:r>
          </w:p>
          <w:p w:rsidR="003931C7" w:rsidRPr="00526269" w:rsidRDefault="003931C7" w:rsidP="00EF6FA3">
            <w:pPr>
              <w:numPr>
                <w:ilvl w:val="0"/>
                <w:numId w:val="13"/>
              </w:numPr>
              <w:suppressAutoHyphens/>
              <w:snapToGrid w:val="0"/>
              <w:spacing w:line="0" w:lineRule="atLeast"/>
              <w:ind w:left="301" w:hanging="262"/>
              <w:rPr>
                <w:rFonts w:ascii="標楷體" w:eastAsia="標楷體" w:hAnsi="標楷體" w:cs="全字庫正楷體"/>
                <w:szCs w:val="24"/>
              </w:rPr>
            </w:pPr>
            <w:r w:rsidRPr="00526269">
              <w:rPr>
                <w:rFonts w:ascii="標楷體" w:eastAsia="標楷體" w:hAnsi="標楷體" w:cs="全字庫正楷體"/>
                <w:szCs w:val="24"/>
              </w:rPr>
              <w:lastRenderedPageBreak/>
              <w:t>查檢最近1年紙</w:t>
            </w:r>
            <w:proofErr w:type="gramStart"/>
            <w:r w:rsidRPr="00526269">
              <w:rPr>
                <w:rFonts w:ascii="標楷體" w:eastAsia="標楷體" w:hAnsi="標楷體" w:cs="全字庫正楷體"/>
                <w:szCs w:val="24"/>
              </w:rPr>
              <w:t>質類及非紙質類</w:t>
            </w:r>
            <w:proofErr w:type="gramEnd"/>
            <w:r w:rsidRPr="00526269">
              <w:rPr>
                <w:rFonts w:ascii="標楷體" w:eastAsia="標楷體" w:hAnsi="標楷體" w:cs="全字庫正楷體"/>
                <w:szCs w:val="24"/>
              </w:rPr>
              <w:t xml:space="preserve">檔案庫房溫溼度紀錄單。 </w:t>
            </w:r>
          </w:p>
          <w:p w:rsidR="003931C7" w:rsidRPr="00526269" w:rsidRDefault="003931C7" w:rsidP="00EF6FA3">
            <w:pPr>
              <w:numPr>
                <w:ilvl w:val="0"/>
                <w:numId w:val="13"/>
              </w:numPr>
              <w:suppressAutoHyphens/>
              <w:snapToGrid w:val="0"/>
              <w:spacing w:line="0" w:lineRule="atLeast"/>
              <w:ind w:left="301" w:hanging="262"/>
              <w:rPr>
                <w:rFonts w:ascii="標楷體" w:eastAsia="標楷體" w:hAnsi="標楷體" w:cs="全字庫正楷體"/>
                <w:szCs w:val="24"/>
              </w:rPr>
            </w:pPr>
            <w:r w:rsidRPr="00526269">
              <w:rPr>
                <w:rFonts w:ascii="標楷體" w:eastAsia="標楷體" w:hAnsi="標楷體" w:cs="全字庫正楷體"/>
                <w:szCs w:val="24"/>
              </w:rPr>
              <w:t>現場查檢庫房溫溼度是否符合檔案庫房設施基準之「檔案庫房溫溼度標準表」所列標準。</w:t>
            </w:r>
          </w:p>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2B686F" w:rsidRPr="002B686F" w:rsidRDefault="003931C7" w:rsidP="00EF6FA3">
            <w:pPr>
              <w:pStyle w:val="a7"/>
              <w:numPr>
                <w:ilvl w:val="0"/>
                <w:numId w:val="30"/>
              </w:numPr>
              <w:suppressAutoHyphens/>
              <w:snapToGrid w:val="0"/>
              <w:spacing w:line="0" w:lineRule="atLeast"/>
              <w:ind w:leftChars="0" w:left="273" w:hanging="248"/>
              <w:rPr>
                <w:rFonts w:ascii="標楷體" w:eastAsia="標楷體" w:hAnsi="標楷體" w:cs="全字庫正楷體"/>
                <w:szCs w:val="24"/>
              </w:rPr>
            </w:pPr>
            <w:proofErr w:type="gramStart"/>
            <w:r w:rsidRPr="002B686F">
              <w:rPr>
                <w:rFonts w:ascii="標楷體" w:eastAsia="標楷體" w:hAnsi="標楷體" w:cs="全字庫正楷體"/>
                <w:szCs w:val="24"/>
              </w:rPr>
              <w:t>依紙質</w:t>
            </w:r>
            <w:proofErr w:type="gramEnd"/>
            <w:r w:rsidRPr="002B686F">
              <w:rPr>
                <w:rFonts w:ascii="標楷體" w:eastAsia="標楷體" w:hAnsi="標楷體" w:cs="全字庫正楷體"/>
                <w:szCs w:val="24"/>
              </w:rPr>
              <w:t>、攝影、錄影（音）帶及電子媒體等檔案媒體類型，分區設置保管空間或分別配置保管設備。(1分)</w:t>
            </w:r>
          </w:p>
          <w:p w:rsidR="002B686F" w:rsidRDefault="003931C7" w:rsidP="00EF6FA3">
            <w:pPr>
              <w:pStyle w:val="a7"/>
              <w:numPr>
                <w:ilvl w:val="0"/>
                <w:numId w:val="30"/>
              </w:numPr>
              <w:suppressAutoHyphens/>
              <w:snapToGrid w:val="0"/>
              <w:spacing w:line="0" w:lineRule="atLeast"/>
              <w:ind w:leftChars="0" w:left="273" w:hanging="248"/>
              <w:rPr>
                <w:rFonts w:ascii="標楷體" w:eastAsia="標楷體" w:hAnsi="標楷體" w:cs="全字庫正楷體"/>
                <w:szCs w:val="24"/>
              </w:rPr>
            </w:pPr>
            <w:r w:rsidRPr="002B686F">
              <w:rPr>
                <w:rFonts w:ascii="標楷體" w:eastAsia="標楷體" w:hAnsi="標楷體" w:cs="全字庫正楷體"/>
                <w:szCs w:val="24"/>
              </w:rPr>
              <w:t>檔案庫房設置空調設備(如冷氣機、除濕機)。(1分)</w:t>
            </w:r>
          </w:p>
          <w:p w:rsidR="002B686F" w:rsidRDefault="003931C7" w:rsidP="00EF6FA3">
            <w:pPr>
              <w:pStyle w:val="a7"/>
              <w:numPr>
                <w:ilvl w:val="0"/>
                <w:numId w:val="30"/>
              </w:numPr>
              <w:suppressAutoHyphens/>
              <w:snapToGrid w:val="0"/>
              <w:spacing w:line="0" w:lineRule="atLeast"/>
              <w:ind w:leftChars="0" w:left="273" w:hanging="248"/>
              <w:rPr>
                <w:rFonts w:ascii="標楷體" w:eastAsia="標楷體" w:hAnsi="標楷體" w:cs="全字庫正楷體"/>
                <w:szCs w:val="24"/>
              </w:rPr>
            </w:pPr>
            <w:r w:rsidRPr="002B686F">
              <w:rPr>
                <w:rFonts w:ascii="標楷體" w:eastAsia="標楷體" w:hAnsi="標楷體" w:cs="全字庫正楷體"/>
                <w:szCs w:val="24"/>
              </w:rPr>
              <w:t>檔案庫房配置溫、溼度紀錄儀表。(1分)</w:t>
            </w:r>
          </w:p>
          <w:p w:rsidR="002B686F" w:rsidRDefault="003931C7" w:rsidP="00EF6FA3">
            <w:pPr>
              <w:pStyle w:val="a7"/>
              <w:numPr>
                <w:ilvl w:val="0"/>
                <w:numId w:val="30"/>
              </w:numPr>
              <w:suppressAutoHyphens/>
              <w:snapToGrid w:val="0"/>
              <w:spacing w:line="0" w:lineRule="atLeast"/>
              <w:ind w:leftChars="0" w:left="273" w:hanging="248"/>
              <w:rPr>
                <w:rFonts w:ascii="標楷體" w:eastAsia="標楷體" w:hAnsi="標楷體" w:cs="全字庫正楷體"/>
                <w:szCs w:val="24"/>
              </w:rPr>
            </w:pPr>
            <w:r w:rsidRPr="002B686F">
              <w:rPr>
                <w:rFonts w:ascii="標楷體" w:eastAsia="標楷體" w:hAnsi="標楷體" w:cs="全字庫正楷體"/>
                <w:szCs w:val="24"/>
              </w:rPr>
              <w:t>有定期紀錄檔案庫房之溫溼度。(</w:t>
            </w:r>
            <w:proofErr w:type="gramStart"/>
            <w:r w:rsidRPr="002B686F">
              <w:rPr>
                <w:rFonts w:ascii="標楷體" w:eastAsia="標楷體" w:hAnsi="標楷體" w:cs="全字庫正楷體"/>
                <w:szCs w:val="24"/>
              </w:rPr>
              <w:t>附紙質類</w:t>
            </w:r>
            <w:proofErr w:type="gramEnd"/>
            <w:r w:rsidRPr="002B686F">
              <w:rPr>
                <w:rFonts w:ascii="標楷體" w:eastAsia="標楷體" w:hAnsi="標楷體" w:cs="全字庫正楷體" w:hint="eastAsia"/>
                <w:szCs w:val="24"/>
              </w:rPr>
              <w:t>檔案</w:t>
            </w:r>
            <w:r w:rsidRPr="002B686F">
              <w:rPr>
                <w:rFonts w:ascii="標楷體" w:eastAsia="標楷體" w:hAnsi="標楷體" w:cs="全字庫正楷體"/>
                <w:szCs w:val="24"/>
              </w:rPr>
              <w:t>紀錄單0.5分，</w:t>
            </w:r>
            <w:proofErr w:type="gramStart"/>
            <w:r w:rsidRPr="002B686F">
              <w:rPr>
                <w:rFonts w:ascii="標楷體" w:eastAsia="標楷體" w:hAnsi="標楷體" w:cs="全字庫正楷體"/>
                <w:szCs w:val="24"/>
              </w:rPr>
              <w:t>附非紙質類</w:t>
            </w:r>
            <w:proofErr w:type="gramEnd"/>
            <w:r w:rsidRPr="002B686F">
              <w:rPr>
                <w:rFonts w:ascii="標楷體" w:eastAsia="標楷體" w:hAnsi="標楷體" w:cs="全字庫正楷體" w:hint="eastAsia"/>
                <w:szCs w:val="24"/>
              </w:rPr>
              <w:t>檔案</w:t>
            </w:r>
            <w:r w:rsidRPr="002B686F">
              <w:rPr>
                <w:rFonts w:ascii="標楷體" w:eastAsia="標楷體" w:hAnsi="標楷體" w:cs="全字庫正楷體"/>
                <w:szCs w:val="24"/>
              </w:rPr>
              <w:t>紀錄單0.5分；如未管有</w:t>
            </w:r>
            <w:proofErr w:type="gramStart"/>
            <w:r w:rsidRPr="002B686F">
              <w:rPr>
                <w:rFonts w:ascii="標楷體" w:eastAsia="標楷體" w:hAnsi="標楷體" w:cs="全字庫正楷體"/>
                <w:szCs w:val="24"/>
              </w:rPr>
              <w:t>非紙質類</w:t>
            </w:r>
            <w:proofErr w:type="gramEnd"/>
            <w:r w:rsidRPr="002B686F">
              <w:rPr>
                <w:rFonts w:ascii="標楷體" w:eastAsia="標楷體" w:hAnsi="標楷體" w:cs="全字庫正楷體"/>
                <w:szCs w:val="24"/>
              </w:rPr>
              <w:t>檔案，</w:t>
            </w:r>
            <w:proofErr w:type="gramStart"/>
            <w:r w:rsidRPr="002B686F">
              <w:rPr>
                <w:rFonts w:ascii="標楷體" w:eastAsia="標楷體" w:hAnsi="標楷體" w:cs="全字庫正楷體"/>
                <w:szCs w:val="24"/>
              </w:rPr>
              <w:t>附紙質類</w:t>
            </w:r>
            <w:proofErr w:type="gramEnd"/>
            <w:r w:rsidRPr="002B686F">
              <w:rPr>
                <w:rFonts w:ascii="標楷體" w:eastAsia="標楷體" w:hAnsi="標楷體" w:cs="全字庫正楷體" w:hint="eastAsia"/>
                <w:szCs w:val="24"/>
              </w:rPr>
              <w:t>檔案</w:t>
            </w:r>
            <w:r w:rsidRPr="002B686F">
              <w:rPr>
                <w:rFonts w:ascii="標楷體" w:eastAsia="標楷體" w:hAnsi="標楷體" w:cs="全字庫正楷體"/>
                <w:szCs w:val="24"/>
              </w:rPr>
              <w:t>紀錄單1分)</w:t>
            </w:r>
          </w:p>
          <w:p w:rsidR="003931C7" w:rsidRPr="002B686F" w:rsidRDefault="003931C7" w:rsidP="00EF6FA3">
            <w:pPr>
              <w:pStyle w:val="a7"/>
              <w:numPr>
                <w:ilvl w:val="0"/>
                <w:numId w:val="30"/>
              </w:numPr>
              <w:suppressAutoHyphens/>
              <w:snapToGrid w:val="0"/>
              <w:spacing w:line="0" w:lineRule="atLeast"/>
              <w:ind w:leftChars="0" w:left="273" w:hanging="248"/>
              <w:rPr>
                <w:rFonts w:ascii="標楷體" w:eastAsia="標楷體" w:hAnsi="標楷體" w:cs="全字庫正楷體"/>
                <w:szCs w:val="24"/>
              </w:rPr>
            </w:pPr>
            <w:r w:rsidRPr="002B686F">
              <w:rPr>
                <w:rFonts w:ascii="標楷體" w:eastAsia="標楷體" w:hAnsi="標楷體" w:cs="全字庫正楷體"/>
                <w:szCs w:val="24"/>
              </w:rPr>
              <w:t>現場查檢符合檔案庫房設施基準之「檔案庫房溫溼度標準表」所列標準。(</w:t>
            </w:r>
            <w:proofErr w:type="gramStart"/>
            <w:r w:rsidRPr="002B686F">
              <w:rPr>
                <w:rFonts w:ascii="標楷體" w:eastAsia="標楷體" w:hAnsi="標楷體" w:cs="全字庫正楷體"/>
                <w:szCs w:val="24"/>
              </w:rPr>
              <w:t>紙質類</w:t>
            </w:r>
            <w:r w:rsidRPr="002B686F">
              <w:rPr>
                <w:rFonts w:ascii="標楷體" w:eastAsia="標楷體" w:hAnsi="標楷體" w:cs="全字庫正楷體" w:hint="eastAsia"/>
                <w:szCs w:val="24"/>
              </w:rPr>
              <w:t>檔案</w:t>
            </w:r>
            <w:proofErr w:type="gramEnd"/>
            <w:r w:rsidRPr="002B686F">
              <w:rPr>
                <w:rFonts w:ascii="標楷體" w:eastAsia="標楷體" w:hAnsi="標楷體" w:cs="全字庫正楷體"/>
                <w:szCs w:val="24"/>
              </w:rPr>
              <w:t>部分0.5分，</w:t>
            </w:r>
            <w:proofErr w:type="gramStart"/>
            <w:r w:rsidRPr="002B686F">
              <w:rPr>
                <w:rFonts w:ascii="標楷體" w:eastAsia="標楷體" w:hAnsi="標楷體" w:cs="全字庫正楷體"/>
                <w:szCs w:val="24"/>
              </w:rPr>
              <w:t>非紙質類</w:t>
            </w:r>
            <w:proofErr w:type="gramEnd"/>
            <w:r w:rsidRPr="002B686F">
              <w:rPr>
                <w:rFonts w:ascii="標楷體" w:eastAsia="標楷體" w:hAnsi="標楷體" w:cs="全字庫正楷體" w:hint="eastAsia"/>
                <w:szCs w:val="24"/>
              </w:rPr>
              <w:t>檔案</w:t>
            </w:r>
            <w:r w:rsidRPr="002B686F">
              <w:rPr>
                <w:rFonts w:ascii="標楷體" w:eastAsia="標楷體" w:hAnsi="標楷體" w:cs="全字庫正楷體"/>
                <w:szCs w:val="24"/>
              </w:rPr>
              <w:t>部分0.5分；如未管有</w:t>
            </w:r>
            <w:proofErr w:type="gramStart"/>
            <w:r w:rsidRPr="002B686F">
              <w:rPr>
                <w:rFonts w:ascii="標楷體" w:eastAsia="標楷體" w:hAnsi="標楷體" w:cs="全字庫正楷體"/>
                <w:szCs w:val="24"/>
              </w:rPr>
              <w:t>非紙質類</w:t>
            </w:r>
            <w:proofErr w:type="gramEnd"/>
            <w:r w:rsidRPr="002B686F">
              <w:rPr>
                <w:rFonts w:ascii="標楷體" w:eastAsia="標楷體" w:hAnsi="標楷體" w:cs="全字庫正楷體"/>
                <w:szCs w:val="24"/>
              </w:rPr>
              <w:t>檔案，</w:t>
            </w:r>
            <w:proofErr w:type="gramStart"/>
            <w:r w:rsidRPr="002B686F">
              <w:rPr>
                <w:rFonts w:ascii="標楷體" w:eastAsia="標楷體" w:hAnsi="標楷體" w:cs="全字庫正楷體"/>
                <w:szCs w:val="24"/>
              </w:rPr>
              <w:t>紙質類</w:t>
            </w:r>
            <w:r w:rsidRPr="002B686F">
              <w:rPr>
                <w:rFonts w:ascii="標楷體" w:eastAsia="標楷體" w:hAnsi="標楷體" w:cs="全字庫正楷體" w:hint="eastAsia"/>
                <w:szCs w:val="24"/>
              </w:rPr>
              <w:t>檔案</w:t>
            </w:r>
            <w:proofErr w:type="gramEnd"/>
            <w:r w:rsidRPr="002B686F">
              <w:rPr>
                <w:rFonts w:ascii="標楷體" w:eastAsia="標楷體" w:hAnsi="標楷體" w:cs="全字庫正楷體"/>
                <w:szCs w:val="24"/>
              </w:rPr>
              <w:t>部分1分)</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3931C7" w:rsidRPr="00526269" w:rsidRDefault="003931C7"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如查核檔案庫房數量2間以上，則</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計平均得分</w:t>
            </w:r>
            <w:r w:rsidRPr="00526269">
              <w:rPr>
                <w:rFonts w:ascii="標楷體" w:eastAsia="標楷體" w:hAnsi="標楷體" w:cs="全字庫正楷體"/>
                <w:szCs w:val="24"/>
              </w:rPr>
              <w:t>，並</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p>
        </w:tc>
        <w:tc>
          <w:tcPr>
            <w:tcW w:w="4678" w:type="dxa"/>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3931C7" w:rsidRPr="00526269" w:rsidTr="00E64E5D">
        <w:trPr>
          <w:trHeight w:val="299"/>
        </w:trPr>
        <w:tc>
          <w:tcPr>
            <w:tcW w:w="1064" w:type="dxa"/>
            <w:tcBorders>
              <w:bottom w:val="single" w:sz="12" w:space="0" w:color="000000"/>
            </w:tcBorders>
            <w:shd w:val="clear" w:color="auto" w:fill="auto"/>
            <w:tcMar>
              <w:right w:w="11" w:type="dxa"/>
            </w:tcMar>
          </w:tcPr>
          <w:p w:rsidR="00177714" w:rsidRPr="00526269" w:rsidRDefault="00177714" w:rsidP="00EF6FA3">
            <w:pPr>
              <w:suppressAutoHyphens/>
              <w:snapToGrid w:val="0"/>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b/>
                <w:szCs w:val="24"/>
              </w:rPr>
              <w:t>保存</w:t>
            </w:r>
          </w:p>
          <w:p w:rsidR="003931C7" w:rsidRPr="00526269" w:rsidRDefault="00177714" w:rsidP="00EF6FA3">
            <w:pPr>
              <w:suppressAutoHyphens/>
              <w:snapToGrid w:val="0"/>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rPr>
              <w:t>與維護</w:t>
            </w:r>
          </w:p>
        </w:tc>
        <w:tc>
          <w:tcPr>
            <w:tcW w:w="2265" w:type="dxa"/>
            <w:tcBorders>
              <w:bottom w:val="single" w:sz="12" w:space="0" w:color="000000"/>
            </w:tcBorders>
            <w:shd w:val="clear" w:color="auto" w:fill="auto"/>
            <w:tcMar>
              <w:right w:w="11" w:type="dxa"/>
            </w:tcMar>
          </w:tcPr>
          <w:p w:rsidR="003931C7" w:rsidRPr="00526269" w:rsidRDefault="003931C7"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lang w:eastAsia="ar-SA"/>
              </w:rPr>
              <w:t>2</w:t>
            </w:r>
            <w:r w:rsidRPr="00526269">
              <w:rPr>
                <w:rFonts w:ascii="標楷體" w:eastAsia="標楷體" w:hAnsi="標楷體" w:cs="全字庫正楷體" w:hint="eastAsia"/>
                <w:szCs w:val="24"/>
              </w:rPr>
              <w:t>1</w:t>
            </w:r>
            <w:r w:rsidRPr="00526269">
              <w:rPr>
                <w:rFonts w:ascii="標楷體" w:eastAsia="標楷體" w:hAnsi="標楷體" w:cs="全字庫正楷體"/>
                <w:szCs w:val="24"/>
                <w:lang w:eastAsia="ar-SA"/>
              </w:rPr>
              <w:t>.訂定</w:t>
            </w:r>
            <w:r w:rsidRPr="00526269">
              <w:rPr>
                <w:rFonts w:ascii="標楷體" w:eastAsia="標楷體" w:hAnsi="標楷體" w:cs="全字庫正楷體"/>
                <w:szCs w:val="24"/>
              </w:rPr>
              <w:t>檔案</w:t>
            </w:r>
            <w:r w:rsidRPr="00526269">
              <w:rPr>
                <w:rFonts w:ascii="標楷體" w:eastAsia="標楷體" w:hAnsi="標楷體" w:cs="全字庫正楷體"/>
                <w:szCs w:val="24"/>
                <w:lang w:eastAsia="ar-SA"/>
              </w:rPr>
              <w:t>庫房緊急應變計畫及實地演練</w:t>
            </w:r>
            <w:r w:rsidRPr="00526269">
              <w:rPr>
                <w:rFonts w:ascii="標楷體" w:eastAsia="標楷體" w:hAnsi="標楷體" w:cs="全字庫正楷體"/>
                <w:szCs w:val="24"/>
              </w:rPr>
              <w:t>。</w:t>
            </w:r>
          </w:p>
        </w:tc>
        <w:tc>
          <w:tcPr>
            <w:tcW w:w="6027" w:type="dxa"/>
            <w:tcBorders>
              <w:bottom w:val="single" w:sz="12" w:space="0" w:color="000000"/>
            </w:tcBorders>
          </w:tcPr>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hint="eastAsia"/>
                <w:b/>
                <w:szCs w:val="24"/>
              </w:rPr>
              <w:t>考評方式</w:t>
            </w:r>
            <w:r w:rsidRPr="00526269">
              <w:rPr>
                <w:rFonts w:ascii="標楷體" w:eastAsia="標楷體" w:hAnsi="標楷體" w:cs="全字庫正楷體"/>
                <w:b/>
                <w:szCs w:val="24"/>
              </w:rPr>
              <w:t>：</w:t>
            </w:r>
          </w:p>
          <w:p w:rsidR="003931C7" w:rsidRPr="00526269" w:rsidRDefault="003931C7"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查核檔案庫房緊急應變計畫及實地演練相關文件。</w:t>
            </w:r>
          </w:p>
          <w:p w:rsidR="003931C7" w:rsidRPr="00526269" w:rsidRDefault="003931C7"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szCs w:val="24"/>
              </w:rPr>
            </w:pPr>
            <w:r w:rsidRPr="00526269">
              <w:rPr>
                <w:rFonts w:ascii="標楷體" w:eastAsia="標楷體" w:hAnsi="標楷體" w:cs="全字庫正楷體" w:hint="eastAsia"/>
                <w:szCs w:val="24"/>
              </w:rPr>
              <w:t>有訂定檔案庫房緊急應變計畫，據以定</w:t>
            </w:r>
            <w:r w:rsidRPr="00526269">
              <w:rPr>
                <w:rFonts w:ascii="標楷體" w:eastAsia="標楷體" w:hAnsi="標楷體" w:cs="全字庫正楷體"/>
                <w:szCs w:val="24"/>
              </w:rPr>
              <w:t>期</w:t>
            </w:r>
            <w:r w:rsidRPr="00526269">
              <w:rPr>
                <w:rFonts w:ascii="標楷體" w:eastAsia="標楷體" w:hAnsi="標楷體" w:cs="全字庫正楷體" w:hint="eastAsia"/>
                <w:szCs w:val="24"/>
              </w:rPr>
              <w:t>實地演練並簽陳演練相關紀錄者。</w:t>
            </w:r>
            <w:r w:rsidRPr="00526269">
              <w:rPr>
                <w:rFonts w:ascii="標楷體" w:eastAsia="標楷體" w:hAnsi="標楷體" w:cs="全字庫正楷體"/>
                <w:szCs w:val="24"/>
              </w:rPr>
              <w:t>(5</w:t>
            </w:r>
            <w:r w:rsidRPr="00526269">
              <w:rPr>
                <w:rFonts w:ascii="標楷體" w:eastAsia="標楷體" w:hAnsi="標楷體" w:cs="全字庫正楷體" w:hint="eastAsia"/>
                <w:szCs w:val="24"/>
              </w:rPr>
              <w:t>分</w:t>
            </w:r>
            <w:r w:rsidRPr="00526269">
              <w:rPr>
                <w:rFonts w:ascii="標楷體" w:eastAsia="標楷體" w:hAnsi="標楷體" w:cs="全字庫正楷體"/>
                <w:szCs w:val="24"/>
              </w:rPr>
              <w:t xml:space="preserve">) </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szCs w:val="24"/>
              </w:rPr>
            </w:pPr>
            <w:r w:rsidRPr="00526269">
              <w:rPr>
                <w:rFonts w:ascii="標楷體" w:eastAsia="標楷體" w:hAnsi="標楷體" w:cs="全字庫正楷體" w:hint="eastAsia"/>
                <w:szCs w:val="24"/>
              </w:rPr>
              <w:t>進行實地演練並簽陳演練相關紀錄者，惟未事先訂定計畫。</w:t>
            </w:r>
            <w:r w:rsidRPr="00526269">
              <w:rPr>
                <w:rFonts w:ascii="標楷體" w:eastAsia="標楷體" w:hAnsi="標楷體" w:cs="全字庫正楷體"/>
                <w:szCs w:val="24"/>
              </w:rPr>
              <w:t>(</w:t>
            </w:r>
            <w:r w:rsidRPr="00526269">
              <w:rPr>
                <w:rFonts w:ascii="標楷體" w:eastAsia="標楷體" w:hAnsi="標楷體" w:cs="全字庫正楷體" w:hint="eastAsia"/>
                <w:szCs w:val="24"/>
              </w:rPr>
              <w:t>4分</w:t>
            </w:r>
            <w:r w:rsidRPr="00526269">
              <w:rPr>
                <w:rFonts w:ascii="標楷體" w:eastAsia="標楷體" w:hAnsi="標楷體" w:cs="全字庫正楷體"/>
                <w:szCs w:val="24"/>
              </w:rPr>
              <w:t>)</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szCs w:val="24"/>
              </w:rPr>
            </w:pPr>
            <w:r w:rsidRPr="00526269">
              <w:rPr>
                <w:rFonts w:ascii="標楷體" w:eastAsia="標楷體" w:hAnsi="標楷體" w:cs="全字庫正楷體" w:hint="eastAsia"/>
                <w:szCs w:val="24"/>
              </w:rPr>
              <w:t>有訂定檔案庫房緊急應變計畫，據以定期實地演練，惟未簽陳演練相關紀錄者。</w:t>
            </w:r>
            <w:r w:rsidRPr="00526269">
              <w:rPr>
                <w:rFonts w:ascii="標楷體" w:eastAsia="標楷體" w:hAnsi="標楷體" w:cs="全字庫正楷體"/>
                <w:szCs w:val="24"/>
              </w:rPr>
              <w:t>(</w:t>
            </w:r>
            <w:r w:rsidRPr="00526269">
              <w:rPr>
                <w:rFonts w:ascii="標楷體" w:eastAsia="標楷體" w:hAnsi="標楷體" w:cs="全字庫正楷體" w:hint="eastAsia"/>
                <w:szCs w:val="24"/>
              </w:rPr>
              <w:t>3分</w:t>
            </w:r>
            <w:r w:rsidRPr="00526269">
              <w:rPr>
                <w:rFonts w:ascii="標楷體" w:eastAsia="標楷體" w:hAnsi="標楷體" w:cs="全字庫正楷體"/>
                <w:szCs w:val="24"/>
              </w:rPr>
              <w:t>)</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szCs w:val="24"/>
              </w:rPr>
            </w:pPr>
            <w:r w:rsidRPr="00526269">
              <w:rPr>
                <w:rFonts w:ascii="標楷體" w:eastAsia="標楷體" w:hAnsi="標楷體" w:cs="全字庫正楷體" w:hint="eastAsia"/>
                <w:szCs w:val="24"/>
              </w:rPr>
              <w:t>進行實地演練，惟未事先訂定計畫，亦未簽陳演練相</w:t>
            </w:r>
            <w:r w:rsidRPr="00526269">
              <w:rPr>
                <w:rFonts w:ascii="標楷體" w:eastAsia="標楷體" w:hAnsi="標楷體" w:cs="全字庫正楷體" w:hint="eastAsia"/>
                <w:szCs w:val="24"/>
              </w:rPr>
              <w:lastRenderedPageBreak/>
              <w:t>關紀錄者。</w:t>
            </w:r>
            <w:r w:rsidRPr="00526269">
              <w:rPr>
                <w:rFonts w:ascii="標楷體" w:eastAsia="標楷體" w:hAnsi="標楷體" w:cs="全字庫正楷體"/>
                <w:szCs w:val="24"/>
              </w:rPr>
              <w:t>(</w:t>
            </w:r>
            <w:r w:rsidRPr="00526269">
              <w:rPr>
                <w:rFonts w:ascii="標楷體" w:eastAsia="標楷體" w:hAnsi="標楷體" w:cs="全字庫正楷體" w:hint="eastAsia"/>
                <w:szCs w:val="24"/>
              </w:rPr>
              <w:t>2分</w:t>
            </w:r>
            <w:r w:rsidRPr="00526269">
              <w:rPr>
                <w:rFonts w:ascii="標楷體" w:eastAsia="標楷體" w:hAnsi="標楷體" w:cs="全字庫正楷體"/>
                <w:szCs w:val="24"/>
              </w:rPr>
              <w:t>)</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szCs w:val="24"/>
              </w:rPr>
            </w:pPr>
            <w:r w:rsidRPr="00526269">
              <w:rPr>
                <w:rFonts w:ascii="標楷體" w:eastAsia="標楷體" w:hAnsi="標楷體" w:cs="全字庫正楷體" w:hint="eastAsia"/>
                <w:szCs w:val="24"/>
              </w:rPr>
              <w:t>有訂定檔案庫房緊急應變計畫，惟未定期實地演練，亦未簽陳演練相關紀錄者。</w:t>
            </w:r>
            <w:r w:rsidRPr="00526269">
              <w:rPr>
                <w:rFonts w:ascii="標楷體" w:eastAsia="標楷體" w:hAnsi="標楷體" w:cs="全字庫正楷體"/>
                <w:szCs w:val="24"/>
              </w:rPr>
              <w:t>(</w:t>
            </w:r>
            <w:r w:rsidRPr="00526269">
              <w:rPr>
                <w:rFonts w:ascii="標楷體" w:eastAsia="標楷體" w:hAnsi="標楷體" w:cs="全字庫正楷體" w:hint="eastAsia"/>
                <w:szCs w:val="24"/>
              </w:rPr>
              <w:t>1分</w:t>
            </w:r>
            <w:r w:rsidRPr="00526269">
              <w:rPr>
                <w:rFonts w:ascii="標楷體" w:eastAsia="標楷體" w:hAnsi="標楷體" w:cs="全字庫正楷體"/>
                <w:szCs w:val="24"/>
              </w:rPr>
              <w:t>)</w:t>
            </w:r>
          </w:p>
          <w:p w:rsidR="003931C7" w:rsidRPr="00526269" w:rsidRDefault="003931C7" w:rsidP="00EF6FA3">
            <w:pPr>
              <w:numPr>
                <w:ilvl w:val="0"/>
                <w:numId w:val="14"/>
              </w:numPr>
              <w:suppressAutoHyphens/>
              <w:snapToGrid w:val="0"/>
              <w:spacing w:line="0" w:lineRule="atLeast"/>
              <w:ind w:left="343" w:hanging="295"/>
              <w:rPr>
                <w:rFonts w:ascii="標楷體" w:eastAsia="標楷體" w:hAnsi="標楷體" w:cs="全字庫正楷體"/>
                <w:b/>
                <w:szCs w:val="24"/>
              </w:rPr>
            </w:pPr>
            <w:r w:rsidRPr="00526269">
              <w:rPr>
                <w:rFonts w:ascii="標楷體" w:eastAsia="標楷體" w:hAnsi="標楷體" w:cs="全字庫正楷體" w:hint="eastAsia"/>
                <w:szCs w:val="24"/>
              </w:rPr>
              <w:t>未訂定檔案庫房緊急應變計畫，亦未定期進</w:t>
            </w:r>
            <w:r w:rsidRPr="00526269">
              <w:rPr>
                <w:rFonts w:ascii="標楷體" w:eastAsia="標楷體" w:hAnsi="標楷體" w:cs="全字庫正楷體"/>
                <w:szCs w:val="24"/>
              </w:rPr>
              <w:t>行</w:t>
            </w:r>
            <w:r w:rsidRPr="00526269">
              <w:rPr>
                <w:rFonts w:ascii="標楷體" w:eastAsia="標楷體" w:hAnsi="標楷體" w:cs="全字庫正楷體" w:hint="eastAsia"/>
                <w:szCs w:val="24"/>
              </w:rPr>
              <w:t>實地演練，亦未簽陳演練相關紀錄者。</w:t>
            </w:r>
            <w:r w:rsidRPr="00526269">
              <w:rPr>
                <w:rFonts w:ascii="標楷體" w:eastAsia="標楷體" w:hAnsi="標楷體" w:cs="全字庫正楷體"/>
                <w:szCs w:val="24"/>
              </w:rPr>
              <w:t>(0</w:t>
            </w:r>
            <w:r w:rsidRPr="00526269">
              <w:rPr>
                <w:rFonts w:ascii="標楷體" w:eastAsia="標楷體" w:hAnsi="標楷體" w:cs="全字庫正楷體" w:hint="eastAsia"/>
                <w:szCs w:val="24"/>
              </w:rPr>
              <w:t>分</w:t>
            </w:r>
            <w:r w:rsidRPr="00526269">
              <w:rPr>
                <w:rFonts w:ascii="標楷體" w:eastAsia="標楷體" w:hAnsi="標楷體" w:cs="全字庫正楷體"/>
                <w:szCs w:val="24"/>
              </w:rPr>
              <w:t>)</w:t>
            </w:r>
          </w:p>
        </w:tc>
        <w:tc>
          <w:tcPr>
            <w:tcW w:w="4678" w:type="dxa"/>
            <w:tcBorders>
              <w:bottom w:val="single" w:sz="12" w:space="0" w:color="000000"/>
            </w:tcBorders>
          </w:tcPr>
          <w:p w:rsidR="003931C7" w:rsidRPr="00526269" w:rsidRDefault="003931C7"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3931C7" w:rsidRPr="00526269" w:rsidRDefault="003931C7" w:rsidP="00EF6FA3">
            <w:pPr>
              <w:suppressAutoHyphens/>
              <w:snapToGrid w:val="0"/>
              <w:spacing w:line="0" w:lineRule="atLeast"/>
              <w:ind w:left="36"/>
              <w:jc w:val="center"/>
              <w:rPr>
                <w:rFonts w:ascii="標楷體" w:eastAsia="標楷體" w:hAnsi="標楷體" w:cs="全字庫正楷體"/>
                <w:sz w:val="28"/>
                <w:szCs w:val="28"/>
              </w:rPr>
            </w:pPr>
          </w:p>
        </w:tc>
      </w:tr>
      <w:tr w:rsidR="00DC5BEF"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DC5BEF" w:rsidRPr="00526269" w:rsidRDefault="00DC5BEF"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第2組保存維護分組11-21項</w:t>
            </w:r>
            <w:r w:rsidR="00962678" w:rsidRPr="00526269">
              <w:rPr>
                <w:rFonts w:ascii="標楷體" w:eastAsia="標楷體" w:hAnsi="標楷體" w:cs="全字庫正楷體" w:hint="eastAsia"/>
                <w:b/>
                <w:szCs w:val="24"/>
              </w:rPr>
              <w:t>(5</w:t>
            </w:r>
            <w:r w:rsidR="00AC0857" w:rsidRPr="00526269">
              <w:rPr>
                <w:rFonts w:ascii="標楷體" w:eastAsia="標楷體" w:hAnsi="標楷體" w:cs="全字庫正楷體" w:hint="eastAsia"/>
                <w:b/>
                <w:szCs w:val="24"/>
              </w:rPr>
              <w:t>5</w:t>
            </w:r>
            <w:r w:rsidR="00962678" w:rsidRPr="00526269">
              <w:rPr>
                <w:rFonts w:ascii="標楷體" w:eastAsia="標楷體" w:hAnsi="標楷體" w:cs="全字庫正楷體" w:hint="eastAsia"/>
                <w:b/>
                <w:szCs w:val="24"/>
              </w:rPr>
              <w:t>分) 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DC5BEF" w:rsidRPr="00526269" w:rsidRDefault="00DC5BEF" w:rsidP="00EF6FA3">
            <w:pPr>
              <w:suppressAutoHyphens/>
              <w:snapToGrid w:val="0"/>
              <w:spacing w:line="0" w:lineRule="atLeast"/>
              <w:ind w:left="36"/>
              <w:jc w:val="center"/>
              <w:rPr>
                <w:rFonts w:ascii="標楷體" w:eastAsia="標楷體" w:hAnsi="標楷體" w:cs="全字庫正楷體"/>
                <w:b/>
                <w:sz w:val="28"/>
                <w:szCs w:val="28"/>
              </w:rPr>
            </w:pPr>
          </w:p>
        </w:tc>
      </w:tr>
      <w:tr w:rsidR="00F006FE" w:rsidRPr="00526269" w:rsidTr="00E64E5D">
        <w:trPr>
          <w:trHeight w:val="299"/>
        </w:trPr>
        <w:tc>
          <w:tcPr>
            <w:tcW w:w="1064" w:type="dxa"/>
            <w:tcBorders>
              <w:top w:val="single" w:sz="12" w:space="0" w:color="000000"/>
            </w:tcBorders>
            <w:shd w:val="clear" w:color="auto" w:fill="auto"/>
            <w:tcMar>
              <w:right w:w="11" w:type="dxa"/>
            </w:tcMar>
          </w:tcPr>
          <w:p w:rsidR="00F006FE" w:rsidRPr="00526269" w:rsidRDefault="00F006FE"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tcBorders>
              <w:top w:val="single" w:sz="12" w:space="0" w:color="000000"/>
            </w:tcBorders>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trike/>
                <w:szCs w:val="24"/>
              </w:rPr>
            </w:pPr>
            <w:r w:rsidRPr="00526269">
              <w:rPr>
                <w:rFonts w:ascii="標楷體" w:eastAsia="標楷體" w:hAnsi="標楷體" w:cs="全字庫正楷體" w:hint="eastAsia"/>
                <w:szCs w:val="24"/>
                <w:lang w:eastAsia="ar-SA"/>
              </w:rPr>
              <w:t>22.</w:t>
            </w:r>
            <w:r w:rsidRPr="00526269">
              <w:rPr>
                <w:rFonts w:ascii="標楷體" w:eastAsia="標楷體" w:hAnsi="標楷體" w:cs="全字庫正楷體"/>
                <w:szCs w:val="24"/>
                <w:lang w:eastAsia="ar-SA"/>
              </w:rPr>
              <w:t>依規定訂</w:t>
            </w:r>
            <w:r w:rsidRPr="00526269">
              <w:rPr>
                <w:rFonts w:ascii="標楷體" w:eastAsia="標楷體" w:hAnsi="標楷體" w:cs="全字庫正楷體" w:hint="eastAsia"/>
                <w:szCs w:val="24"/>
                <w:lang w:eastAsia="ar-SA"/>
              </w:rPr>
              <w:t>(修)</w:t>
            </w:r>
            <w:r w:rsidRPr="00526269">
              <w:rPr>
                <w:rFonts w:ascii="標楷體" w:eastAsia="標楷體" w:hAnsi="標楷體" w:cs="全字庫正楷體"/>
                <w:szCs w:val="24"/>
                <w:lang w:eastAsia="ar-SA"/>
              </w:rPr>
              <w:t>定檔案保存年限區分表。</w:t>
            </w:r>
          </w:p>
        </w:tc>
        <w:tc>
          <w:tcPr>
            <w:tcW w:w="6027" w:type="dxa"/>
            <w:tcBorders>
              <w:top w:val="single" w:sz="12" w:space="0" w:color="000000"/>
            </w:tcBorders>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查核最新且依</w:t>
            </w:r>
            <w:r w:rsidRPr="00526269">
              <w:rPr>
                <w:rFonts w:ascii="標楷體" w:eastAsia="標楷體" w:hAnsi="標楷體" w:cs="全字庫正楷體"/>
                <w:szCs w:val="24"/>
              </w:rPr>
              <w:t>99</w:t>
            </w:r>
            <w:r w:rsidRPr="00526269">
              <w:rPr>
                <w:rFonts w:ascii="標楷體" w:eastAsia="標楷體" w:hAnsi="標楷體" w:cs="全字庫正楷體" w:hint="eastAsia"/>
                <w:szCs w:val="24"/>
              </w:rPr>
              <w:t>年頒行</w:t>
            </w:r>
            <w:proofErr w:type="gramStart"/>
            <w:r w:rsidRPr="00526269">
              <w:rPr>
                <w:rFonts w:ascii="標楷體" w:eastAsia="標楷體" w:hAnsi="標楷體" w:cs="全字庫正楷體" w:hint="eastAsia"/>
                <w:szCs w:val="24"/>
              </w:rPr>
              <w:t>格式全表檢討</w:t>
            </w:r>
            <w:proofErr w:type="gramEnd"/>
            <w:r w:rsidRPr="00526269">
              <w:rPr>
                <w:rFonts w:ascii="標楷體" w:eastAsia="標楷體" w:hAnsi="標楷體" w:cs="全字庫正楷體" w:hint="eastAsia"/>
                <w:szCs w:val="24"/>
              </w:rPr>
              <w:t>並送檔案局審查通過之「機關檔案分類及保存年限區分表」或「機關檔案保存年限區分表」，及其訂</w:t>
            </w:r>
            <w:r w:rsidRPr="00526269">
              <w:rPr>
                <w:rFonts w:ascii="標楷體" w:eastAsia="標楷體" w:hAnsi="標楷體" w:cs="全字庫正楷體"/>
                <w:szCs w:val="24"/>
              </w:rPr>
              <w:t>(</w:t>
            </w:r>
            <w:r w:rsidRPr="00526269">
              <w:rPr>
                <w:rFonts w:ascii="標楷體" w:eastAsia="標楷體" w:hAnsi="標楷體" w:cs="全字庫正楷體" w:hint="eastAsia"/>
                <w:szCs w:val="24"/>
              </w:rPr>
              <w:t>修</w:t>
            </w:r>
            <w:r w:rsidRPr="00526269">
              <w:rPr>
                <w:rFonts w:ascii="標楷體" w:eastAsia="標楷體" w:hAnsi="標楷體" w:cs="全字庫正楷體"/>
                <w:szCs w:val="24"/>
              </w:rPr>
              <w:t>)定</w:t>
            </w:r>
            <w:r w:rsidRPr="00526269">
              <w:rPr>
                <w:rFonts w:ascii="標楷體" w:eastAsia="標楷體" w:hAnsi="標楷體" w:cs="全字庫正楷體" w:hint="eastAsia"/>
                <w:szCs w:val="24"/>
              </w:rPr>
              <w:t>過程之佐證文件，內容應依機關檔案管理作業手冊規定記載。</w:t>
            </w:r>
          </w:p>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DC675D" w:rsidRDefault="00F006FE" w:rsidP="00EF6FA3">
            <w:pPr>
              <w:numPr>
                <w:ilvl w:val="0"/>
                <w:numId w:val="15"/>
              </w:numPr>
              <w:suppressAutoHyphens/>
              <w:snapToGrid w:val="0"/>
              <w:spacing w:line="0" w:lineRule="atLeast"/>
              <w:ind w:leftChars="15" w:left="285" w:hanging="249"/>
              <w:rPr>
                <w:rFonts w:ascii="標楷體" w:eastAsia="標楷體" w:hAnsi="標楷體" w:cs="全字庫正楷體"/>
                <w:szCs w:val="24"/>
              </w:rPr>
            </w:pPr>
            <w:r w:rsidRPr="00DC675D">
              <w:rPr>
                <w:rFonts w:ascii="標楷體" w:eastAsia="標楷體" w:hAnsi="標楷體" w:cs="全字庫正楷體" w:hint="eastAsia"/>
                <w:szCs w:val="24"/>
              </w:rPr>
              <w:t>依9</w:t>
            </w:r>
            <w:r w:rsidRPr="00DC675D">
              <w:rPr>
                <w:rFonts w:ascii="標楷體" w:eastAsia="標楷體" w:hAnsi="標楷體" w:cs="全字庫正楷體"/>
                <w:szCs w:val="24"/>
              </w:rPr>
              <w:t>9年頒行</w:t>
            </w:r>
            <w:r w:rsidRPr="00DC675D">
              <w:rPr>
                <w:rFonts w:ascii="標楷體" w:eastAsia="標楷體" w:hAnsi="標楷體" w:cs="全字庫正楷體" w:hint="eastAsia"/>
                <w:szCs w:val="24"/>
              </w:rPr>
              <w:t>格式送審</w:t>
            </w:r>
            <w:r w:rsidRPr="00DC675D">
              <w:rPr>
                <w:rFonts w:ascii="標楷體" w:eastAsia="標楷體" w:hAnsi="標楷體" w:cs="全字庫正楷體"/>
                <w:szCs w:val="24"/>
              </w:rPr>
              <w:t>通過，且</w:t>
            </w:r>
            <w:r w:rsidRPr="00DC675D">
              <w:rPr>
                <w:rFonts w:ascii="標楷體" w:eastAsia="標楷體" w:hAnsi="標楷體" w:cs="全字庫正楷體" w:hint="eastAsia"/>
                <w:szCs w:val="24"/>
              </w:rPr>
              <w:t>因應組織調整、基準表修正或每10年進行檢討</w:t>
            </w:r>
            <w:r w:rsidRPr="00DC675D">
              <w:rPr>
                <w:rFonts w:ascii="標楷體" w:eastAsia="標楷體" w:hAnsi="標楷體" w:cs="全字庫正楷體"/>
                <w:szCs w:val="24"/>
              </w:rPr>
              <w:t>。(</w:t>
            </w:r>
            <w:r w:rsidRPr="00DC675D">
              <w:rPr>
                <w:rFonts w:ascii="標楷體" w:eastAsia="標楷體" w:hAnsi="標楷體" w:cs="全字庫正楷體" w:hint="eastAsia"/>
                <w:szCs w:val="24"/>
              </w:rPr>
              <w:t>3</w:t>
            </w:r>
            <w:r w:rsidRPr="00DC675D">
              <w:rPr>
                <w:rFonts w:ascii="標楷體" w:eastAsia="標楷體" w:hAnsi="標楷體" w:cs="全字庫正楷體"/>
                <w:szCs w:val="24"/>
              </w:rPr>
              <w:t>分)</w:t>
            </w:r>
          </w:p>
          <w:p w:rsidR="00DC675D" w:rsidRDefault="00F006FE" w:rsidP="00EF6FA3">
            <w:pPr>
              <w:numPr>
                <w:ilvl w:val="0"/>
                <w:numId w:val="15"/>
              </w:numPr>
              <w:suppressAutoHyphens/>
              <w:snapToGrid w:val="0"/>
              <w:spacing w:line="0" w:lineRule="atLeast"/>
              <w:ind w:leftChars="15" w:left="285" w:hanging="249"/>
              <w:rPr>
                <w:rFonts w:ascii="標楷體" w:eastAsia="標楷體" w:hAnsi="標楷體" w:cs="全字庫正楷體"/>
                <w:szCs w:val="24"/>
              </w:rPr>
            </w:pPr>
            <w:r w:rsidRPr="00DC675D">
              <w:rPr>
                <w:rFonts w:ascii="標楷體" w:eastAsia="標楷體" w:hAnsi="標楷體" w:cs="全字庫正楷體"/>
                <w:szCs w:val="24"/>
              </w:rPr>
              <w:t>本機關自訂區分表</w:t>
            </w:r>
            <w:r w:rsidRPr="00DC675D">
              <w:rPr>
                <w:rFonts w:ascii="標楷體" w:eastAsia="標楷體" w:hAnsi="標楷體" w:cs="全字庫正楷體" w:hint="eastAsia"/>
                <w:szCs w:val="24"/>
              </w:rPr>
              <w:t>者</w:t>
            </w:r>
            <w:r w:rsidRPr="00DC675D">
              <w:rPr>
                <w:rFonts w:ascii="標楷體" w:eastAsia="標楷體" w:hAnsi="標楷體" w:cs="全字庫正楷體"/>
                <w:szCs w:val="24"/>
              </w:rPr>
              <w:t>，訂</w:t>
            </w:r>
            <w:r w:rsidRPr="00DC675D">
              <w:rPr>
                <w:rFonts w:ascii="標楷體" w:eastAsia="標楷體" w:hAnsi="標楷體" w:cs="全字庫正楷體" w:hint="eastAsia"/>
                <w:szCs w:val="24"/>
              </w:rPr>
              <w:t>(</w:t>
            </w:r>
            <w:r w:rsidRPr="00DC675D">
              <w:rPr>
                <w:rFonts w:ascii="標楷體" w:eastAsia="標楷體" w:hAnsi="標楷體" w:cs="全字庫正楷體"/>
                <w:szCs w:val="24"/>
              </w:rPr>
              <w:t>修</w:t>
            </w:r>
            <w:r w:rsidRPr="00DC675D">
              <w:rPr>
                <w:rFonts w:ascii="標楷體" w:eastAsia="標楷體" w:hAnsi="標楷體" w:cs="全字庫正楷體" w:hint="eastAsia"/>
                <w:szCs w:val="24"/>
              </w:rPr>
              <w:t>)定過程有邀集跨組室人員參與，並檢附佐證文件；與他機關共同編製或上級機關統一編製者，有提供編修意見或參與相關</w:t>
            </w:r>
            <w:proofErr w:type="gramStart"/>
            <w:r w:rsidRPr="00DC675D">
              <w:rPr>
                <w:rFonts w:ascii="標楷體" w:eastAsia="標楷體" w:hAnsi="標楷體" w:cs="全字庫正楷體" w:hint="eastAsia"/>
                <w:szCs w:val="24"/>
              </w:rPr>
              <w:t>研</w:t>
            </w:r>
            <w:proofErr w:type="gramEnd"/>
            <w:r w:rsidRPr="00DC675D">
              <w:rPr>
                <w:rFonts w:ascii="標楷體" w:eastAsia="標楷體" w:hAnsi="標楷體" w:cs="全字庫正楷體" w:hint="eastAsia"/>
                <w:szCs w:val="24"/>
              </w:rPr>
              <w:t>商會議，並檢附佐證文件</w:t>
            </w:r>
            <w:r w:rsidRPr="00DC675D">
              <w:rPr>
                <w:rFonts w:ascii="標楷體" w:eastAsia="標楷體" w:hAnsi="標楷體" w:cs="全字庫正楷體"/>
                <w:szCs w:val="24"/>
              </w:rPr>
              <w:t>。(1分)</w:t>
            </w:r>
          </w:p>
          <w:p w:rsidR="00F006FE" w:rsidRPr="00DC675D" w:rsidRDefault="00F006FE" w:rsidP="00EF6FA3">
            <w:pPr>
              <w:numPr>
                <w:ilvl w:val="0"/>
                <w:numId w:val="15"/>
              </w:numPr>
              <w:suppressAutoHyphens/>
              <w:snapToGrid w:val="0"/>
              <w:spacing w:line="0" w:lineRule="atLeast"/>
              <w:ind w:leftChars="15" w:left="285" w:hanging="249"/>
              <w:rPr>
                <w:rFonts w:ascii="標楷體" w:eastAsia="標楷體" w:hAnsi="標楷體" w:cs="全字庫正楷體"/>
                <w:szCs w:val="24"/>
              </w:rPr>
            </w:pPr>
            <w:r w:rsidRPr="00DC675D">
              <w:rPr>
                <w:rFonts w:ascii="標楷體" w:eastAsia="標楷體" w:hAnsi="標楷體" w:cs="全字庫正楷體" w:hint="eastAsia"/>
                <w:szCs w:val="24"/>
              </w:rPr>
              <w:t>參考檔案局或上級機關核復之意見修正區分表內容，並檢附佐證文件</w:t>
            </w:r>
            <w:r w:rsidRPr="00DC675D">
              <w:rPr>
                <w:rFonts w:ascii="標楷體" w:eastAsia="標楷體" w:hAnsi="標楷體" w:cs="全字庫正楷體"/>
                <w:szCs w:val="24"/>
              </w:rPr>
              <w:t>。(1分)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未依</w:t>
            </w:r>
            <w:proofErr w:type="gramStart"/>
            <w:r w:rsidRPr="00526269">
              <w:rPr>
                <w:rFonts w:ascii="標楷體" w:eastAsia="標楷體" w:hAnsi="標楷體" w:cs="全字庫正楷體"/>
                <w:szCs w:val="24"/>
              </w:rPr>
              <w:t>99年函頒格式</w:t>
            </w:r>
            <w:proofErr w:type="gramEnd"/>
            <w:r w:rsidRPr="00526269">
              <w:rPr>
                <w:rFonts w:ascii="標楷體" w:eastAsia="標楷體" w:hAnsi="標楷體" w:cs="全字庫正楷體" w:hint="eastAsia"/>
                <w:szCs w:val="24"/>
              </w:rPr>
              <w:t>訂</w:t>
            </w:r>
            <w:r w:rsidRPr="00526269">
              <w:rPr>
                <w:rFonts w:ascii="標楷體" w:eastAsia="標楷體" w:hAnsi="標楷體" w:cs="全字庫正楷體"/>
                <w:szCs w:val="24"/>
              </w:rPr>
              <w:t>(</w:t>
            </w:r>
            <w:r w:rsidRPr="00526269">
              <w:rPr>
                <w:rFonts w:ascii="標楷體" w:eastAsia="標楷體" w:hAnsi="標楷體" w:cs="全字庫正楷體" w:hint="eastAsia"/>
                <w:szCs w:val="24"/>
              </w:rPr>
              <w:t>修</w:t>
            </w:r>
            <w:r w:rsidRPr="00526269">
              <w:rPr>
                <w:rFonts w:ascii="標楷體" w:eastAsia="標楷體" w:hAnsi="標楷體" w:cs="全字庫正楷體"/>
                <w:szCs w:val="24"/>
              </w:rPr>
              <w:t>)</w:t>
            </w:r>
            <w:proofErr w:type="gramStart"/>
            <w:r w:rsidRPr="00526269">
              <w:rPr>
                <w:rFonts w:ascii="標楷體" w:eastAsia="標楷體" w:hAnsi="標楷體" w:cs="全字庫正楷體"/>
                <w:szCs w:val="24"/>
              </w:rPr>
              <w:t>定者</w:t>
            </w:r>
            <w:proofErr w:type="gramEnd"/>
            <w:r w:rsidRPr="00526269">
              <w:rPr>
                <w:rFonts w:ascii="標楷體" w:eastAsia="標楷體" w:hAnsi="標楷體" w:cs="全字庫正楷體"/>
                <w:szCs w:val="24"/>
              </w:rPr>
              <w:t>，以0分計。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因應組織改造，</w:t>
            </w:r>
            <w:r w:rsidRPr="00526269">
              <w:rPr>
                <w:rFonts w:ascii="標楷體" w:eastAsia="標楷體" w:hAnsi="標楷體" w:cs="全字庫正楷體" w:hint="eastAsia"/>
                <w:szCs w:val="24"/>
              </w:rPr>
              <w:t>在新機關組織法尚未完成立法前</w:t>
            </w:r>
            <w:r w:rsidRPr="00526269">
              <w:rPr>
                <w:rFonts w:ascii="標楷體" w:eastAsia="標楷體" w:hAnsi="標楷體" w:cs="全字庫正楷體"/>
                <w:szCs w:val="24"/>
              </w:rPr>
              <w:t>區分表暫停送審，</w:t>
            </w:r>
            <w:r w:rsidRPr="00526269">
              <w:rPr>
                <w:rFonts w:ascii="標楷體" w:eastAsia="標楷體" w:hAnsi="標楷體" w:cs="全字庫正楷體" w:hint="eastAsia"/>
                <w:szCs w:val="24"/>
              </w:rPr>
              <w:t>或新機關組織法完成立法但尚未屆提出新機關區分表暫行版期限者，應查核區分表每10年檢討之佐證文件；新機關組織法已完成立法但未屆檔案局排定區分表送審期限，且已訂定新機關區分表</w:t>
            </w:r>
            <w:proofErr w:type="gramStart"/>
            <w:r w:rsidRPr="00526269">
              <w:rPr>
                <w:rFonts w:ascii="標楷體" w:eastAsia="標楷體" w:hAnsi="標楷體" w:cs="全字庫正楷體" w:hint="eastAsia"/>
                <w:szCs w:val="24"/>
              </w:rPr>
              <w:t>暫行版者</w:t>
            </w:r>
            <w:proofErr w:type="gramEnd"/>
            <w:r w:rsidRPr="00526269">
              <w:rPr>
                <w:rFonts w:ascii="標楷體" w:eastAsia="標楷體" w:hAnsi="標楷體" w:cs="全字庫正楷體" w:hint="eastAsia"/>
                <w:szCs w:val="24"/>
              </w:rPr>
              <w:t>，查核經機關權責長官核定之該暫行版。前開區分</w:t>
            </w:r>
            <w:proofErr w:type="gramStart"/>
            <w:r w:rsidRPr="00526269">
              <w:rPr>
                <w:rFonts w:ascii="標楷體" w:eastAsia="標楷體" w:hAnsi="標楷體" w:cs="全字庫正楷體" w:hint="eastAsia"/>
                <w:szCs w:val="24"/>
              </w:rPr>
              <w:t>表均應符合99年函頒格式</w:t>
            </w:r>
            <w:proofErr w:type="gramEnd"/>
            <w:r w:rsidRPr="00526269">
              <w:rPr>
                <w:rFonts w:ascii="標楷體" w:eastAsia="標楷體" w:hAnsi="標楷體" w:cs="全字庫正楷體" w:hint="eastAsia"/>
                <w:szCs w:val="24"/>
              </w:rPr>
              <w:t>，並以上開評分標準計分。</w:t>
            </w:r>
          </w:p>
        </w:tc>
        <w:tc>
          <w:tcPr>
            <w:tcW w:w="4678" w:type="dxa"/>
            <w:tcBorders>
              <w:top w:val="single" w:sz="12" w:space="0" w:color="000000"/>
            </w:tcBorders>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Borders>
              <w:top w:val="single" w:sz="12" w:space="0" w:color="000000"/>
            </w:tcBorders>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lastRenderedPageBreak/>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lang w:eastAsia="ar-SA"/>
              </w:rPr>
              <w:t>23.檔案鑑定報告依規定載明應載事項。</w:t>
            </w:r>
          </w:p>
        </w:tc>
        <w:tc>
          <w:tcPr>
            <w:tcW w:w="6027" w:type="dxa"/>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核至少</w:t>
            </w:r>
            <w:r w:rsidRPr="00526269">
              <w:rPr>
                <w:rFonts w:ascii="標楷體" w:eastAsia="標楷體" w:hAnsi="標楷體" w:cs="全字庫正楷體" w:hint="eastAsia"/>
                <w:szCs w:val="24"/>
              </w:rPr>
              <w:t>2</w:t>
            </w:r>
            <w:r w:rsidRPr="00526269">
              <w:rPr>
                <w:rFonts w:ascii="標楷體" w:eastAsia="標楷體" w:hAnsi="標楷體" w:cs="全字庫正楷體"/>
                <w:szCs w:val="24"/>
                <w:lang w:eastAsia="zh-HK"/>
              </w:rPr>
              <w:t>份</w:t>
            </w:r>
            <w:r w:rsidRPr="00526269">
              <w:rPr>
                <w:rFonts w:ascii="標楷體" w:eastAsia="標楷體" w:hAnsi="標楷體" w:cs="全字庫正楷體"/>
                <w:szCs w:val="24"/>
              </w:rPr>
              <w:t>檔案鑑定報告</w:t>
            </w:r>
            <w:r w:rsidRPr="00526269">
              <w:rPr>
                <w:rFonts w:ascii="標楷體" w:eastAsia="標楷體" w:hAnsi="標楷體" w:cs="全字庫正楷體" w:hint="eastAsia"/>
                <w:szCs w:val="24"/>
              </w:rPr>
              <w:t>(以最近一次送審為主並</w:t>
            </w:r>
            <w:proofErr w:type="gramStart"/>
            <w:r w:rsidRPr="00526269">
              <w:rPr>
                <w:rFonts w:ascii="標楷體" w:eastAsia="標楷體" w:hAnsi="標楷體" w:cs="全字庫正楷體" w:hint="eastAsia"/>
                <w:szCs w:val="24"/>
              </w:rPr>
              <w:t>前溯抽查</w:t>
            </w:r>
            <w:proofErr w:type="gramEnd"/>
            <w:r w:rsidRPr="00526269">
              <w:rPr>
                <w:rFonts w:ascii="標楷體" w:eastAsia="標楷體" w:hAnsi="標楷體" w:cs="全字庫正楷體" w:hint="eastAsia"/>
                <w:szCs w:val="24"/>
              </w:rPr>
              <w:t>，如歷來僅有1份則查核該份)</w:t>
            </w:r>
            <w:r w:rsidRPr="00526269">
              <w:rPr>
                <w:rFonts w:ascii="標楷體" w:eastAsia="標楷體" w:hAnsi="標楷體" w:cs="全字庫正楷體"/>
                <w:szCs w:val="24"/>
              </w:rPr>
              <w:t>，內容應依機關檔案管理作業手冊規定記載。</w:t>
            </w:r>
          </w:p>
          <w:p w:rsidR="00F006FE" w:rsidRPr="00526269" w:rsidRDefault="00F006FE" w:rsidP="00EF6FA3">
            <w:pPr>
              <w:suppressAutoHyphens/>
              <w:snapToGrid w:val="0"/>
              <w:spacing w:line="0" w:lineRule="atLeast"/>
              <w:rPr>
                <w:rFonts w:ascii="標楷體" w:eastAsia="標楷體" w:hAnsi="標楷體" w:cs="全字庫正楷體"/>
                <w:b/>
                <w:bCs/>
                <w:szCs w:val="24"/>
              </w:rPr>
            </w:pPr>
            <w:r w:rsidRPr="00526269">
              <w:rPr>
                <w:rFonts w:ascii="標楷體" w:eastAsia="標楷體" w:hAnsi="標楷體" w:cs="全字庫正楷體"/>
                <w:b/>
                <w:bCs/>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逐項累計方式計分，查</w:t>
            </w:r>
            <w:r w:rsidRPr="00526269">
              <w:rPr>
                <w:rFonts w:ascii="標楷體" w:eastAsia="標楷體" w:hAnsi="標楷體" w:cs="全字庫正楷體"/>
                <w:szCs w:val="24"/>
                <w:lang w:eastAsia="zh-HK"/>
              </w:rPr>
              <w:t>核</w:t>
            </w:r>
            <w:r w:rsidRPr="00526269">
              <w:rPr>
                <w:rFonts w:ascii="標楷體" w:eastAsia="標楷體" w:hAnsi="標楷體" w:cs="全字庫正楷體" w:hint="eastAsia"/>
                <w:szCs w:val="24"/>
              </w:rPr>
              <w:t>2</w:t>
            </w:r>
            <w:r w:rsidRPr="00526269">
              <w:rPr>
                <w:rFonts w:ascii="標楷體" w:eastAsia="標楷體" w:hAnsi="標楷體" w:cs="全字庫正楷體"/>
                <w:szCs w:val="24"/>
              </w:rPr>
              <w:t>份以上者，</w:t>
            </w:r>
            <w:proofErr w:type="gramStart"/>
            <w:r w:rsidRPr="00526269">
              <w:rPr>
                <w:rFonts w:ascii="標楷體" w:eastAsia="標楷體" w:hAnsi="標楷體" w:cs="全字庫正楷體" w:hint="eastAsia"/>
                <w:szCs w:val="24"/>
              </w:rPr>
              <w:t>各份</w:t>
            </w:r>
            <w:r w:rsidRPr="00526269">
              <w:rPr>
                <w:rFonts w:ascii="標楷體" w:eastAsia="標楷體" w:hAnsi="標楷體" w:cs="全字庫正楷體"/>
                <w:szCs w:val="24"/>
              </w:rPr>
              <w:t>成績</w:t>
            </w:r>
            <w:proofErr w:type="gramEnd"/>
            <w:r w:rsidRPr="00526269">
              <w:rPr>
                <w:rFonts w:ascii="標楷體" w:eastAsia="標楷體" w:hAnsi="標楷體" w:cs="全字庫正楷體"/>
                <w:szCs w:val="24"/>
              </w:rPr>
              <w:t>加總後除以查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份數，得分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r w:rsidRPr="00526269">
              <w:rPr>
                <w:rFonts w:ascii="標楷體" w:eastAsia="標楷體" w:hAnsi="標楷體" w:cs="全字庫正楷體" w:hint="eastAsia"/>
                <w:szCs w:val="24"/>
              </w:rPr>
              <w:t>(如查核之各次分數有逐次明顯進步者，以最近2次分數平均計列)</w:t>
            </w:r>
            <w:r w:rsidRPr="00526269">
              <w:rPr>
                <w:rFonts w:ascii="標楷體" w:eastAsia="標楷體" w:hAnsi="標楷體" w:cs="全字庫正楷體"/>
                <w:szCs w:val="24"/>
              </w:rPr>
              <w:t xml:space="preserve">： </w:t>
            </w:r>
          </w:p>
          <w:p w:rsidR="00F006FE" w:rsidRPr="0065653C" w:rsidRDefault="00F006FE" w:rsidP="00EF6FA3">
            <w:pPr>
              <w:numPr>
                <w:ilvl w:val="0"/>
                <w:numId w:val="16"/>
              </w:numPr>
              <w:suppressAutoHyphens/>
              <w:snapToGrid w:val="0"/>
              <w:spacing w:line="0" w:lineRule="atLeast"/>
              <w:ind w:leftChars="22" w:left="331" w:hanging="278"/>
              <w:rPr>
                <w:rFonts w:ascii="標楷體" w:eastAsia="標楷體" w:hAnsi="標楷體" w:cs="全字庫正楷體"/>
                <w:szCs w:val="24"/>
              </w:rPr>
            </w:pPr>
            <w:r w:rsidRPr="0065653C">
              <w:rPr>
                <w:rFonts w:ascii="標楷體" w:eastAsia="標楷體" w:hAnsi="標楷體" w:cs="全字庫正楷體"/>
                <w:szCs w:val="24"/>
              </w:rPr>
              <w:t>應載</w:t>
            </w:r>
            <w:proofErr w:type="gramStart"/>
            <w:r w:rsidRPr="0065653C">
              <w:rPr>
                <w:rFonts w:ascii="標楷體" w:eastAsia="標楷體" w:hAnsi="標楷體" w:cs="全字庫正楷體"/>
                <w:szCs w:val="24"/>
              </w:rPr>
              <w:t>事項均依機關</w:t>
            </w:r>
            <w:proofErr w:type="gramEnd"/>
            <w:r w:rsidRPr="0065653C">
              <w:rPr>
                <w:rFonts w:ascii="標楷體" w:eastAsia="標楷體" w:hAnsi="標楷體" w:cs="全字庫正楷體"/>
                <w:szCs w:val="24"/>
              </w:rPr>
              <w:t xml:space="preserve">檔案管理作業手冊規定記載，項目未有缺漏。(1分) </w:t>
            </w:r>
          </w:p>
          <w:p w:rsidR="00F006FE" w:rsidRPr="00526269" w:rsidRDefault="00F006FE" w:rsidP="00EF6FA3">
            <w:pPr>
              <w:numPr>
                <w:ilvl w:val="0"/>
                <w:numId w:val="16"/>
              </w:numPr>
              <w:suppressAutoHyphens/>
              <w:snapToGrid w:val="0"/>
              <w:spacing w:line="0" w:lineRule="atLeast"/>
              <w:ind w:left="301" w:hanging="278"/>
              <w:rPr>
                <w:rFonts w:ascii="標楷體" w:eastAsia="標楷體" w:hAnsi="標楷體" w:cs="全字庫正楷體"/>
                <w:szCs w:val="24"/>
              </w:rPr>
            </w:pPr>
            <w:r w:rsidRPr="00526269">
              <w:rPr>
                <w:rFonts w:ascii="標楷體" w:eastAsia="標楷體" w:hAnsi="標楷體" w:cs="全字庫正楷體"/>
                <w:szCs w:val="24"/>
              </w:rPr>
              <w:t>應載事項內容完整詳實。(1分)</w:t>
            </w:r>
          </w:p>
          <w:p w:rsidR="00F006FE" w:rsidRPr="00526269" w:rsidRDefault="00F006FE" w:rsidP="00EF6FA3">
            <w:pPr>
              <w:numPr>
                <w:ilvl w:val="0"/>
                <w:numId w:val="16"/>
              </w:numPr>
              <w:suppressAutoHyphens/>
              <w:snapToGrid w:val="0"/>
              <w:spacing w:line="0" w:lineRule="atLeast"/>
              <w:ind w:left="301" w:hanging="278"/>
              <w:rPr>
                <w:rFonts w:ascii="標楷體" w:eastAsia="標楷體" w:hAnsi="標楷體" w:cs="全字庫正楷體"/>
                <w:szCs w:val="24"/>
              </w:rPr>
            </w:pPr>
            <w:r w:rsidRPr="00526269">
              <w:rPr>
                <w:rFonts w:ascii="標楷體" w:eastAsia="標楷體" w:hAnsi="標楷體" w:cs="全字庫正楷體"/>
                <w:szCs w:val="24"/>
              </w:rPr>
              <w:t>檔案鑑定標的與鑑定報告所列者相符。(1分)</w:t>
            </w:r>
          </w:p>
          <w:p w:rsidR="00F006FE" w:rsidRPr="00526269" w:rsidRDefault="00F006FE" w:rsidP="00EF6FA3">
            <w:pPr>
              <w:numPr>
                <w:ilvl w:val="0"/>
                <w:numId w:val="16"/>
              </w:numPr>
              <w:suppressAutoHyphens/>
              <w:snapToGrid w:val="0"/>
              <w:spacing w:line="0" w:lineRule="atLeast"/>
              <w:ind w:left="301" w:hanging="278"/>
              <w:rPr>
                <w:rFonts w:ascii="標楷體" w:eastAsia="標楷體" w:hAnsi="標楷體" w:cs="全字庫正楷體"/>
                <w:szCs w:val="24"/>
              </w:rPr>
            </w:pPr>
            <w:r w:rsidRPr="00526269">
              <w:rPr>
                <w:rFonts w:ascii="標楷體" w:eastAsia="標楷體" w:hAnsi="標楷體" w:cs="全字庫正楷體"/>
                <w:szCs w:val="24"/>
              </w:rPr>
              <w:t>鑑定結果及建議具體明確呈現檔案價值與後續處置。(1分)</w:t>
            </w:r>
          </w:p>
          <w:p w:rsidR="00F006FE" w:rsidRPr="00526269" w:rsidRDefault="00F006FE" w:rsidP="00EF6FA3">
            <w:pPr>
              <w:numPr>
                <w:ilvl w:val="0"/>
                <w:numId w:val="16"/>
              </w:numPr>
              <w:suppressAutoHyphens/>
              <w:snapToGrid w:val="0"/>
              <w:spacing w:line="0" w:lineRule="atLeast"/>
              <w:ind w:left="301" w:hanging="278"/>
              <w:rPr>
                <w:rFonts w:ascii="標楷體" w:eastAsia="標楷體" w:hAnsi="標楷體" w:cs="全字庫正楷體"/>
                <w:szCs w:val="24"/>
              </w:rPr>
            </w:pPr>
            <w:r w:rsidRPr="00526269">
              <w:rPr>
                <w:rFonts w:ascii="標楷體" w:eastAsia="標楷體" w:hAnsi="標楷體" w:cs="全字庫正楷體"/>
                <w:szCs w:val="24"/>
              </w:rPr>
              <w:t>檔案局</w:t>
            </w:r>
            <w:r w:rsidRPr="00526269">
              <w:rPr>
                <w:rFonts w:ascii="標楷體" w:eastAsia="標楷體" w:hAnsi="標楷體" w:cs="全字庫正楷體" w:hint="eastAsia"/>
                <w:szCs w:val="24"/>
              </w:rPr>
              <w:t>對鑑定</w:t>
            </w:r>
            <w:proofErr w:type="gramStart"/>
            <w:r w:rsidRPr="00526269">
              <w:rPr>
                <w:rFonts w:ascii="標楷體" w:eastAsia="標楷體" w:hAnsi="標楷體" w:cs="全字庫正楷體" w:hint="eastAsia"/>
                <w:szCs w:val="24"/>
              </w:rPr>
              <w:t>報告審復未</w:t>
            </w:r>
            <w:proofErr w:type="gramEnd"/>
            <w:r w:rsidRPr="00526269">
              <w:rPr>
                <w:rFonts w:ascii="標楷體" w:eastAsia="標楷體" w:hAnsi="標楷體" w:cs="全字庫正楷體" w:hint="eastAsia"/>
                <w:szCs w:val="24"/>
              </w:rPr>
              <w:t>提出</w:t>
            </w:r>
            <w:r w:rsidRPr="00526269">
              <w:rPr>
                <w:rFonts w:ascii="標楷體" w:eastAsia="標楷體" w:hAnsi="標楷體" w:cs="全字庫正楷體"/>
                <w:szCs w:val="24"/>
              </w:rPr>
              <w:t>改善意見，或鑑定報告業依檔案局改善意見完成修正。(1分)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因未有</w:t>
            </w:r>
            <w:r w:rsidRPr="00526269">
              <w:rPr>
                <w:rFonts w:ascii="標楷體" w:eastAsia="標楷體" w:hAnsi="標楷體" w:cs="全字庫正楷體"/>
                <w:szCs w:val="24"/>
              </w:rPr>
              <w:t>機關檔案管理作業手冊所訂鑑定時機而未辦理檔案鑑定者</w:t>
            </w:r>
            <w:r w:rsidRPr="00526269">
              <w:rPr>
                <w:rFonts w:ascii="標楷體" w:eastAsia="標楷體" w:hAnsi="標楷體" w:cs="全字庫正楷體" w:hint="eastAsia"/>
                <w:szCs w:val="24"/>
              </w:rPr>
              <w:t>，</w:t>
            </w:r>
            <w:r w:rsidRPr="00526269">
              <w:rPr>
                <w:rFonts w:ascii="標楷體" w:eastAsia="標楷體" w:hAnsi="標楷體" w:cs="全字庫正楷體"/>
                <w:szCs w:val="24"/>
              </w:rPr>
              <w:t>本</w:t>
            </w:r>
            <w:proofErr w:type="gramStart"/>
            <w:r w:rsidRPr="00526269">
              <w:rPr>
                <w:rFonts w:ascii="標楷體" w:eastAsia="標楷體" w:hAnsi="標楷體" w:cs="全字庫正楷體"/>
                <w:szCs w:val="24"/>
              </w:rPr>
              <w:t>項免評</w:t>
            </w:r>
            <w:proofErr w:type="gramEnd"/>
            <w:r w:rsidRPr="00526269">
              <w:rPr>
                <w:rFonts w:ascii="標楷體" w:eastAsia="標楷體" w:hAnsi="標楷體" w:cs="全字庫正楷體" w:hint="eastAsia"/>
                <w:szCs w:val="24"/>
              </w:rPr>
              <w:t>；除此因素外未</w:t>
            </w:r>
            <w:r w:rsidRPr="00526269">
              <w:rPr>
                <w:rFonts w:ascii="標楷體" w:eastAsia="標楷體" w:hAnsi="標楷體" w:cs="全字庫正楷體"/>
                <w:szCs w:val="24"/>
              </w:rPr>
              <w:t>辦</w:t>
            </w:r>
            <w:r w:rsidRPr="00526269">
              <w:rPr>
                <w:rFonts w:ascii="標楷體" w:eastAsia="標楷體" w:hAnsi="標楷體" w:cs="全字庫正楷體" w:hint="eastAsia"/>
                <w:szCs w:val="24"/>
              </w:rPr>
              <w:t>檔案鑑定者，以0分計</w:t>
            </w:r>
            <w:r w:rsidRPr="00526269">
              <w:rPr>
                <w:rFonts w:ascii="標楷體" w:eastAsia="標楷體" w:hAnsi="標楷體" w:cs="全字庫正楷體"/>
                <w:szCs w:val="24"/>
              </w:rPr>
              <w:t>。</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lang w:eastAsia="ar-SA"/>
              </w:rPr>
              <w:t>2</w:t>
            </w:r>
            <w:r w:rsidRPr="00526269">
              <w:rPr>
                <w:rFonts w:ascii="標楷體" w:eastAsia="標楷體" w:hAnsi="標楷體" w:cs="全字庫正楷體"/>
                <w:szCs w:val="24"/>
              </w:rPr>
              <w:t>4</w:t>
            </w:r>
            <w:r w:rsidRPr="00526269">
              <w:rPr>
                <w:rFonts w:ascii="標楷體" w:eastAsia="標楷體" w:hAnsi="標楷體" w:cs="全字庫正楷體"/>
                <w:szCs w:val="24"/>
                <w:lang w:eastAsia="ar-SA"/>
              </w:rPr>
              <w:t>.檔案銷毀目錄依規定送請業務單位判定存毀。</w:t>
            </w:r>
          </w:p>
        </w:tc>
        <w:tc>
          <w:tcPr>
            <w:tcW w:w="6027" w:type="dxa"/>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至少</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次檔案銷毀送審之佐證資料。</w:t>
            </w:r>
            <w:r w:rsidRPr="00526269">
              <w:rPr>
                <w:rFonts w:ascii="標楷體" w:eastAsia="標楷體" w:hAnsi="標楷體" w:cs="全字庫正楷體" w:hint="eastAsia"/>
                <w:szCs w:val="24"/>
              </w:rPr>
              <w:t>(以最近一次送審為主並</w:t>
            </w:r>
            <w:proofErr w:type="gramStart"/>
            <w:r w:rsidRPr="00526269">
              <w:rPr>
                <w:rFonts w:ascii="標楷體" w:eastAsia="標楷體" w:hAnsi="標楷體" w:cs="全字庫正楷體" w:hint="eastAsia"/>
                <w:szCs w:val="24"/>
              </w:rPr>
              <w:t>前溯抽查</w:t>
            </w:r>
            <w:proofErr w:type="gramEnd"/>
            <w:r w:rsidRPr="00526269">
              <w:rPr>
                <w:rFonts w:ascii="標楷體" w:eastAsia="標楷體" w:hAnsi="標楷體" w:cs="全字庫正楷體" w:hint="eastAsia"/>
                <w:szCs w:val="24"/>
              </w:rPr>
              <w:t>)</w:t>
            </w:r>
          </w:p>
          <w:p w:rsidR="00F006FE" w:rsidRPr="00526269" w:rsidRDefault="00F006FE" w:rsidP="00EF6FA3">
            <w:pPr>
              <w:suppressAutoHyphens/>
              <w:snapToGrid w:val="0"/>
              <w:spacing w:line="0" w:lineRule="atLeast"/>
              <w:rPr>
                <w:rFonts w:ascii="標楷體" w:eastAsia="標楷體" w:hAnsi="標楷體" w:cs="全字庫正楷體"/>
                <w:b/>
                <w:bCs/>
                <w:szCs w:val="24"/>
              </w:rPr>
            </w:pPr>
            <w:r w:rsidRPr="00526269">
              <w:rPr>
                <w:rFonts w:ascii="標楷體" w:eastAsia="標楷體" w:hAnsi="標楷體" w:cs="全字庫正楷體"/>
                <w:b/>
                <w:bCs/>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逐項累計方式計分，查</w:t>
            </w:r>
            <w:r w:rsidRPr="00526269">
              <w:rPr>
                <w:rFonts w:ascii="標楷體" w:eastAsia="標楷體" w:hAnsi="標楷體" w:cs="全字庫正楷體"/>
                <w:szCs w:val="24"/>
                <w:lang w:eastAsia="zh-HK"/>
              </w:rPr>
              <w:t>核</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次以上者，</w:t>
            </w:r>
            <w:r w:rsidRPr="00526269">
              <w:rPr>
                <w:rFonts w:ascii="標楷體" w:eastAsia="標楷體" w:hAnsi="標楷體" w:cs="全字庫正楷體" w:hint="eastAsia"/>
                <w:szCs w:val="24"/>
              </w:rPr>
              <w:t>各</w:t>
            </w:r>
            <w:r w:rsidRPr="00526269">
              <w:rPr>
                <w:rFonts w:ascii="標楷體" w:eastAsia="標楷體" w:hAnsi="標楷體" w:cs="全字庫正楷體"/>
                <w:szCs w:val="24"/>
              </w:rPr>
              <w:t>次成績加總後除以查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次數，得分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核至少</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次檔案銷毀目錄經業務單位會審判定情形：</w:t>
            </w:r>
          </w:p>
          <w:p w:rsidR="00F006FE" w:rsidRPr="00526269" w:rsidRDefault="00F006FE" w:rsidP="00EF6FA3">
            <w:pPr>
              <w:numPr>
                <w:ilvl w:val="0"/>
                <w:numId w:val="17"/>
              </w:numPr>
              <w:suppressAutoHyphens/>
              <w:snapToGrid w:val="0"/>
              <w:spacing w:line="0" w:lineRule="atLeast"/>
              <w:ind w:left="329" w:hanging="264"/>
              <w:rPr>
                <w:rFonts w:ascii="標楷體" w:eastAsia="標楷體" w:hAnsi="標楷體" w:cs="全字庫正楷體"/>
                <w:szCs w:val="24"/>
              </w:rPr>
            </w:pPr>
            <w:r w:rsidRPr="00526269">
              <w:rPr>
                <w:rFonts w:ascii="標楷體" w:eastAsia="標楷體" w:hAnsi="標楷體" w:cs="全字庫正楷體"/>
                <w:szCs w:val="24"/>
              </w:rPr>
              <w:t>提供經業務單位</w:t>
            </w:r>
            <w:proofErr w:type="gramStart"/>
            <w:r w:rsidRPr="00526269">
              <w:rPr>
                <w:rFonts w:ascii="標楷體" w:eastAsia="標楷體" w:hAnsi="標楷體" w:cs="全字庫正楷體"/>
                <w:szCs w:val="24"/>
              </w:rPr>
              <w:t>判定存毀之</w:t>
            </w:r>
            <w:proofErr w:type="gramEnd"/>
            <w:r w:rsidRPr="00526269">
              <w:rPr>
                <w:rFonts w:ascii="標楷體" w:eastAsia="標楷體" w:hAnsi="標楷體" w:cs="全字庫正楷體"/>
                <w:szCs w:val="24"/>
              </w:rPr>
              <w:t>佐證文件(如會簽紀錄等)。(2分)</w:t>
            </w:r>
          </w:p>
          <w:p w:rsidR="00F006FE" w:rsidRPr="00526269" w:rsidRDefault="00F006FE" w:rsidP="00EF6FA3">
            <w:pPr>
              <w:numPr>
                <w:ilvl w:val="0"/>
                <w:numId w:val="17"/>
              </w:numPr>
              <w:suppressAutoHyphens/>
              <w:snapToGrid w:val="0"/>
              <w:spacing w:line="0" w:lineRule="atLeast"/>
              <w:ind w:left="329" w:hanging="264"/>
              <w:rPr>
                <w:rFonts w:ascii="標楷體" w:eastAsia="標楷體" w:hAnsi="標楷體" w:cs="全字庫正楷體"/>
                <w:szCs w:val="24"/>
              </w:rPr>
            </w:pPr>
            <w:r w:rsidRPr="00526269">
              <w:rPr>
                <w:rFonts w:ascii="標楷體" w:eastAsia="標楷體" w:hAnsi="標楷體" w:cs="全字庫正楷體"/>
                <w:szCs w:val="24"/>
              </w:rPr>
              <w:lastRenderedPageBreak/>
              <w:t>有延長保存年限者已註記延長年限及理由；或經業務單位檢視確無延長保存年限之必要者。(2分)</w:t>
            </w:r>
          </w:p>
          <w:p w:rsidR="00F006FE" w:rsidRPr="00526269" w:rsidRDefault="00F006FE" w:rsidP="00EF6FA3">
            <w:pPr>
              <w:numPr>
                <w:ilvl w:val="0"/>
                <w:numId w:val="17"/>
              </w:numPr>
              <w:suppressAutoHyphens/>
              <w:snapToGrid w:val="0"/>
              <w:spacing w:line="0" w:lineRule="atLeast"/>
              <w:ind w:left="329" w:hanging="264"/>
              <w:rPr>
                <w:rFonts w:ascii="標楷體" w:eastAsia="標楷體" w:hAnsi="標楷體" w:cs="全字庫正楷體"/>
                <w:szCs w:val="24"/>
              </w:rPr>
            </w:pPr>
            <w:r w:rsidRPr="00526269">
              <w:rPr>
                <w:rFonts w:ascii="標楷體" w:eastAsia="標楷體" w:hAnsi="標楷體" w:cs="全字庫正楷體"/>
                <w:szCs w:val="24"/>
              </w:rPr>
              <w:t>機密</w:t>
            </w:r>
            <w:proofErr w:type="gramStart"/>
            <w:r w:rsidRPr="00526269">
              <w:rPr>
                <w:rFonts w:ascii="標楷體" w:eastAsia="標楷體" w:hAnsi="標楷體" w:cs="全字庫正楷體"/>
                <w:szCs w:val="24"/>
              </w:rPr>
              <w:t>檔案均已完成</w:t>
            </w:r>
            <w:proofErr w:type="gramEnd"/>
            <w:r w:rsidRPr="00526269">
              <w:rPr>
                <w:rFonts w:ascii="標楷體" w:eastAsia="標楷體" w:hAnsi="標楷體" w:cs="全字庫正楷體"/>
                <w:szCs w:val="24"/>
              </w:rPr>
              <w:t>解密、或會計檔案經該管上級機關與審計機關同意，或經業務單位檢視確無機密檔案或會計檔案者。(1分)(</w:t>
            </w:r>
            <w:r w:rsidRPr="00526269">
              <w:rPr>
                <w:rFonts w:ascii="標楷體" w:eastAsia="標楷體" w:hAnsi="標楷體" w:cs="全字庫正楷體"/>
                <w:szCs w:val="24"/>
                <w:lang w:eastAsia="zh-HK"/>
              </w:rPr>
              <w:t>需與檔案局審核意見相對應無誤始得給分)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若機關從未辦理檔案銷毀作業，</w:t>
            </w:r>
            <w:proofErr w:type="gramStart"/>
            <w:r w:rsidRPr="00526269">
              <w:rPr>
                <w:rFonts w:ascii="標楷體" w:eastAsia="標楷體" w:hAnsi="標楷體" w:cs="全字庫正楷體" w:hint="eastAsia"/>
                <w:szCs w:val="24"/>
              </w:rPr>
              <w:t>請敘明</w:t>
            </w:r>
            <w:proofErr w:type="gramEnd"/>
            <w:r w:rsidRPr="00526269">
              <w:rPr>
                <w:rFonts w:ascii="標楷體" w:eastAsia="標楷體" w:hAnsi="標楷體" w:cs="全字庫正楷體" w:hint="eastAsia"/>
                <w:szCs w:val="24"/>
              </w:rPr>
              <w:t>機關檔案清理作業規劃情形，</w:t>
            </w:r>
            <w:proofErr w:type="gramStart"/>
            <w:r w:rsidRPr="00526269">
              <w:rPr>
                <w:rFonts w:ascii="標楷體" w:eastAsia="標楷體" w:hAnsi="標楷體" w:cs="全字庫正楷體" w:hint="eastAsia"/>
                <w:szCs w:val="24"/>
              </w:rPr>
              <w:t>並出具簽請</w:t>
            </w:r>
            <w:proofErr w:type="gramEnd"/>
            <w:r w:rsidRPr="00526269">
              <w:rPr>
                <w:rFonts w:ascii="標楷體" w:eastAsia="標楷體" w:hAnsi="標楷體" w:cs="全字庫正楷體" w:hint="eastAsia"/>
                <w:szCs w:val="24"/>
              </w:rPr>
              <w:t>權責長官同意之佐證文件，本</w:t>
            </w:r>
            <w:proofErr w:type="gramStart"/>
            <w:r w:rsidRPr="00526269">
              <w:rPr>
                <w:rFonts w:ascii="標楷體" w:eastAsia="標楷體" w:hAnsi="標楷體" w:cs="全字庫正楷體" w:hint="eastAsia"/>
                <w:szCs w:val="24"/>
              </w:rPr>
              <w:t>項始得免評</w:t>
            </w:r>
            <w:proofErr w:type="gramEnd"/>
            <w:r w:rsidRPr="00526269">
              <w:rPr>
                <w:rFonts w:ascii="標楷體" w:eastAsia="標楷體" w:hAnsi="標楷體" w:cs="全字庫正楷體" w:hint="eastAsia"/>
                <w:szCs w:val="24"/>
              </w:rPr>
              <w:t>，否則以</w:t>
            </w:r>
            <w:r w:rsidRPr="00526269">
              <w:rPr>
                <w:rFonts w:ascii="標楷體" w:eastAsia="標楷體" w:hAnsi="標楷體" w:cs="全字庫正楷體"/>
                <w:szCs w:val="24"/>
              </w:rPr>
              <w:t>0</w:t>
            </w:r>
            <w:r w:rsidRPr="00526269">
              <w:rPr>
                <w:rFonts w:ascii="標楷體" w:eastAsia="標楷體" w:hAnsi="標楷體" w:cs="全字庫正楷體" w:hint="eastAsia"/>
                <w:szCs w:val="24"/>
              </w:rPr>
              <w:t>分計。</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lang w:eastAsia="ar-SA"/>
              </w:rPr>
              <w:t>25.依規定辦理所屬機關檔案銷毀目錄初審。</w:t>
            </w:r>
          </w:p>
        </w:tc>
        <w:tc>
          <w:tcPr>
            <w:tcW w:w="6027" w:type="dxa"/>
          </w:tcPr>
          <w:p w:rsidR="00F006FE" w:rsidRPr="00526269" w:rsidRDefault="00F006FE" w:rsidP="00EF6FA3">
            <w:pPr>
              <w:suppressAutoHyphens/>
              <w:snapToGrid w:val="0"/>
              <w:spacing w:line="0" w:lineRule="atLeast"/>
              <w:ind w:left="34"/>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w:t>
            </w:r>
            <w:r w:rsidRPr="00526269">
              <w:rPr>
                <w:rFonts w:ascii="標楷體" w:eastAsia="標楷體" w:hAnsi="標楷體" w:cs="全字庫正楷體" w:hint="eastAsia"/>
                <w:szCs w:val="24"/>
              </w:rPr>
              <w:t>所屬機關有層送銷毀目錄</w:t>
            </w:r>
            <w:r w:rsidRPr="00526269">
              <w:rPr>
                <w:rFonts w:ascii="標楷體" w:eastAsia="標楷體" w:hAnsi="標楷體" w:cs="全字庫正楷體"/>
                <w:szCs w:val="24"/>
              </w:rPr>
              <w:t>至少</w:t>
            </w:r>
            <w:r w:rsidRPr="00526269">
              <w:rPr>
                <w:rFonts w:ascii="標楷體" w:eastAsia="標楷體" w:hAnsi="標楷體" w:cs="全字庫正楷體" w:hint="eastAsia"/>
                <w:szCs w:val="24"/>
              </w:rPr>
              <w:t>3個年度(以</w:t>
            </w:r>
            <w:proofErr w:type="gramStart"/>
            <w:r w:rsidRPr="00526269">
              <w:rPr>
                <w:rFonts w:ascii="標楷體" w:eastAsia="標楷體" w:hAnsi="標楷體" w:cs="全字庫正楷體"/>
                <w:szCs w:val="24"/>
              </w:rPr>
              <w:t>最近</w:t>
            </w:r>
            <w:r w:rsidRPr="00526269">
              <w:rPr>
                <w:rFonts w:ascii="標楷體" w:eastAsia="標楷體" w:hAnsi="標楷體" w:cs="全字庫正楷體" w:hint="eastAsia"/>
                <w:szCs w:val="24"/>
              </w:rPr>
              <w:t>之層送</w:t>
            </w:r>
            <w:proofErr w:type="gramEnd"/>
            <w:r w:rsidRPr="00526269">
              <w:rPr>
                <w:rFonts w:ascii="標楷體" w:eastAsia="標楷體" w:hAnsi="標楷體" w:cs="全字庫正楷體" w:hint="eastAsia"/>
                <w:szCs w:val="24"/>
              </w:rPr>
              <w:t>年度為主，</w:t>
            </w:r>
            <w:r w:rsidRPr="00526269">
              <w:rPr>
                <w:rFonts w:ascii="標楷體" w:eastAsia="標楷體" w:hAnsi="標楷體" w:cs="全字庫正楷體"/>
                <w:szCs w:val="24"/>
              </w:rPr>
              <w:t>並</w:t>
            </w:r>
            <w:proofErr w:type="gramStart"/>
            <w:r w:rsidRPr="00526269">
              <w:rPr>
                <w:rFonts w:ascii="標楷體" w:eastAsia="標楷體" w:hAnsi="標楷體" w:cs="全字庫正楷體"/>
                <w:szCs w:val="24"/>
              </w:rPr>
              <w:t>前溯抽查</w:t>
            </w:r>
            <w:proofErr w:type="gramEnd"/>
            <w:r w:rsidRPr="00526269">
              <w:rPr>
                <w:rFonts w:ascii="標楷體" w:eastAsia="標楷體" w:hAnsi="標楷體" w:cs="全字庫正楷體"/>
                <w:szCs w:val="24"/>
              </w:rPr>
              <w:t>任2個層送年度</w:t>
            </w:r>
            <w:r w:rsidRPr="00526269">
              <w:rPr>
                <w:rFonts w:ascii="標楷體" w:eastAsia="標楷體" w:hAnsi="標楷體" w:cs="全字庫正楷體" w:hint="eastAsia"/>
                <w:szCs w:val="24"/>
              </w:rPr>
              <w:t>)</w:t>
            </w:r>
            <w:r w:rsidRPr="00526269">
              <w:rPr>
                <w:rFonts w:ascii="標楷體" w:eastAsia="標楷體" w:hAnsi="標楷體" w:cs="全字庫正楷體"/>
                <w:szCs w:val="24"/>
                <w:lang w:eastAsia="zh-HK"/>
              </w:rPr>
              <w:t>全部</w:t>
            </w:r>
            <w:r w:rsidRPr="00526269">
              <w:rPr>
                <w:rFonts w:ascii="標楷體" w:eastAsia="標楷體" w:hAnsi="標楷體" w:cs="全字庫正楷體"/>
                <w:szCs w:val="24"/>
              </w:rPr>
              <w:t>層轉的</w:t>
            </w:r>
            <w:r w:rsidRPr="00526269">
              <w:rPr>
                <w:rFonts w:ascii="標楷體" w:eastAsia="標楷體" w:hAnsi="標楷體" w:cs="全字庫正楷體"/>
                <w:szCs w:val="24"/>
                <w:lang w:eastAsia="zh-HK"/>
              </w:rPr>
              <w:t>所屬</w:t>
            </w:r>
            <w:r w:rsidRPr="00526269">
              <w:rPr>
                <w:rFonts w:ascii="標楷體" w:eastAsia="標楷體" w:hAnsi="標楷體" w:cs="全字庫正楷體"/>
                <w:szCs w:val="24"/>
              </w:rPr>
              <w:t>檔案銷毀目錄送審資料，各年抽檢比例</w:t>
            </w:r>
            <w:r w:rsidRPr="00526269">
              <w:rPr>
                <w:rFonts w:ascii="標楷體" w:eastAsia="標楷體" w:hAnsi="標楷體" w:cs="全字庫正楷體" w:hint="eastAsia"/>
                <w:szCs w:val="24"/>
              </w:rPr>
              <w:t>為當年層轉次數1</w:t>
            </w:r>
            <w:r w:rsidRPr="00526269">
              <w:rPr>
                <w:rFonts w:ascii="標楷體" w:eastAsia="標楷體" w:hAnsi="標楷體" w:cs="全字庫正楷體"/>
                <w:szCs w:val="24"/>
              </w:rPr>
              <w:t>%以上。</w:t>
            </w:r>
          </w:p>
          <w:p w:rsidR="00F006FE" w:rsidRPr="00526269" w:rsidRDefault="00F006FE" w:rsidP="00EF6FA3">
            <w:pPr>
              <w:suppressAutoHyphens/>
              <w:snapToGrid w:val="0"/>
              <w:spacing w:line="0" w:lineRule="atLeast"/>
              <w:ind w:left="34"/>
              <w:rPr>
                <w:rFonts w:ascii="標楷體" w:eastAsia="標楷體" w:hAnsi="標楷體" w:cs="全字庫正楷體"/>
                <w:b/>
                <w:bCs/>
                <w:szCs w:val="24"/>
              </w:rPr>
            </w:pPr>
            <w:r w:rsidRPr="00526269">
              <w:rPr>
                <w:rFonts w:ascii="標楷體" w:eastAsia="標楷體" w:hAnsi="標楷體" w:cs="全字庫正楷體"/>
                <w:b/>
                <w:bCs/>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就每次層轉</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逐項累計方式計分，再予加總後除以機關次，得分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r w:rsidRPr="00526269">
              <w:rPr>
                <w:rFonts w:ascii="標楷體" w:eastAsia="標楷體" w:hAnsi="標楷體" w:cs="全字庫正楷體" w:hint="eastAsia"/>
                <w:szCs w:val="24"/>
              </w:rPr>
              <w:t>(如抽查之各次分數有逐次明顯進步者，得以最近2個年度分數平均計列)</w:t>
            </w:r>
            <w:r w:rsidRPr="00526269">
              <w:rPr>
                <w:rFonts w:ascii="標楷體" w:eastAsia="標楷體" w:hAnsi="標楷體" w:cs="全字庫正楷體"/>
                <w:szCs w:val="24"/>
              </w:rPr>
              <w:t>：</w:t>
            </w:r>
          </w:p>
          <w:p w:rsidR="00F006FE" w:rsidRPr="00526269" w:rsidRDefault="00F006FE" w:rsidP="00EF6FA3">
            <w:pPr>
              <w:numPr>
                <w:ilvl w:val="0"/>
                <w:numId w:val="18"/>
              </w:numPr>
              <w:suppressAutoHyphens/>
              <w:snapToGrid w:val="0"/>
              <w:spacing w:line="0" w:lineRule="atLeast"/>
              <w:ind w:left="609"/>
              <w:rPr>
                <w:rFonts w:ascii="標楷體" w:eastAsia="標楷體" w:hAnsi="標楷體" w:cs="全字庫正楷體"/>
                <w:szCs w:val="24"/>
                <w:lang w:eastAsia="zh-HK"/>
              </w:rPr>
            </w:pPr>
            <w:r w:rsidRPr="00526269">
              <w:rPr>
                <w:rFonts w:ascii="標楷體" w:eastAsia="標楷體" w:hAnsi="標楷體" w:cs="全字庫正楷體"/>
                <w:szCs w:val="24"/>
                <w:lang w:eastAsia="zh-HK"/>
              </w:rPr>
              <w:t>提出初審意見之佐證文件(檢附檢核表</w:t>
            </w:r>
            <w:r w:rsidRPr="00526269">
              <w:rPr>
                <w:rFonts w:ascii="標楷體" w:eastAsia="標楷體" w:hAnsi="標楷體" w:cs="全字庫正楷體" w:hint="eastAsia"/>
                <w:szCs w:val="24"/>
              </w:rPr>
              <w:t>及</w:t>
            </w:r>
            <w:r w:rsidRPr="00526269">
              <w:rPr>
                <w:rFonts w:ascii="標楷體" w:eastAsia="標楷體" w:hAnsi="標楷體" w:cs="全字庫正楷體"/>
                <w:szCs w:val="24"/>
                <w:lang w:eastAsia="zh-HK"/>
              </w:rPr>
              <w:t>審核意見表</w:t>
            </w:r>
            <w:r w:rsidRPr="00526269">
              <w:rPr>
                <w:rFonts w:ascii="標楷體" w:eastAsia="標楷體" w:hAnsi="標楷體" w:cs="全字庫正楷體" w:hint="eastAsia"/>
                <w:szCs w:val="24"/>
                <w:lang w:eastAsia="zh-HK"/>
              </w:rPr>
              <w:t>)</w:t>
            </w:r>
            <w:r w:rsidRPr="00526269">
              <w:rPr>
                <w:rFonts w:ascii="標楷體" w:eastAsia="標楷體" w:hAnsi="標楷體" w:cs="全字庫正楷體"/>
                <w:szCs w:val="24"/>
                <w:lang w:eastAsia="zh-HK"/>
              </w:rPr>
              <w:t>。(2分)</w:t>
            </w:r>
          </w:p>
          <w:p w:rsidR="00F006FE" w:rsidRPr="00526269" w:rsidRDefault="00F006FE" w:rsidP="00EF6FA3">
            <w:pPr>
              <w:numPr>
                <w:ilvl w:val="0"/>
                <w:numId w:val="18"/>
              </w:numPr>
              <w:suppressAutoHyphens/>
              <w:snapToGrid w:val="0"/>
              <w:spacing w:line="0" w:lineRule="atLeast"/>
              <w:ind w:left="609"/>
              <w:rPr>
                <w:rFonts w:ascii="標楷體" w:eastAsia="標楷體" w:hAnsi="標楷體" w:cs="全字庫正楷體"/>
                <w:szCs w:val="24"/>
                <w:lang w:eastAsia="zh-HK"/>
              </w:rPr>
            </w:pPr>
            <w:r w:rsidRPr="00526269">
              <w:rPr>
                <w:rFonts w:ascii="標楷體" w:eastAsia="標楷體" w:hAnsi="標楷體" w:cs="全字庫正楷體"/>
                <w:szCs w:val="24"/>
                <w:lang w:eastAsia="zh-HK"/>
              </w:rPr>
              <w:t>具體提列初審意見，經檔案局</w:t>
            </w:r>
            <w:r w:rsidR="00994B37" w:rsidRPr="00526269">
              <w:rPr>
                <w:rFonts w:ascii="標楷體" w:eastAsia="標楷體" w:hAnsi="標楷體" w:cs="全字庫正楷體" w:hint="eastAsia"/>
                <w:b/>
                <w:color w:val="FF0000"/>
                <w:szCs w:val="24"/>
                <w:u w:val="single"/>
                <w:lang w:eastAsia="zh-HK"/>
              </w:rPr>
              <w:t>及上級機關</w:t>
            </w:r>
            <w:r w:rsidRPr="00526269">
              <w:rPr>
                <w:rFonts w:ascii="標楷體" w:eastAsia="標楷體" w:hAnsi="標楷體" w:cs="全字庫正楷體"/>
                <w:szCs w:val="24"/>
                <w:lang w:eastAsia="zh-HK"/>
              </w:rPr>
              <w:t>採納情形。(0-3分)</w:t>
            </w:r>
          </w:p>
          <w:p w:rsidR="00F006FE" w:rsidRPr="00526269" w:rsidRDefault="00F006FE" w:rsidP="00EF6FA3">
            <w:pPr>
              <w:suppressAutoHyphens/>
              <w:snapToGrid w:val="0"/>
              <w:spacing w:line="0" w:lineRule="atLeast"/>
              <w:ind w:leftChars="236" w:left="748" w:hangingChars="76" w:hanging="182"/>
              <w:rPr>
                <w:rFonts w:ascii="標楷體" w:eastAsia="標楷體" w:hAnsi="標楷體" w:cs="全字庫正楷體"/>
                <w:szCs w:val="24"/>
                <w:lang w:eastAsia="zh-HK"/>
              </w:rPr>
            </w:pPr>
            <w:r w:rsidRPr="00526269">
              <w:rPr>
                <w:rFonts w:ascii="標楷體" w:eastAsia="標楷體" w:hAnsi="標楷體" w:cs="全字庫正楷體"/>
                <w:szCs w:val="24"/>
                <w:lang w:eastAsia="zh-HK"/>
              </w:rPr>
              <w:fldChar w:fldCharType="begin"/>
            </w:r>
            <w:r w:rsidRPr="00526269">
              <w:rPr>
                <w:rFonts w:ascii="標楷體" w:eastAsia="標楷體" w:hAnsi="標楷體" w:cs="全字庫正楷體"/>
                <w:szCs w:val="24"/>
                <w:lang w:eastAsia="zh-HK"/>
              </w:rPr>
              <w:instrText xml:space="preserve"> </w:instrText>
            </w:r>
            <w:r w:rsidRPr="00526269">
              <w:rPr>
                <w:rFonts w:ascii="標楷體" w:eastAsia="標楷體" w:hAnsi="標楷體" w:cs="全字庫正楷體" w:hint="eastAsia"/>
                <w:szCs w:val="24"/>
                <w:lang w:eastAsia="zh-HK"/>
              </w:rPr>
              <w:instrText>eq \o\ac(○,</w:instrText>
            </w:r>
            <w:r w:rsidRPr="00526269">
              <w:rPr>
                <w:rFonts w:ascii="標楷體" w:eastAsia="標楷體" w:hAnsi="標楷體" w:cs="全字庫正楷體" w:hint="eastAsia"/>
                <w:position w:val="3"/>
                <w:szCs w:val="24"/>
                <w:lang w:eastAsia="zh-HK"/>
              </w:rPr>
              <w:instrText>1</w:instrText>
            </w:r>
            <w:r w:rsidRPr="00526269">
              <w:rPr>
                <w:rFonts w:ascii="標楷體" w:eastAsia="標楷體" w:hAnsi="標楷體" w:cs="全字庫正楷體" w:hint="eastAsia"/>
                <w:szCs w:val="24"/>
                <w:lang w:eastAsia="zh-HK"/>
              </w:rPr>
              <w:instrText>)</w:instrText>
            </w:r>
            <w:r w:rsidRPr="00526269">
              <w:rPr>
                <w:rFonts w:ascii="標楷體" w:eastAsia="標楷體" w:hAnsi="標楷體" w:cs="全字庫正楷體"/>
                <w:szCs w:val="24"/>
                <w:lang w:eastAsia="zh-HK"/>
              </w:rPr>
              <w:fldChar w:fldCharType="end"/>
            </w:r>
            <w:r w:rsidRPr="00526269">
              <w:rPr>
                <w:rFonts w:ascii="標楷體" w:eastAsia="標楷體" w:hAnsi="標楷體" w:cs="全字庫正楷體"/>
                <w:szCs w:val="24"/>
                <w:lang w:eastAsia="zh-HK"/>
              </w:rPr>
              <w:t>初審意見全部採納，且未提列其他審核意見。(3分)</w:t>
            </w:r>
          </w:p>
          <w:p w:rsidR="00F006FE" w:rsidRPr="00526269" w:rsidRDefault="00F006FE" w:rsidP="00EF6FA3">
            <w:pPr>
              <w:suppressAutoHyphens/>
              <w:snapToGrid w:val="0"/>
              <w:spacing w:line="0" w:lineRule="atLeast"/>
              <w:ind w:leftChars="236" w:left="748" w:hangingChars="76" w:hanging="182"/>
              <w:rPr>
                <w:rFonts w:ascii="標楷體" w:eastAsia="標楷體" w:hAnsi="標楷體" w:cs="全字庫正楷體"/>
                <w:szCs w:val="24"/>
                <w:lang w:eastAsia="zh-HK"/>
              </w:rPr>
            </w:pPr>
            <w:r w:rsidRPr="00526269">
              <w:rPr>
                <w:rFonts w:ascii="標楷體" w:eastAsia="標楷體" w:hAnsi="標楷體" w:cs="全字庫正楷體"/>
                <w:szCs w:val="24"/>
                <w:lang w:eastAsia="zh-HK"/>
              </w:rPr>
              <w:fldChar w:fldCharType="begin"/>
            </w:r>
            <w:r w:rsidRPr="00526269">
              <w:rPr>
                <w:rFonts w:ascii="標楷體" w:eastAsia="標楷體" w:hAnsi="標楷體" w:cs="全字庫正楷體"/>
                <w:szCs w:val="24"/>
                <w:lang w:eastAsia="zh-HK"/>
              </w:rPr>
              <w:instrText xml:space="preserve"> </w:instrText>
            </w:r>
            <w:r w:rsidRPr="00526269">
              <w:rPr>
                <w:rFonts w:ascii="標楷體" w:eastAsia="標楷體" w:hAnsi="標楷體" w:cs="全字庫正楷體" w:hint="eastAsia"/>
                <w:szCs w:val="24"/>
                <w:lang w:eastAsia="zh-HK"/>
              </w:rPr>
              <w:instrText>eq \o\ac(○,</w:instrText>
            </w:r>
            <w:r w:rsidRPr="00526269">
              <w:rPr>
                <w:rFonts w:ascii="標楷體" w:eastAsia="標楷體" w:hAnsi="標楷體" w:cs="全字庫正楷體" w:hint="eastAsia"/>
                <w:position w:val="3"/>
                <w:szCs w:val="24"/>
                <w:lang w:eastAsia="zh-HK"/>
              </w:rPr>
              <w:instrText>2</w:instrText>
            </w:r>
            <w:r w:rsidRPr="00526269">
              <w:rPr>
                <w:rFonts w:ascii="標楷體" w:eastAsia="標楷體" w:hAnsi="標楷體" w:cs="全字庫正楷體" w:hint="eastAsia"/>
                <w:szCs w:val="24"/>
                <w:lang w:eastAsia="zh-HK"/>
              </w:rPr>
              <w:instrText>)</w:instrText>
            </w:r>
            <w:r w:rsidRPr="00526269">
              <w:rPr>
                <w:rFonts w:ascii="標楷體" w:eastAsia="標楷體" w:hAnsi="標楷體" w:cs="全字庫正楷體"/>
                <w:szCs w:val="24"/>
                <w:lang w:eastAsia="zh-HK"/>
              </w:rPr>
              <w:fldChar w:fldCharType="end"/>
            </w:r>
            <w:r w:rsidRPr="00526269">
              <w:rPr>
                <w:rFonts w:ascii="標楷體" w:eastAsia="標楷體" w:hAnsi="標楷體" w:cs="全字庫正楷體"/>
                <w:szCs w:val="24"/>
                <w:lang w:eastAsia="zh-HK"/>
              </w:rPr>
              <w:t>初審意見全部採納，但仍提列其他審核意見。(2分)</w:t>
            </w:r>
          </w:p>
          <w:p w:rsidR="00F006FE" w:rsidRPr="00526269" w:rsidRDefault="00F006FE" w:rsidP="00EF6FA3">
            <w:pPr>
              <w:suppressAutoHyphens/>
              <w:snapToGrid w:val="0"/>
              <w:spacing w:line="0" w:lineRule="atLeast"/>
              <w:ind w:leftChars="236" w:left="566" w:firstLineChars="6" w:firstLine="14"/>
              <w:rPr>
                <w:rFonts w:ascii="標楷體" w:eastAsia="標楷體" w:hAnsi="標楷體" w:cs="全字庫正楷體"/>
                <w:szCs w:val="24"/>
                <w:lang w:eastAsia="zh-HK"/>
              </w:rPr>
            </w:pPr>
            <w:r w:rsidRPr="00526269">
              <w:rPr>
                <w:rFonts w:ascii="標楷體" w:eastAsia="標楷體" w:hAnsi="標楷體" w:cs="全字庫正楷體"/>
                <w:szCs w:val="24"/>
                <w:lang w:eastAsia="zh-HK"/>
              </w:rPr>
              <w:fldChar w:fldCharType="begin"/>
            </w:r>
            <w:r w:rsidRPr="00526269">
              <w:rPr>
                <w:rFonts w:ascii="標楷體" w:eastAsia="標楷體" w:hAnsi="標楷體" w:cs="全字庫正楷體"/>
                <w:szCs w:val="24"/>
                <w:lang w:eastAsia="zh-HK"/>
              </w:rPr>
              <w:instrText xml:space="preserve"> </w:instrText>
            </w:r>
            <w:r w:rsidRPr="00526269">
              <w:rPr>
                <w:rFonts w:ascii="標楷體" w:eastAsia="標楷體" w:hAnsi="標楷體" w:cs="全字庫正楷體" w:hint="eastAsia"/>
                <w:szCs w:val="24"/>
                <w:lang w:eastAsia="zh-HK"/>
              </w:rPr>
              <w:instrText>eq \o\ac(○,</w:instrText>
            </w:r>
            <w:r w:rsidRPr="00526269">
              <w:rPr>
                <w:rFonts w:ascii="標楷體" w:eastAsia="標楷體" w:hAnsi="標楷體" w:cs="全字庫正楷體" w:hint="eastAsia"/>
                <w:position w:val="3"/>
                <w:szCs w:val="24"/>
                <w:lang w:eastAsia="zh-HK"/>
              </w:rPr>
              <w:instrText>3</w:instrText>
            </w:r>
            <w:r w:rsidRPr="00526269">
              <w:rPr>
                <w:rFonts w:ascii="標楷體" w:eastAsia="標楷體" w:hAnsi="標楷體" w:cs="全字庫正楷體" w:hint="eastAsia"/>
                <w:szCs w:val="24"/>
                <w:lang w:eastAsia="zh-HK"/>
              </w:rPr>
              <w:instrText>)</w:instrText>
            </w:r>
            <w:r w:rsidRPr="00526269">
              <w:rPr>
                <w:rFonts w:ascii="標楷體" w:eastAsia="標楷體" w:hAnsi="標楷體" w:cs="全字庫正楷體"/>
                <w:szCs w:val="24"/>
                <w:lang w:eastAsia="zh-HK"/>
              </w:rPr>
              <w:fldChar w:fldCharType="end"/>
            </w:r>
            <w:r w:rsidRPr="00526269">
              <w:rPr>
                <w:rFonts w:ascii="標楷體" w:eastAsia="標楷體" w:hAnsi="標楷體" w:cs="全字庫正楷體"/>
                <w:szCs w:val="24"/>
                <w:lang w:eastAsia="zh-HK"/>
              </w:rPr>
              <w:t>初審意見部分採納。(1分)</w:t>
            </w:r>
          </w:p>
          <w:p w:rsidR="00F006FE" w:rsidRPr="00526269" w:rsidRDefault="00F006FE" w:rsidP="00EF6FA3">
            <w:pPr>
              <w:suppressAutoHyphens/>
              <w:snapToGrid w:val="0"/>
              <w:spacing w:line="0" w:lineRule="atLeast"/>
              <w:ind w:leftChars="236" w:left="566" w:firstLineChars="6" w:firstLine="14"/>
              <w:rPr>
                <w:rFonts w:ascii="標楷體" w:eastAsia="標楷體" w:hAnsi="標楷體" w:cs="全字庫正楷體"/>
                <w:szCs w:val="24"/>
                <w:lang w:eastAsia="zh-HK"/>
              </w:rPr>
            </w:pPr>
            <w:r w:rsidRPr="00526269">
              <w:rPr>
                <w:rFonts w:ascii="標楷體" w:eastAsia="標楷體" w:hAnsi="標楷體" w:cs="全字庫正楷體"/>
                <w:szCs w:val="24"/>
                <w:lang w:eastAsia="zh-HK"/>
              </w:rPr>
              <w:fldChar w:fldCharType="begin"/>
            </w:r>
            <w:r w:rsidRPr="00526269">
              <w:rPr>
                <w:rFonts w:ascii="標楷體" w:eastAsia="標楷體" w:hAnsi="標楷體" w:cs="全字庫正楷體"/>
                <w:szCs w:val="24"/>
                <w:lang w:eastAsia="zh-HK"/>
              </w:rPr>
              <w:instrText xml:space="preserve"> </w:instrText>
            </w:r>
            <w:r w:rsidRPr="00526269">
              <w:rPr>
                <w:rFonts w:ascii="標楷體" w:eastAsia="標楷體" w:hAnsi="標楷體" w:cs="全字庫正楷體" w:hint="eastAsia"/>
                <w:szCs w:val="24"/>
                <w:lang w:eastAsia="zh-HK"/>
              </w:rPr>
              <w:instrText>eq \o\ac(○,</w:instrText>
            </w:r>
            <w:r w:rsidRPr="00526269">
              <w:rPr>
                <w:rFonts w:ascii="標楷體" w:eastAsia="標楷體" w:hAnsi="標楷體" w:cs="全字庫正楷體" w:hint="eastAsia"/>
                <w:position w:val="3"/>
                <w:szCs w:val="24"/>
                <w:lang w:eastAsia="zh-HK"/>
              </w:rPr>
              <w:instrText>4</w:instrText>
            </w:r>
            <w:r w:rsidRPr="00526269">
              <w:rPr>
                <w:rFonts w:ascii="標楷體" w:eastAsia="標楷體" w:hAnsi="標楷體" w:cs="全字庫正楷體" w:hint="eastAsia"/>
                <w:szCs w:val="24"/>
                <w:lang w:eastAsia="zh-HK"/>
              </w:rPr>
              <w:instrText>)</w:instrText>
            </w:r>
            <w:r w:rsidRPr="00526269">
              <w:rPr>
                <w:rFonts w:ascii="標楷體" w:eastAsia="標楷體" w:hAnsi="標楷體" w:cs="全字庫正楷體"/>
                <w:szCs w:val="24"/>
                <w:lang w:eastAsia="zh-HK"/>
              </w:rPr>
              <w:fldChar w:fldCharType="end"/>
            </w:r>
            <w:r w:rsidRPr="00526269">
              <w:rPr>
                <w:rFonts w:ascii="標楷體" w:eastAsia="標楷體" w:hAnsi="標楷體" w:cs="全字庫正楷體"/>
                <w:szCs w:val="24"/>
                <w:lang w:eastAsia="zh-HK"/>
              </w:rPr>
              <w:t>初審意見未採納。(0分)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lang w:eastAsia="zh-HK"/>
              </w:rPr>
              <w:t>試算範例：某</w:t>
            </w:r>
            <w:r w:rsidR="00D66A5F" w:rsidRPr="00526269">
              <w:rPr>
                <w:rFonts w:ascii="標楷體" w:eastAsia="標楷體" w:hAnsi="標楷體" w:cs="全字庫正楷體" w:hint="eastAsia"/>
                <w:b/>
                <w:color w:val="FF0000"/>
                <w:szCs w:val="24"/>
                <w:u w:val="single"/>
                <w:lang w:eastAsia="zh-HK"/>
              </w:rPr>
              <w:t>受評</w:t>
            </w:r>
            <w:r w:rsidRPr="00526269">
              <w:rPr>
                <w:rFonts w:ascii="標楷體" w:eastAsia="標楷體" w:hAnsi="標楷體" w:cs="全字庫正楷體"/>
                <w:szCs w:val="24"/>
                <w:lang w:eastAsia="zh-HK"/>
              </w:rPr>
              <w:t>機關某一年計有</w:t>
            </w:r>
            <w:r w:rsidRPr="00526269">
              <w:rPr>
                <w:rFonts w:ascii="標楷體" w:eastAsia="標楷體" w:hAnsi="標楷體" w:cs="全字庫正楷體" w:hint="eastAsia"/>
                <w:szCs w:val="24"/>
              </w:rPr>
              <w:t>2</w:t>
            </w:r>
            <w:r w:rsidRPr="00526269">
              <w:rPr>
                <w:rFonts w:ascii="標楷體" w:eastAsia="標楷體" w:hAnsi="標楷體" w:cs="全字庫正楷體"/>
                <w:szCs w:val="24"/>
              </w:rPr>
              <w:t>00</w:t>
            </w:r>
            <w:r w:rsidRPr="00526269">
              <w:rPr>
                <w:rFonts w:ascii="標楷體" w:eastAsia="標楷體" w:hAnsi="標楷體" w:cs="全字庫正楷體"/>
                <w:szCs w:val="24"/>
                <w:lang w:eastAsia="zh-HK"/>
              </w:rPr>
              <w:t>個所屬機關</w:t>
            </w:r>
            <w:r w:rsidRPr="00526269">
              <w:rPr>
                <w:rFonts w:ascii="標楷體" w:eastAsia="標楷體" w:hAnsi="標楷體" w:cs="全字庫正楷體"/>
                <w:szCs w:val="24"/>
              </w:rPr>
              <w:t>次</w:t>
            </w:r>
            <w:r w:rsidRPr="00526269">
              <w:rPr>
                <w:rFonts w:ascii="標楷體" w:eastAsia="標楷體" w:hAnsi="標楷體" w:cs="全字庫正楷體"/>
                <w:szCs w:val="24"/>
                <w:lang w:eastAsia="zh-HK"/>
              </w:rPr>
              <w:t>送審，爰依</w:t>
            </w:r>
            <w:r w:rsidRPr="00526269">
              <w:rPr>
                <w:rFonts w:ascii="標楷體" w:eastAsia="標楷體" w:hAnsi="標楷體" w:cs="全字庫正楷體" w:hint="eastAsia"/>
                <w:szCs w:val="24"/>
              </w:rPr>
              <w:t>1</w:t>
            </w:r>
            <w:r w:rsidRPr="00526269">
              <w:rPr>
                <w:rFonts w:ascii="標楷體" w:eastAsia="標楷體" w:hAnsi="標楷體" w:cs="全字庫正楷體"/>
                <w:szCs w:val="24"/>
              </w:rPr>
              <w:t>%</w:t>
            </w:r>
            <w:r w:rsidRPr="00526269">
              <w:rPr>
                <w:rFonts w:ascii="標楷體" w:eastAsia="標楷體" w:hAnsi="標楷體" w:cs="全字庫正楷體"/>
                <w:szCs w:val="24"/>
                <w:lang w:eastAsia="zh-HK"/>
              </w:rPr>
              <w:t>抽檢2個以上機關</w:t>
            </w:r>
            <w:r w:rsidRPr="00526269">
              <w:rPr>
                <w:rFonts w:ascii="標楷體" w:eastAsia="標楷體" w:hAnsi="標楷體" w:cs="全字庫正楷體" w:hint="eastAsia"/>
                <w:szCs w:val="24"/>
              </w:rPr>
              <w:t>次</w:t>
            </w:r>
            <w:r w:rsidRPr="00526269">
              <w:rPr>
                <w:rFonts w:ascii="標楷體" w:eastAsia="標楷體" w:hAnsi="標楷體" w:cs="全字庫正楷體"/>
                <w:szCs w:val="24"/>
                <w:lang w:eastAsia="zh-HK"/>
              </w:rPr>
              <w:t>，均有對所屬提列</w:t>
            </w:r>
            <w:r w:rsidRPr="00526269">
              <w:rPr>
                <w:rFonts w:ascii="標楷體" w:eastAsia="標楷體" w:hAnsi="標楷體" w:cs="全字庫正楷體"/>
                <w:szCs w:val="24"/>
                <w:lang w:eastAsia="zh-HK"/>
              </w:rPr>
              <w:lastRenderedPageBreak/>
              <w:t>初審意見，若Ａ機關初審意見</w:t>
            </w:r>
            <w:r w:rsidRPr="00526269">
              <w:rPr>
                <w:rFonts w:ascii="標楷體" w:eastAsia="標楷體" w:hAnsi="標楷體" w:cs="全字庫正楷體" w:hint="eastAsia"/>
                <w:szCs w:val="24"/>
                <w:lang w:eastAsia="zh-HK"/>
              </w:rPr>
              <w:t>檔案</w:t>
            </w:r>
            <w:r w:rsidRPr="00526269">
              <w:rPr>
                <w:rFonts w:ascii="標楷體" w:eastAsia="標楷體" w:hAnsi="標楷體" w:cs="全字庫正楷體"/>
                <w:szCs w:val="24"/>
                <w:lang w:eastAsia="zh-HK"/>
              </w:rPr>
              <w:t>局</w:t>
            </w:r>
            <w:r w:rsidR="001D2FBA" w:rsidRPr="00526269">
              <w:rPr>
                <w:rFonts w:ascii="標楷體" w:eastAsia="標楷體" w:hAnsi="標楷體" w:cs="全字庫正楷體" w:hint="eastAsia"/>
                <w:b/>
                <w:color w:val="FF0000"/>
                <w:szCs w:val="24"/>
                <w:u w:val="single"/>
                <w:lang w:eastAsia="zh-HK"/>
              </w:rPr>
              <w:t>及上級機關</w:t>
            </w:r>
            <w:r w:rsidRPr="00526269">
              <w:rPr>
                <w:rFonts w:ascii="標楷體" w:eastAsia="標楷體" w:hAnsi="標楷體" w:cs="全字庫正楷體"/>
                <w:szCs w:val="24"/>
                <w:lang w:eastAsia="zh-HK"/>
              </w:rPr>
              <w:t>全數採納，且未提列其他審核意見；Ｂ機關初審意見</w:t>
            </w:r>
            <w:r w:rsidRPr="00526269">
              <w:rPr>
                <w:rFonts w:ascii="標楷體" w:eastAsia="標楷體" w:hAnsi="標楷體" w:cs="全字庫正楷體" w:hint="eastAsia"/>
                <w:szCs w:val="24"/>
                <w:lang w:eastAsia="zh-HK"/>
              </w:rPr>
              <w:t>檔案</w:t>
            </w:r>
            <w:r w:rsidR="00A54330" w:rsidRPr="00526269">
              <w:rPr>
                <w:rFonts w:ascii="標楷體" w:eastAsia="標楷體" w:hAnsi="標楷體" w:cs="全字庫正楷體" w:hint="eastAsia"/>
                <w:b/>
                <w:color w:val="FF0000"/>
                <w:szCs w:val="24"/>
                <w:u w:val="single"/>
                <w:lang w:eastAsia="zh-HK"/>
              </w:rPr>
              <w:t>及上級機關</w:t>
            </w:r>
            <w:r w:rsidRPr="00526269">
              <w:rPr>
                <w:rFonts w:ascii="標楷體" w:eastAsia="標楷體" w:hAnsi="標楷體" w:cs="全字庫正楷體"/>
                <w:szCs w:val="24"/>
                <w:lang w:eastAsia="zh-HK"/>
              </w:rPr>
              <w:t>局部分採納，計算</w:t>
            </w:r>
            <w:r w:rsidRPr="00526269">
              <w:rPr>
                <w:rFonts w:ascii="標楷體" w:eastAsia="標楷體" w:hAnsi="標楷體" w:cs="全字庫正楷體" w:hint="eastAsia"/>
                <w:szCs w:val="24"/>
              </w:rPr>
              <w:t>公</w:t>
            </w:r>
            <w:r w:rsidRPr="00526269">
              <w:rPr>
                <w:rFonts w:ascii="標楷體" w:eastAsia="標楷體" w:hAnsi="標楷體" w:cs="全字庫正楷體"/>
                <w:szCs w:val="24"/>
                <w:lang w:eastAsia="zh-HK"/>
              </w:rPr>
              <w:t>式為：</w:t>
            </w:r>
          </w:p>
          <w:p w:rsidR="00F006FE" w:rsidRPr="00526269" w:rsidRDefault="00F006FE" w:rsidP="00EF6FA3">
            <w:pPr>
              <w:suppressAutoHyphens/>
              <w:snapToGrid w:val="0"/>
              <w:spacing w:line="0" w:lineRule="atLeast"/>
              <w:ind w:left="320"/>
              <w:rPr>
                <w:rFonts w:ascii="標楷體" w:eastAsia="標楷體" w:hAnsi="標楷體" w:cs="全字庫正楷體"/>
                <w:szCs w:val="24"/>
              </w:rPr>
            </w:pPr>
            <w:r w:rsidRPr="00526269">
              <w:rPr>
                <w:rFonts w:ascii="標楷體" w:eastAsia="標楷體" w:hAnsi="標楷體" w:cs="全字庫正楷體"/>
                <w:szCs w:val="24"/>
              </w:rPr>
              <w:t>[</w:t>
            </w:r>
            <w:r w:rsidRPr="00526269">
              <w:rPr>
                <w:rFonts w:ascii="標楷體" w:eastAsia="標楷體" w:hAnsi="標楷體" w:cs="全字庫正楷體"/>
                <w:szCs w:val="24"/>
                <w:lang w:eastAsia="zh-HK"/>
              </w:rPr>
              <w:t>（</w:t>
            </w:r>
            <w:r w:rsidRPr="00526269">
              <w:rPr>
                <w:rFonts w:ascii="標楷體" w:eastAsia="標楷體" w:hAnsi="標楷體" w:cs="全字庫正楷體"/>
                <w:szCs w:val="24"/>
              </w:rPr>
              <w:t>2+3）+(2+1)]/2=4(</w:t>
            </w:r>
            <w:r w:rsidRPr="00526269">
              <w:rPr>
                <w:rFonts w:ascii="標楷體" w:eastAsia="標楷體" w:hAnsi="標楷體" w:cs="全字庫正楷體"/>
                <w:szCs w:val="24"/>
                <w:lang w:eastAsia="zh-HK"/>
              </w:rPr>
              <w:t>依此類推)</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若</w:t>
            </w:r>
            <w:r w:rsidRPr="00526269">
              <w:rPr>
                <w:rFonts w:ascii="標楷體" w:eastAsia="標楷體" w:hAnsi="標楷體" w:cs="全字庫正楷體"/>
                <w:szCs w:val="24"/>
                <w:lang w:eastAsia="zh-HK"/>
              </w:rPr>
              <w:t>經</w:t>
            </w: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歷來所屬</w:t>
            </w:r>
            <w:proofErr w:type="gramStart"/>
            <w:r w:rsidRPr="00526269">
              <w:rPr>
                <w:rFonts w:ascii="標楷體" w:eastAsia="標楷體" w:hAnsi="標楷體" w:cs="全字庫正楷體"/>
                <w:szCs w:val="24"/>
              </w:rPr>
              <w:t>機關均無辦理</w:t>
            </w:r>
            <w:proofErr w:type="gramEnd"/>
            <w:r w:rsidRPr="00526269">
              <w:rPr>
                <w:rFonts w:ascii="標楷體" w:eastAsia="標楷體" w:hAnsi="標楷體" w:cs="全字庫正楷體"/>
                <w:szCs w:val="24"/>
              </w:rPr>
              <w:t>檔案銷毀作業或無所屬機關</w:t>
            </w:r>
            <w:r w:rsidRPr="00526269">
              <w:rPr>
                <w:rFonts w:ascii="標楷體" w:eastAsia="標楷體" w:hAnsi="標楷體" w:cs="全字庫正楷體" w:hint="eastAsia"/>
                <w:szCs w:val="24"/>
              </w:rPr>
              <w:t>者</w:t>
            </w:r>
            <w:r w:rsidRPr="00526269">
              <w:rPr>
                <w:rFonts w:ascii="標楷體" w:eastAsia="標楷體" w:hAnsi="標楷體" w:cs="全字庫正楷體"/>
                <w:szCs w:val="24"/>
              </w:rPr>
              <w:t>，本</w:t>
            </w:r>
            <w:proofErr w:type="gramStart"/>
            <w:r w:rsidRPr="00526269">
              <w:rPr>
                <w:rFonts w:ascii="標楷體" w:eastAsia="標楷體" w:hAnsi="標楷體" w:cs="全字庫正楷體"/>
                <w:szCs w:val="24"/>
              </w:rPr>
              <w:t>項</w:t>
            </w:r>
            <w:r w:rsidRPr="00526269">
              <w:rPr>
                <w:rFonts w:ascii="標楷體" w:eastAsia="標楷體" w:hAnsi="標楷體" w:cs="全字庫正楷體"/>
                <w:szCs w:val="24"/>
                <w:lang w:eastAsia="zh-HK"/>
              </w:rPr>
              <w:t>免評</w:t>
            </w:r>
            <w:proofErr w:type="gramEnd"/>
            <w:r w:rsidRPr="00526269">
              <w:rPr>
                <w:rFonts w:ascii="標楷體" w:eastAsia="標楷體" w:hAnsi="標楷體" w:cs="全字庫正楷體"/>
                <w:szCs w:val="24"/>
              </w:rPr>
              <w:t>。</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rPr>
              <w:t>26.</w:t>
            </w:r>
            <w:r w:rsidRPr="00526269">
              <w:rPr>
                <w:rFonts w:ascii="標楷體" w:eastAsia="標楷體" w:hAnsi="標楷體" w:cs="全字庫正楷體"/>
                <w:szCs w:val="24"/>
                <w:lang w:eastAsia="ar-SA"/>
              </w:rPr>
              <w:t>檔案銷毀目錄檔案局核復</w:t>
            </w:r>
            <w:r w:rsidRPr="00526269">
              <w:rPr>
                <w:rFonts w:ascii="標楷體" w:eastAsia="標楷體" w:hAnsi="標楷體" w:cs="全字庫正楷體" w:hint="eastAsia"/>
                <w:szCs w:val="24"/>
                <w:lang w:eastAsia="ar-SA"/>
              </w:rPr>
              <w:t>意見</w:t>
            </w:r>
            <w:r w:rsidRPr="00526269">
              <w:rPr>
                <w:rFonts w:ascii="標楷體" w:eastAsia="標楷體" w:hAnsi="標楷體" w:cs="全字庫正楷體" w:hint="eastAsia"/>
                <w:szCs w:val="24"/>
              </w:rPr>
              <w:t>情形。</w:t>
            </w:r>
          </w:p>
        </w:tc>
        <w:tc>
          <w:tcPr>
            <w:tcW w:w="6027" w:type="dxa"/>
          </w:tcPr>
          <w:p w:rsidR="00F006FE" w:rsidRPr="00526269" w:rsidRDefault="00F006FE" w:rsidP="00EF6FA3">
            <w:pPr>
              <w:suppressAutoHyphens/>
              <w:snapToGrid w:val="0"/>
              <w:spacing w:line="0" w:lineRule="atLeast"/>
              <w:ind w:left="34"/>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ind w:left="36"/>
              <w:rPr>
                <w:rFonts w:ascii="標楷體" w:eastAsia="標楷體" w:hAnsi="標楷體" w:cs="全字庫正楷體"/>
                <w:b/>
                <w:szCs w:val="24"/>
                <w:u w:val="single"/>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至少</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次經檔案局核復之檔案銷毀送審資料。</w:t>
            </w:r>
            <w:r w:rsidRPr="00526269">
              <w:rPr>
                <w:rFonts w:ascii="標楷體" w:eastAsia="標楷體" w:hAnsi="標楷體" w:cs="全字庫正楷體" w:hint="eastAsia"/>
                <w:szCs w:val="24"/>
              </w:rPr>
              <w:t>(以最近之核復為主，並</w:t>
            </w:r>
            <w:proofErr w:type="gramStart"/>
            <w:r w:rsidRPr="00526269">
              <w:rPr>
                <w:rFonts w:ascii="標楷體" w:eastAsia="標楷體" w:hAnsi="標楷體" w:cs="全字庫正楷體" w:hint="eastAsia"/>
                <w:szCs w:val="24"/>
              </w:rPr>
              <w:t>前溯抽查</w:t>
            </w:r>
            <w:proofErr w:type="gramEnd"/>
            <w:r w:rsidRPr="00526269">
              <w:rPr>
                <w:rFonts w:ascii="標楷體" w:eastAsia="標楷體" w:hAnsi="標楷體" w:cs="全字庫正楷體" w:hint="eastAsia"/>
                <w:szCs w:val="24"/>
              </w:rPr>
              <w:t>)</w:t>
            </w:r>
          </w:p>
          <w:p w:rsidR="00F006FE" w:rsidRPr="00526269" w:rsidRDefault="00F006FE"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逐項累計方式計分，查</w:t>
            </w:r>
            <w:r w:rsidRPr="00526269">
              <w:rPr>
                <w:rFonts w:ascii="標楷體" w:eastAsia="標楷體" w:hAnsi="標楷體" w:cs="全字庫正楷體"/>
                <w:szCs w:val="24"/>
                <w:lang w:eastAsia="zh-HK"/>
              </w:rPr>
              <w:t>核</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次以上者，</w:t>
            </w:r>
            <w:r w:rsidRPr="00526269">
              <w:rPr>
                <w:rFonts w:ascii="標楷體" w:eastAsia="標楷體" w:hAnsi="標楷體" w:cs="全字庫正楷體" w:hint="eastAsia"/>
                <w:szCs w:val="24"/>
              </w:rPr>
              <w:t>各</w:t>
            </w:r>
            <w:r w:rsidRPr="00526269">
              <w:rPr>
                <w:rFonts w:ascii="標楷體" w:eastAsia="標楷體" w:hAnsi="標楷體" w:cs="全字庫正楷體"/>
                <w:szCs w:val="24"/>
              </w:rPr>
              <w:t>次成績加總後除以查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次數，得分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r w:rsidRPr="00526269">
              <w:rPr>
                <w:rFonts w:ascii="標楷體" w:eastAsia="標楷體" w:hAnsi="標楷體" w:cs="全字庫正楷體" w:hint="eastAsia"/>
                <w:szCs w:val="24"/>
              </w:rPr>
              <w:t>。(如抽查之各次分數有逐次明顯進步者，得以最近2次分數平均計列)</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依檔案局核復之5</w:t>
            </w:r>
            <w:r w:rsidRPr="00526269">
              <w:rPr>
                <w:rFonts w:ascii="標楷體" w:eastAsia="標楷體" w:hAnsi="標楷體" w:cs="全字庫正楷體" w:hint="eastAsia"/>
                <w:szCs w:val="24"/>
                <w:lang w:eastAsia="zh-HK"/>
              </w:rPr>
              <w:t>項</w:t>
            </w:r>
            <w:r w:rsidRPr="00526269">
              <w:rPr>
                <w:rFonts w:ascii="標楷體" w:eastAsia="標楷體" w:hAnsi="標楷體" w:cs="全字庫正楷體" w:hint="eastAsia"/>
                <w:szCs w:val="24"/>
              </w:rPr>
              <w:t>意見評量，包括「</w:t>
            </w:r>
            <w:r w:rsidRPr="00526269">
              <w:rPr>
                <w:rFonts w:ascii="標楷體" w:eastAsia="標楷體" w:hAnsi="標楷體" w:cs="全字庫正楷體" w:hint="eastAsia"/>
                <w:szCs w:val="24"/>
                <w:lang w:eastAsia="zh-HK"/>
              </w:rPr>
              <w:t>未依機關檔案保存年限及銷毀辦法應永久保存者</w:t>
            </w:r>
            <w:r w:rsidRPr="00526269">
              <w:rPr>
                <w:rFonts w:ascii="標楷體" w:eastAsia="標楷體" w:hAnsi="標楷體" w:cs="全字庫正楷體" w:hint="eastAsia"/>
                <w:szCs w:val="24"/>
              </w:rPr>
              <w:t>」、「不符合基準表</w:t>
            </w:r>
            <w:r w:rsidRPr="00526269">
              <w:rPr>
                <w:rFonts w:ascii="標楷體" w:eastAsia="標楷體" w:hAnsi="標楷體" w:cs="全字庫正楷體" w:hint="eastAsia"/>
                <w:szCs w:val="24"/>
                <w:lang w:eastAsia="zh-HK"/>
              </w:rPr>
              <w:t>保存年限</w:t>
            </w:r>
            <w:r w:rsidRPr="00526269">
              <w:rPr>
                <w:rFonts w:ascii="標楷體" w:eastAsia="標楷體" w:hAnsi="標楷體" w:cs="全字庫正楷體" w:hint="eastAsia"/>
                <w:szCs w:val="24"/>
              </w:rPr>
              <w:t>者」、「未依規定辦理鑑定者」、「機密檔案未經解密，不得銷毀者」</w:t>
            </w:r>
            <w:r w:rsidRPr="00526269">
              <w:rPr>
                <w:rFonts w:ascii="標楷體" w:eastAsia="標楷體" w:hAnsi="標楷體" w:cs="全字庫正楷體" w:hint="eastAsia"/>
                <w:szCs w:val="24"/>
                <w:lang w:eastAsia="zh-HK"/>
              </w:rPr>
              <w:t>及</w:t>
            </w:r>
            <w:r w:rsidRPr="00526269">
              <w:rPr>
                <w:rFonts w:ascii="標楷體" w:eastAsia="標楷體" w:hAnsi="標楷體" w:cs="全字庫正楷體" w:hint="eastAsia"/>
                <w:szCs w:val="24"/>
              </w:rPr>
              <w:t>「</w:t>
            </w:r>
            <w:r w:rsidRPr="00526269">
              <w:rPr>
                <w:rFonts w:ascii="標楷體" w:eastAsia="標楷體" w:hAnsi="標楷體" w:cs="全字庫正楷體" w:hint="eastAsia"/>
                <w:szCs w:val="24"/>
                <w:lang w:eastAsia="zh-HK"/>
              </w:rPr>
              <w:t>應行改善事項者</w:t>
            </w:r>
            <w:r w:rsidRPr="00526269">
              <w:rPr>
                <w:rFonts w:ascii="標楷體" w:eastAsia="標楷體" w:hAnsi="標楷體" w:cs="全字庫正楷體" w:hint="eastAsia"/>
                <w:szCs w:val="24"/>
              </w:rPr>
              <w:t>」。</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(1)未核復意見者(5分)。</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(2)核復1項意見者(4分)。</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(3)核復2項意見者(3分)。</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(4)核復3項意見者(2分)。</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(5)核復4項意見者(1分)。</w:t>
            </w:r>
          </w:p>
          <w:p w:rsidR="00F006FE" w:rsidRPr="00526269" w:rsidRDefault="00F006FE" w:rsidP="00EF6FA3">
            <w:pPr>
              <w:suppressAutoHyphens/>
              <w:snapToGrid w:val="0"/>
              <w:spacing w:line="0" w:lineRule="atLeast"/>
              <w:ind w:left="189"/>
              <w:rPr>
                <w:rFonts w:ascii="標楷體" w:eastAsia="標楷體" w:hAnsi="標楷體" w:cs="全字庫正楷體"/>
                <w:szCs w:val="24"/>
              </w:rPr>
            </w:pPr>
            <w:r w:rsidRPr="00526269">
              <w:rPr>
                <w:rFonts w:ascii="標楷體" w:eastAsia="標楷體" w:hAnsi="標楷體" w:cs="全字庫正楷體" w:hint="eastAsia"/>
                <w:szCs w:val="24"/>
              </w:rPr>
              <w:t>(6)核復5項意見以上者(0分)。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逐</w:t>
            </w:r>
            <w:proofErr w:type="gramStart"/>
            <w:r w:rsidRPr="00526269">
              <w:rPr>
                <w:rFonts w:ascii="標楷體" w:eastAsia="標楷體" w:hAnsi="標楷體" w:cs="全字庫正楷體" w:hint="eastAsia"/>
                <w:szCs w:val="24"/>
              </w:rPr>
              <w:t>項均無得分</w:t>
            </w:r>
            <w:proofErr w:type="gramEnd"/>
            <w:r w:rsidRPr="00526269">
              <w:rPr>
                <w:rFonts w:ascii="標楷體" w:eastAsia="標楷體" w:hAnsi="標楷體" w:cs="全字庫正楷體" w:hint="eastAsia"/>
                <w:szCs w:val="24"/>
              </w:rPr>
              <w:t>者，以0分計。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若機關從未辦理檔案銷毀作業，</w:t>
            </w:r>
            <w:proofErr w:type="gramStart"/>
            <w:r w:rsidRPr="00526269">
              <w:rPr>
                <w:rFonts w:ascii="標楷體" w:eastAsia="標楷體" w:hAnsi="標楷體" w:cs="全字庫正楷體" w:hint="eastAsia"/>
                <w:szCs w:val="24"/>
              </w:rPr>
              <w:t>請敘明</w:t>
            </w:r>
            <w:proofErr w:type="gramEnd"/>
            <w:r w:rsidRPr="00526269">
              <w:rPr>
                <w:rFonts w:ascii="標楷體" w:eastAsia="標楷體" w:hAnsi="標楷體" w:cs="全字庫正楷體" w:hint="eastAsia"/>
                <w:szCs w:val="24"/>
              </w:rPr>
              <w:t>機關檔案清理作業規劃情形，</w:t>
            </w:r>
            <w:proofErr w:type="gramStart"/>
            <w:r w:rsidRPr="00526269">
              <w:rPr>
                <w:rFonts w:ascii="標楷體" w:eastAsia="標楷體" w:hAnsi="標楷體" w:cs="全字庫正楷體" w:hint="eastAsia"/>
                <w:szCs w:val="24"/>
              </w:rPr>
              <w:t>並出具簽請</w:t>
            </w:r>
            <w:proofErr w:type="gramEnd"/>
            <w:r w:rsidRPr="00526269">
              <w:rPr>
                <w:rFonts w:ascii="標楷體" w:eastAsia="標楷體" w:hAnsi="標楷體" w:cs="全字庫正楷體" w:hint="eastAsia"/>
                <w:szCs w:val="24"/>
              </w:rPr>
              <w:t>權責長官同意之佐證文件，本</w:t>
            </w:r>
            <w:proofErr w:type="gramStart"/>
            <w:r w:rsidRPr="00526269">
              <w:rPr>
                <w:rFonts w:ascii="標楷體" w:eastAsia="標楷體" w:hAnsi="標楷體" w:cs="全字庫正楷體" w:hint="eastAsia"/>
                <w:szCs w:val="24"/>
              </w:rPr>
              <w:t>項始得免評</w:t>
            </w:r>
            <w:proofErr w:type="gramEnd"/>
            <w:r w:rsidRPr="00526269">
              <w:rPr>
                <w:rFonts w:ascii="標楷體" w:eastAsia="標楷體" w:hAnsi="標楷體" w:cs="全字庫正楷體" w:hint="eastAsia"/>
                <w:szCs w:val="24"/>
              </w:rPr>
              <w:t>，否則以</w:t>
            </w:r>
            <w:r w:rsidRPr="00526269">
              <w:rPr>
                <w:rFonts w:ascii="標楷體" w:eastAsia="標楷體" w:hAnsi="標楷體" w:cs="全字庫正楷體"/>
                <w:szCs w:val="24"/>
              </w:rPr>
              <w:t>0</w:t>
            </w:r>
            <w:r w:rsidRPr="00526269">
              <w:rPr>
                <w:rFonts w:ascii="標楷體" w:eastAsia="標楷體" w:hAnsi="標楷體" w:cs="全字庫正楷體" w:hint="eastAsia"/>
                <w:szCs w:val="24"/>
              </w:rPr>
              <w:t>分計。</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rPr>
              <w:t>27.檔案銷毀目錄</w:t>
            </w:r>
            <w:r w:rsidRPr="00526269">
              <w:rPr>
                <w:rFonts w:ascii="標楷體" w:eastAsia="標楷體" w:hAnsi="標楷體" w:cs="全字庫正楷體" w:hint="eastAsia"/>
                <w:szCs w:val="24"/>
              </w:rPr>
              <w:t>檔案局核復意見改</w:t>
            </w:r>
            <w:r w:rsidRPr="00526269">
              <w:rPr>
                <w:rFonts w:ascii="標楷體" w:eastAsia="標楷體" w:hAnsi="標楷體" w:cs="全字庫正楷體" w:hint="eastAsia"/>
                <w:szCs w:val="24"/>
              </w:rPr>
              <w:lastRenderedPageBreak/>
              <w:t>善情形</w:t>
            </w:r>
          </w:p>
        </w:tc>
        <w:tc>
          <w:tcPr>
            <w:tcW w:w="6027" w:type="dxa"/>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評鑑(考評)方式：</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查核至少2次經檔案局核復之檔案銷毀送審資料。</w:t>
            </w:r>
          </w:p>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逐項累計方式計分，查核2次以上者，各次成績加總後除以查核次數，得分</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四捨五入計算。</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依檔案局核復意見，</w:t>
            </w:r>
            <w:r w:rsidRPr="00526269">
              <w:rPr>
                <w:rFonts w:ascii="標楷體" w:eastAsia="標楷體" w:hAnsi="標楷體" w:cs="全字庫正楷體"/>
                <w:szCs w:val="24"/>
              </w:rPr>
              <w:t>進行</w:t>
            </w:r>
            <w:r w:rsidRPr="00526269">
              <w:rPr>
                <w:rFonts w:ascii="標楷體" w:eastAsia="標楷體" w:hAnsi="標楷體" w:cs="全字庫正楷體" w:hint="eastAsia"/>
                <w:szCs w:val="24"/>
              </w:rPr>
              <w:t>之改善包括「應永久保存者處理情形」、「應依規定辦理鑑定者，屆滿保存年限後辦理」、「機密檔案依規定辦理解密」、「應延長保存年限者，註記延長年限及調整原因」及其他應行改善事項。</w:t>
            </w:r>
          </w:p>
          <w:p w:rsidR="00F006FE" w:rsidRPr="00526269" w:rsidRDefault="00F006FE" w:rsidP="00EF6FA3">
            <w:pPr>
              <w:suppressAutoHyphens/>
              <w:snapToGrid w:val="0"/>
              <w:spacing w:line="0" w:lineRule="atLeast"/>
              <w:ind w:left="36" w:firstLineChars="100" w:firstLine="240"/>
              <w:rPr>
                <w:rFonts w:ascii="標楷體" w:eastAsia="標楷體" w:hAnsi="標楷體" w:cs="全字庫正楷體"/>
                <w:szCs w:val="24"/>
              </w:rPr>
            </w:pPr>
            <w:r w:rsidRPr="00526269">
              <w:rPr>
                <w:rFonts w:ascii="標楷體" w:eastAsia="標楷體" w:hAnsi="標楷體" w:cs="全字庫正楷體"/>
                <w:szCs w:val="24"/>
              </w:rPr>
              <w:t>(</w:t>
            </w:r>
            <w:r w:rsidRPr="00526269">
              <w:rPr>
                <w:rFonts w:ascii="標楷體" w:eastAsia="標楷體" w:hAnsi="標楷體" w:cs="全字庫正楷體" w:hint="eastAsia"/>
                <w:szCs w:val="24"/>
              </w:rPr>
              <w:t>改善項數/檔案局核復意見總項數)</w:t>
            </w:r>
            <w:r w:rsidRPr="00526269">
              <w:rPr>
                <w:rFonts w:ascii="標楷體" w:eastAsia="標楷體" w:hAnsi="標楷體" w:cs="全字庫正楷體"/>
                <w:szCs w:val="24"/>
              </w:rPr>
              <w:t>*100%，</w:t>
            </w:r>
          </w:p>
          <w:p w:rsidR="00F006FE" w:rsidRPr="00526269" w:rsidRDefault="00F006FE" w:rsidP="00EF6FA3">
            <w:pPr>
              <w:suppressAutoHyphens/>
              <w:snapToGrid w:val="0"/>
              <w:spacing w:line="0" w:lineRule="atLeast"/>
              <w:ind w:left="320"/>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F006FE" w:rsidRPr="00526269" w:rsidRDefault="00F006FE" w:rsidP="00EF6FA3">
            <w:pPr>
              <w:suppressAutoHyphens/>
              <w:snapToGrid w:val="0"/>
              <w:spacing w:line="0" w:lineRule="atLeast"/>
              <w:ind w:left="320"/>
              <w:rPr>
                <w:rFonts w:ascii="標楷體" w:eastAsia="標楷體" w:hAnsi="標楷體" w:cs="全字庫正楷體"/>
                <w:szCs w:val="24"/>
              </w:rPr>
            </w:pPr>
            <w:r w:rsidRPr="00526269">
              <w:rPr>
                <w:rFonts w:ascii="標楷體" w:eastAsia="標楷體" w:hAnsi="標楷體" w:cs="全字庫正楷體" w:hint="eastAsia"/>
                <w:szCs w:val="24"/>
              </w:rPr>
              <w:t>80~89%(3分)；70~79%(3分)；</w:t>
            </w:r>
          </w:p>
          <w:p w:rsidR="00F006FE" w:rsidRPr="00526269" w:rsidRDefault="00F006FE" w:rsidP="00EF6FA3">
            <w:pPr>
              <w:suppressAutoHyphens/>
              <w:snapToGrid w:val="0"/>
              <w:spacing w:line="0" w:lineRule="atLeast"/>
              <w:ind w:left="320"/>
              <w:rPr>
                <w:rFonts w:ascii="標楷體" w:eastAsia="標楷體" w:hAnsi="標楷體" w:cs="全字庫正楷體"/>
                <w:szCs w:val="24"/>
              </w:rPr>
            </w:pPr>
            <w:r w:rsidRPr="00526269">
              <w:rPr>
                <w:rFonts w:ascii="標楷體" w:eastAsia="標楷體" w:hAnsi="標楷體" w:cs="全字庫正楷體" w:hint="eastAsia"/>
                <w:szCs w:val="24"/>
              </w:rPr>
              <w:t>60~69%(2分)；未達60%(0分)。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若機關從未辦理檔案銷毀作業，</w:t>
            </w:r>
            <w:proofErr w:type="gramStart"/>
            <w:r w:rsidRPr="00526269">
              <w:rPr>
                <w:rFonts w:ascii="標楷體" w:eastAsia="標楷體" w:hAnsi="標楷體" w:cs="全字庫正楷體" w:hint="eastAsia"/>
                <w:szCs w:val="24"/>
              </w:rPr>
              <w:t>請敘明</w:t>
            </w:r>
            <w:proofErr w:type="gramEnd"/>
            <w:r w:rsidRPr="00526269">
              <w:rPr>
                <w:rFonts w:ascii="標楷體" w:eastAsia="標楷體" w:hAnsi="標楷體" w:cs="全字庫正楷體" w:hint="eastAsia"/>
                <w:szCs w:val="24"/>
              </w:rPr>
              <w:t>機關檔案清理作業規劃情形，</w:t>
            </w:r>
            <w:proofErr w:type="gramStart"/>
            <w:r w:rsidRPr="00526269">
              <w:rPr>
                <w:rFonts w:ascii="標楷體" w:eastAsia="標楷體" w:hAnsi="標楷體" w:cs="全字庫正楷體" w:hint="eastAsia"/>
                <w:szCs w:val="24"/>
              </w:rPr>
              <w:t>並出具簽請</w:t>
            </w:r>
            <w:proofErr w:type="gramEnd"/>
            <w:r w:rsidRPr="00526269">
              <w:rPr>
                <w:rFonts w:ascii="標楷體" w:eastAsia="標楷體" w:hAnsi="標楷體" w:cs="全字庫正楷體" w:hint="eastAsia"/>
                <w:szCs w:val="24"/>
              </w:rPr>
              <w:t>權責長官同意之佐證文件，本</w:t>
            </w:r>
            <w:proofErr w:type="gramStart"/>
            <w:r w:rsidRPr="00526269">
              <w:rPr>
                <w:rFonts w:ascii="標楷體" w:eastAsia="標楷體" w:hAnsi="標楷體" w:cs="全字庫正楷體" w:hint="eastAsia"/>
                <w:szCs w:val="24"/>
              </w:rPr>
              <w:t>項始得免評</w:t>
            </w:r>
            <w:proofErr w:type="gramEnd"/>
            <w:r w:rsidRPr="00526269">
              <w:rPr>
                <w:rFonts w:ascii="標楷體" w:eastAsia="標楷體" w:hAnsi="標楷體" w:cs="全字庫正楷體" w:hint="eastAsia"/>
                <w:szCs w:val="24"/>
              </w:rPr>
              <w:t>。</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rPr>
              <w:t>28.</w:t>
            </w:r>
            <w:r w:rsidRPr="00526269">
              <w:rPr>
                <w:rFonts w:ascii="標楷體" w:eastAsia="標楷體" w:hAnsi="標楷體" w:cs="全字庫正楷體"/>
                <w:szCs w:val="24"/>
                <w:lang w:eastAsia="ar-SA"/>
              </w:rPr>
              <w:t>檔案銷毀後，依規定完成銷毀註記。</w:t>
            </w:r>
          </w:p>
        </w:tc>
        <w:tc>
          <w:tcPr>
            <w:tcW w:w="6027" w:type="dxa"/>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至少</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次經檔案局核復後同意銷毀檔案處理情形；檔案銷毀目錄註記部分，應完整註記，始得給分。</w:t>
            </w:r>
          </w:p>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逐項累計方式計分，查</w:t>
            </w:r>
            <w:r w:rsidRPr="00526269">
              <w:rPr>
                <w:rFonts w:ascii="標楷體" w:eastAsia="標楷體" w:hAnsi="標楷體" w:cs="全字庫正楷體"/>
                <w:szCs w:val="24"/>
                <w:lang w:eastAsia="zh-HK"/>
              </w:rPr>
              <w:t>核</w:t>
            </w:r>
            <w:r w:rsidRPr="00526269">
              <w:rPr>
                <w:rFonts w:ascii="標楷體" w:eastAsia="標楷體" w:hAnsi="標楷體" w:cs="全字庫正楷體" w:hint="eastAsia"/>
                <w:szCs w:val="24"/>
              </w:rPr>
              <w:t>2</w:t>
            </w:r>
            <w:r w:rsidRPr="00526269">
              <w:rPr>
                <w:rFonts w:ascii="標楷體" w:eastAsia="標楷體" w:hAnsi="標楷體" w:cs="全字庫正楷體"/>
                <w:szCs w:val="24"/>
              </w:rPr>
              <w:t>次以上者，</w:t>
            </w:r>
            <w:r w:rsidRPr="00526269">
              <w:rPr>
                <w:rFonts w:ascii="標楷體" w:eastAsia="標楷體" w:hAnsi="標楷體" w:cs="全字庫正楷體" w:hint="eastAsia"/>
                <w:szCs w:val="24"/>
              </w:rPr>
              <w:t>各</w:t>
            </w:r>
            <w:r w:rsidRPr="00526269">
              <w:rPr>
                <w:rFonts w:ascii="標楷體" w:eastAsia="標楷體" w:hAnsi="標楷體" w:cs="全字庫正楷體"/>
                <w:szCs w:val="24"/>
              </w:rPr>
              <w:t>次成績加總後除以查</w:t>
            </w:r>
            <w:r w:rsidRPr="00526269">
              <w:rPr>
                <w:rFonts w:ascii="標楷體" w:eastAsia="標楷體" w:hAnsi="標楷體" w:cs="全字庫正楷體"/>
                <w:szCs w:val="24"/>
                <w:lang w:eastAsia="zh-HK"/>
              </w:rPr>
              <w:t>核</w:t>
            </w:r>
            <w:r w:rsidRPr="00526269">
              <w:rPr>
                <w:rFonts w:ascii="標楷體" w:eastAsia="標楷體" w:hAnsi="標楷體" w:cs="全字庫正楷體"/>
                <w:szCs w:val="24"/>
              </w:rPr>
              <w:t>次數，得分</w:t>
            </w: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四捨五入計算。</w:t>
            </w:r>
          </w:p>
          <w:p w:rsidR="00F006FE" w:rsidRPr="00526269" w:rsidRDefault="00F006FE" w:rsidP="00EF6FA3">
            <w:pPr>
              <w:suppressAutoHyphens/>
              <w:snapToGrid w:val="0"/>
              <w:spacing w:line="0" w:lineRule="atLeast"/>
              <w:ind w:leftChars="16" w:left="300" w:hangingChars="109" w:hanging="262"/>
              <w:rPr>
                <w:rFonts w:ascii="標楷體" w:eastAsia="標楷體" w:hAnsi="標楷體" w:cs="全字庫正楷體"/>
                <w:szCs w:val="24"/>
              </w:rPr>
            </w:pPr>
            <w:r w:rsidRPr="00526269">
              <w:rPr>
                <w:rFonts w:ascii="標楷體" w:eastAsia="標楷體" w:hAnsi="標楷體" w:cs="全字庫正楷體"/>
                <w:szCs w:val="24"/>
              </w:rPr>
              <w:t>1.</w:t>
            </w:r>
            <w:r w:rsidRPr="00526269">
              <w:rPr>
                <w:rFonts w:ascii="標楷體" w:eastAsia="標楷體" w:hAnsi="標楷體" w:cs="全字庫正楷體"/>
                <w:szCs w:val="24"/>
                <w:lang w:eastAsia="zh-HK"/>
              </w:rPr>
              <w:t>檢附簽辦銷毀執行作業之相關佐證文件 (比對銷毀計畫內容)。(1分)</w:t>
            </w:r>
          </w:p>
          <w:p w:rsidR="00F006FE" w:rsidRPr="00526269" w:rsidRDefault="00F006FE" w:rsidP="00EF6FA3">
            <w:pPr>
              <w:suppressAutoHyphens/>
              <w:snapToGrid w:val="0"/>
              <w:spacing w:line="0" w:lineRule="atLeast"/>
              <w:ind w:leftChars="16" w:left="300" w:hangingChars="109" w:hanging="262"/>
              <w:rPr>
                <w:rFonts w:ascii="標楷體" w:eastAsia="標楷體" w:hAnsi="標楷體" w:cs="全字庫正楷體"/>
                <w:szCs w:val="24"/>
              </w:rPr>
            </w:pPr>
            <w:r w:rsidRPr="00526269">
              <w:rPr>
                <w:rFonts w:ascii="標楷體" w:eastAsia="標楷體" w:hAnsi="標楷體" w:cs="全字庫正楷體"/>
                <w:szCs w:val="24"/>
              </w:rPr>
              <w:t>2.完成紙本檔案銷毀目錄註記(</w:t>
            </w:r>
            <w:r w:rsidRPr="00526269">
              <w:rPr>
                <w:rFonts w:ascii="標楷體" w:eastAsia="標楷體" w:hAnsi="標楷體" w:cs="全字庫正楷體"/>
                <w:szCs w:val="24"/>
                <w:lang w:eastAsia="zh-HK"/>
              </w:rPr>
              <w:t>承辦人簽章、</w:t>
            </w:r>
            <w:r w:rsidRPr="00526269">
              <w:rPr>
                <w:rFonts w:ascii="標楷體" w:eastAsia="標楷體" w:hAnsi="標楷體" w:cs="全字庫正楷體"/>
                <w:szCs w:val="24"/>
              </w:rPr>
              <w:t>核准銷毀文號、</w:t>
            </w:r>
            <w:proofErr w:type="gramStart"/>
            <w:r w:rsidRPr="00526269">
              <w:rPr>
                <w:rFonts w:ascii="標楷體" w:eastAsia="標楷體" w:hAnsi="標楷體" w:cs="全字庫正楷體"/>
                <w:szCs w:val="24"/>
              </w:rPr>
              <w:t>監毀</w:t>
            </w:r>
            <w:r w:rsidRPr="00526269">
              <w:rPr>
                <w:rFonts w:ascii="標楷體" w:eastAsia="標楷體" w:hAnsi="標楷體" w:cs="全字庫正楷體"/>
                <w:szCs w:val="24"/>
                <w:lang w:eastAsia="zh-HK"/>
              </w:rPr>
              <w:t>人</w:t>
            </w:r>
            <w:proofErr w:type="gramEnd"/>
            <w:r w:rsidRPr="00526269">
              <w:rPr>
                <w:rFonts w:ascii="標楷體" w:eastAsia="標楷體" w:hAnsi="標楷體" w:cs="全字庫正楷體"/>
                <w:szCs w:val="24"/>
                <w:lang w:eastAsia="zh-HK"/>
              </w:rPr>
              <w:t>簽章及銷毀日期</w:t>
            </w:r>
            <w:r w:rsidRPr="00526269">
              <w:rPr>
                <w:rFonts w:ascii="標楷體" w:eastAsia="標楷體" w:hAnsi="標楷體" w:cs="全字庫正楷體"/>
                <w:szCs w:val="24"/>
              </w:rPr>
              <w:t>)。(1分)。</w:t>
            </w:r>
          </w:p>
          <w:p w:rsidR="00F006FE" w:rsidRPr="00526269" w:rsidRDefault="00F006FE" w:rsidP="00EF6FA3">
            <w:pPr>
              <w:suppressAutoHyphens/>
              <w:snapToGrid w:val="0"/>
              <w:spacing w:line="0" w:lineRule="atLeast"/>
              <w:ind w:leftChars="16" w:left="300" w:hangingChars="109" w:hanging="262"/>
              <w:rPr>
                <w:rFonts w:ascii="標楷體" w:eastAsia="標楷體" w:hAnsi="標楷體" w:cs="全字庫正楷體"/>
                <w:szCs w:val="24"/>
              </w:rPr>
            </w:pPr>
            <w:r w:rsidRPr="00526269">
              <w:rPr>
                <w:rFonts w:ascii="標楷體" w:eastAsia="標楷體" w:hAnsi="標楷體" w:cs="全字庫正楷體" w:hint="eastAsia"/>
                <w:szCs w:val="24"/>
              </w:rPr>
              <w:t>3</w:t>
            </w:r>
            <w:r w:rsidRPr="00526269">
              <w:rPr>
                <w:rFonts w:ascii="標楷體" w:eastAsia="標楷體" w:hAnsi="標楷體" w:cs="全字庫正楷體"/>
                <w:szCs w:val="24"/>
              </w:rPr>
              <w:t>.完成公文或檔案管理系統註記</w:t>
            </w:r>
            <w:r w:rsidRPr="00526269">
              <w:rPr>
                <w:rFonts w:ascii="標楷體" w:eastAsia="標楷體" w:hAnsi="標楷體" w:cs="全字庫正楷體"/>
                <w:szCs w:val="24"/>
                <w:lang w:eastAsia="zh-HK"/>
              </w:rPr>
              <w:t>佐證資料</w:t>
            </w:r>
            <w:r w:rsidRPr="00526269">
              <w:rPr>
                <w:rFonts w:ascii="標楷體" w:eastAsia="標楷體" w:hAnsi="標楷體" w:cs="全字庫正楷體"/>
                <w:szCs w:val="24"/>
              </w:rPr>
              <w:t>。(3分)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若機關從未辦理檔案銷毀作業，</w:t>
            </w:r>
            <w:proofErr w:type="gramStart"/>
            <w:r w:rsidRPr="00526269">
              <w:rPr>
                <w:rFonts w:ascii="標楷體" w:eastAsia="標楷體" w:hAnsi="標楷體" w:cs="全字庫正楷體" w:hint="eastAsia"/>
                <w:szCs w:val="24"/>
              </w:rPr>
              <w:t>請敘明</w:t>
            </w:r>
            <w:proofErr w:type="gramEnd"/>
            <w:r w:rsidRPr="00526269">
              <w:rPr>
                <w:rFonts w:ascii="標楷體" w:eastAsia="標楷體" w:hAnsi="標楷體" w:cs="全字庫正楷體" w:hint="eastAsia"/>
                <w:szCs w:val="24"/>
              </w:rPr>
              <w:t>機關檔案清理作業規劃情形，</w:t>
            </w:r>
            <w:proofErr w:type="gramStart"/>
            <w:r w:rsidRPr="00526269">
              <w:rPr>
                <w:rFonts w:ascii="標楷體" w:eastAsia="標楷體" w:hAnsi="標楷體" w:cs="全字庫正楷體" w:hint="eastAsia"/>
                <w:szCs w:val="24"/>
              </w:rPr>
              <w:t>並出具簽請</w:t>
            </w:r>
            <w:proofErr w:type="gramEnd"/>
            <w:r w:rsidRPr="00526269">
              <w:rPr>
                <w:rFonts w:ascii="標楷體" w:eastAsia="標楷體" w:hAnsi="標楷體" w:cs="全字庫正楷體" w:hint="eastAsia"/>
                <w:szCs w:val="24"/>
              </w:rPr>
              <w:t>權責長官同意之佐證文件，本</w:t>
            </w:r>
            <w:proofErr w:type="gramStart"/>
            <w:r w:rsidRPr="00526269">
              <w:rPr>
                <w:rFonts w:ascii="標楷體" w:eastAsia="標楷體" w:hAnsi="標楷體" w:cs="全字庫正楷體" w:hint="eastAsia"/>
                <w:szCs w:val="24"/>
              </w:rPr>
              <w:t>項始得免評</w:t>
            </w:r>
            <w:proofErr w:type="gramEnd"/>
            <w:r w:rsidRPr="00526269">
              <w:rPr>
                <w:rFonts w:ascii="標楷體" w:eastAsia="標楷體" w:hAnsi="標楷體" w:cs="全字庫正楷體" w:hint="eastAsia"/>
                <w:szCs w:val="24"/>
              </w:rPr>
              <w:t>，否則以</w:t>
            </w:r>
            <w:r w:rsidRPr="00526269">
              <w:rPr>
                <w:rFonts w:ascii="標楷體" w:eastAsia="標楷體" w:hAnsi="標楷體" w:cs="全字庫正楷體"/>
                <w:szCs w:val="24"/>
              </w:rPr>
              <w:t>0</w:t>
            </w:r>
            <w:r w:rsidRPr="00526269">
              <w:rPr>
                <w:rFonts w:ascii="標楷體" w:eastAsia="標楷體" w:hAnsi="標楷體" w:cs="全字庫正楷體" w:hint="eastAsia"/>
                <w:szCs w:val="24"/>
              </w:rPr>
              <w:t>分計。</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w:t>
            </w:r>
            <w:r w:rsidRPr="00526269">
              <w:rPr>
                <w:rFonts w:ascii="標楷體" w:eastAsia="標楷體" w:hAnsi="標楷體" w:cs="全字庫正楷體" w:hint="eastAsia"/>
                <w:b/>
                <w:szCs w:val="24"/>
              </w:rPr>
              <w:lastRenderedPageBreak/>
              <w:t>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lang w:eastAsia="ar-SA"/>
              </w:rPr>
              <w:lastRenderedPageBreak/>
              <w:t>29.檔案移轉前依規</w:t>
            </w:r>
            <w:r w:rsidRPr="00526269">
              <w:rPr>
                <w:rFonts w:ascii="標楷體" w:eastAsia="標楷體" w:hAnsi="標楷體" w:cs="全字庫正楷體"/>
                <w:szCs w:val="24"/>
                <w:lang w:eastAsia="ar-SA"/>
              </w:rPr>
              <w:lastRenderedPageBreak/>
              <w:t>劃時程辦理前置作業。</w:t>
            </w:r>
          </w:p>
        </w:tc>
        <w:tc>
          <w:tcPr>
            <w:tcW w:w="6027" w:type="dxa"/>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評鑑(考評)方式：</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lastRenderedPageBreak/>
              <w:t>查核屬檔案局規劃移轉期程之檔案移轉前置作業情形，</w:t>
            </w:r>
            <w:r w:rsidRPr="00526269">
              <w:rPr>
                <w:rFonts w:ascii="標楷體" w:eastAsia="標楷體" w:hAnsi="標楷體" w:cs="全字庫正楷體"/>
                <w:szCs w:val="24"/>
                <w:lang w:eastAsia="zh-HK"/>
              </w:rPr>
              <w:t>超過</w:t>
            </w:r>
            <w:r w:rsidRPr="00526269">
              <w:rPr>
                <w:rFonts w:ascii="標楷體" w:eastAsia="標楷體" w:hAnsi="標楷體" w:cs="全字庫正楷體"/>
                <w:szCs w:val="24"/>
              </w:rPr>
              <w:t>200</w:t>
            </w:r>
            <w:r w:rsidRPr="00526269">
              <w:rPr>
                <w:rFonts w:ascii="標楷體" w:eastAsia="標楷體" w:hAnsi="標楷體" w:cs="全字庫正楷體"/>
                <w:szCs w:val="24"/>
                <w:lang w:eastAsia="zh-HK"/>
              </w:rPr>
              <w:t>案者，至少抽檢5案，200案以下者，至少抽檢3案，3案以下，全部查檢</w:t>
            </w:r>
            <w:r w:rsidRPr="00526269">
              <w:rPr>
                <w:rFonts w:ascii="標楷體" w:eastAsia="標楷體" w:hAnsi="標楷體" w:cs="全字庫正楷體"/>
                <w:szCs w:val="24"/>
              </w:rPr>
              <w:t>。</w:t>
            </w:r>
            <w:r w:rsidRPr="00526269">
              <w:rPr>
                <w:rFonts w:ascii="標楷體" w:eastAsia="標楷體" w:hAnsi="標楷體" w:cs="全字庫正楷體"/>
                <w:szCs w:val="24"/>
                <w:lang w:eastAsia="zh-HK"/>
              </w:rPr>
              <w:t>超過</w:t>
            </w:r>
            <w:r w:rsidRPr="00526269">
              <w:rPr>
                <w:rFonts w:ascii="標楷體" w:eastAsia="標楷體" w:hAnsi="標楷體" w:cs="全字庫正楷體"/>
                <w:szCs w:val="24"/>
              </w:rPr>
              <w:t>1,000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者，抽檢20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；1,000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(含)以下者，抽檢10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；10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以下(含)者，全部查檢。</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考評</w:t>
            </w:r>
            <w:r w:rsidRPr="00526269">
              <w:rPr>
                <w:rFonts w:ascii="標楷體" w:eastAsia="標楷體" w:hAnsi="標楷體" w:cs="全字庫正楷體"/>
                <w:szCs w:val="24"/>
              </w:rPr>
              <w:t>移轉前置作業項目，</w:t>
            </w:r>
            <w:r w:rsidRPr="00526269">
              <w:rPr>
                <w:rFonts w:ascii="標楷體" w:eastAsia="標楷體" w:hAnsi="標楷體" w:cs="全字庫正楷體" w:hint="eastAsia"/>
                <w:szCs w:val="24"/>
              </w:rPr>
              <w:t>包括「立案編目妥適」、「目錄與檔案實體一致」、「依規定整理裝訂」、「機密檔案</w:t>
            </w:r>
            <w:r w:rsidRPr="00526269">
              <w:rPr>
                <w:rFonts w:ascii="標楷體" w:eastAsia="標楷體" w:hAnsi="標楷體" w:cs="全字庫正楷體" w:hint="eastAsia"/>
                <w:szCs w:val="24"/>
                <w:lang w:eastAsia="zh-HK"/>
              </w:rPr>
              <w:t>依規定</w:t>
            </w:r>
            <w:r w:rsidRPr="00526269">
              <w:rPr>
                <w:rFonts w:ascii="標楷體" w:eastAsia="標楷體" w:hAnsi="標楷體" w:cs="全字庫正楷體" w:hint="eastAsia"/>
                <w:szCs w:val="24"/>
              </w:rPr>
              <w:t>裝封」、「開放應用註記及填表說明</w:t>
            </w:r>
            <w:r w:rsidRPr="00526269">
              <w:rPr>
                <w:rFonts w:ascii="標楷體" w:eastAsia="標楷體" w:hAnsi="標楷體" w:cs="全字庫正楷體" w:hint="eastAsia"/>
                <w:szCs w:val="24"/>
                <w:lang w:eastAsia="zh-HK"/>
              </w:rPr>
              <w:t>符合規定</w:t>
            </w:r>
            <w:r w:rsidRPr="00526269">
              <w:rPr>
                <w:rFonts w:ascii="標楷體" w:eastAsia="標楷體" w:hAnsi="標楷體" w:cs="全字庫正楷體" w:hint="eastAsia"/>
                <w:szCs w:val="24"/>
              </w:rPr>
              <w:t>」等5</w:t>
            </w:r>
            <w:r w:rsidRPr="00526269">
              <w:rPr>
                <w:rFonts w:ascii="標楷體" w:eastAsia="標楷體" w:hAnsi="標楷體" w:cs="全字庫正楷體"/>
                <w:szCs w:val="24"/>
              </w:rPr>
              <w:t>項是否依期完成</w:t>
            </w:r>
            <w:r w:rsidRPr="00526269">
              <w:rPr>
                <w:rFonts w:ascii="標楷體" w:eastAsia="標楷體" w:hAnsi="標楷體" w:cs="全字庫正楷體" w:hint="eastAsia"/>
                <w:szCs w:val="24"/>
              </w:rPr>
              <w:t>。</w:t>
            </w:r>
          </w:p>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待移轉檔案前置事項均辦理完成</w:t>
            </w:r>
            <w:r w:rsidRPr="00526269">
              <w:rPr>
                <w:rFonts w:ascii="標楷體" w:eastAsia="標楷體" w:hAnsi="標楷體" w:cs="全字庫正楷體" w:hint="eastAsia"/>
                <w:szCs w:val="24"/>
              </w:rPr>
              <w:t>。</w:t>
            </w:r>
            <w:r w:rsidRPr="00526269">
              <w:rPr>
                <w:rFonts w:ascii="標楷體" w:eastAsia="標楷體" w:hAnsi="標楷體" w:cs="全字庫正楷體"/>
                <w:szCs w:val="24"/>
              </w:rPr>
              <w:t>(5分)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前置事項</w:t>
            </w:r>
            <w:r w:rsidRPr="00526269">
              <w:rPr>
                <w:rFonts w:ascii="標楷體" w:eastAsia="標楷體" w:hAnsi="標楷體" w:cs="全字庫正楷體" w:hint="eastAsia"/>
                <w:szCs w:val="24"/>
                <w:lang w:eastAsia="zh-HK"/>
              </w:rPr>
              <w:t>機關完成</w:t>
            </w:r>
            <w:r w:rsidRPr="00526269">
              <w:rPr>
                <w:rFonts w:ascii="標楷體" w:eastAsia="標楷體" w:hAnsi="標楷體" w:cs="全字庫正楷體" w:hint="eastAsia"/>
                <w:szCs w:val="24"/>
              </w:rPr>
              <w:t>者</w:t>
            </w:r>
            <w:r w:rsidRPr="00526269">
              <w:rPr>
                <w:rFonts w:ascii="標楷體" w:eastAsia="標楷體" w:hAnsi="標楷體" w:cs="全字庫正楷體" w:hint="eastAsia"/>
                <w:szCs w:val="24"/>
                <w:lang w:eastAsia="zh-HK"/>
              </w:rPr>
              <w:t>，各項各得1分。</w:t>
            </w:r>
            <w:r w:rsidRPr="00526269">
              <w:rPr>
                <w:rFonts w:ascii="標楷體" w:eastAsia="標楷體" w:hAnsi="標楷體" w:cs="全字庫正楷體" w:hint="eastAsia"/>
                <w:szCs w:val="24"/>
              </w:rPr>
              <w:t>(5分)</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u w:val="single"/>
              </w:rPr>
            </w:pPr>
            <w:r w:rsidRPr="00526269">
              <w:rPr>
                <w:rFonts w:ascii="標楷體" w:eastAsia="標楷體" w:hAnsi="標楷體" w:cs="全字庫正楷體" w:hint="eastAsia"/>
                <w:szCs w:val="24"/>
              </w:rPr>
              <w:t>考評時機關無待移轉檔案者，本</w:t>
            </w:r>
            <w:proofErr w:type="gramStart"/>
            <w:r w:rsidRPr="00526269">
              <w:rPr>
                <w:rFonts w:ascii="標楷體" w:eastAsia="標楷體" w:hAnsi="標楷體" w:cs="全字庫正楷體" w:hint="eastAsia"/>
                <w:szCs w:val="24"/>
              </w:rPr>
              <w:t>項免評</w:t>
            </w:r>
            <w:proofErr w:type="gramEnd"/>
            <w:r w:rsidRPr="00526269">
              <w:rPr>
                <w:rFonts w:ascii="標楷體" w:eastAsia="標楷體" w:hAnsi="標楷體" w:cs="全字庫正楷體" w:hint="eastAsia"/>
                <w:szCs w:val="24"/>
              </w:rPr>
              <w:t>；有待移轉檔案，但配合檔案局規劃之移轉期限，</w:t>
            </w:r>
            <w:proofErr w:type="gramStart"/>
            <w:r w:rsidRPr="00526269">
              <w:rPr>
                <w:rFonts w:ascii="標楷體" w:eastAsia="標楷體" w:hAnsi="標楷體" w:cs="全字庫正楷體" w:hint="eastAsia"/>
                <w:szCs w:val="24"/>
              </w:rPr>
              <w:t>屬經簽</w:t>
            </w:r>
            <w:proofErr w:type="gramEnd"/>
            <w:r w:rsidRPr="00526269">
              <w:rPr>
                <w:rFonts w:ascii="標楷體" w:eastAsia="標楷體" w:hAnsi="標楷體" w:cs="全字庫正楷體" w:hint="eastAsia"/>
                <w:szCs w:val="24"/>
              </w:rPr>
              <w:t>陳首長或其授權人員核定未屆辦理期程之前置作業項目，並敘明具體原因及檢附佐證文件者，該等作業</w:t>
            </w:r>
            <w:proofErr w:type="gramStart"/>
            <w:r w:rsidRPr="00526269">
              <w:rPr>
                <w:rFonts w:ascii="標楷體" w:eastAsia="標楷體" w:hAnsi="標楷體" w:cs="全字庫正楷體" w:hint="eastAsia"/>
                <w:szCs w:val="24"/>
              </w:rPr>
              <w:t>項目免評</w:t>
            </w:r>
            <w:proofErr w:type="gramEnd"/>
            <w:r w:rsidRPr="00526269">
              <w:rPr>
                <w:rFonts w:ascii="標楷體" w:eastAsia="標楷體" w:hAnsi="標楷體" w:cs="全字庫正楷體" w:hint="eastAsia"/>
                <w:szCs w:val="24"/>
              </w:rPr>
              <w:t>。</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rPr>
              <w:t>30</w:t>
            </w:r>
            <w:r w:rsidRPr="00526269">
              <w:rPr>
                <w:rFonts w:ascii="標楷體" w:eastAsia="標楷體" w:hAnsi="標楷體" w:cs="全字庫正楷體"/>
                <w:szCs w:val="24"/>
                <w:lang w:eastAsia="ar-SA"/>
              </w:rPr>
              <w:t>.機密檔案移轉前依規定辦理機密等級檢討。</w:t>
            </w:r>
          </w:p>
        </w:tc>
        <w:tc>
          <w:tcPr>
            <w:tcW w:w="6027" w:type="dxa"/>
          </w:tcPr>
          <w:p w:rsidR="00F006FE" w:rsidRPr="00526269" w:rsidRDefault="00F006FE" w:rsidP="00EF6FA3">
            <w:pPr>
              <w:suppressAutoHyphens/>
              <w:snapToGrid w:val="0"/>
              <w:spacing w:line="0" w:lineRule="atLeast"/>
              <w:ind w:left="34"/>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F006FE" w:rsidRPr="00526269" w:rsidRDefault="00F006FE"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szCs w:val="24"/>
              </w:rPr>
              <w:t>查核屬檔案局已規劃移轉期程之機密檔案辦理機密等級檢討情形。</w:t>
            </w:r>
            <w:r w:rsidRPr="00526269">
              <w:rPr>
                <w:rFonts w:ascii="標楷體" w:eastAsia="標楷體" w:hAnsi="標楷體" w:cs="全字庫正楷體"/>
                <w:szCs w:val="24"/>
                <w:lang w:eastAsia="zh-HK"/>
              </w:rPr>
              <w:t>超過</w:t>
            </w:r>
            <w:r w:rsidRPr="00526269">
              <w:rPr>
                <w:rFonts w:ascii="標楷體" w:eastAsia="標楷體" w:hAnsi="標楷體" w:cs="全字庫正楷體"/>
                <w:szCs w:val="24"/>
              </w:rPr>
              <w:t>1,000案者，抽檢20案；1,000案(含)以下者，抽檢10案；10案以下(含)者，全部查檢。</w:t>
            </w:r>
          </w:p>
          <w:p w:rsidR="00F006FE" w:rsidRPr="00526269" w:rsidRDefault="00F006FE" w:rsidP="00EF6FA3">
            <w:pPr>
              <w:suppressAutoHyphens/>
              <w:snapToGrid w:val="0"/>
              <w:spacing w:line="0" w:lineRule="atLeast"/>
              <w:ind w:left="34"/>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(已辦理機密等級檢討數量/總查檢數量)*100%</w:t>
            </w:r>
          </w:p>
          <w:p w:rsidR="00D409D0"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D409D0"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F006FE" w:rsidRPr="00526269" w:rsidRDefault="00F006FE" w:rsidP="00EF6FA3">
            <w:pPr>
              <w:suppressAutoHyphens/>
              <w:snapToGrid w:val="0"/>
              <w:spacing w:line="0" w:lineRule="atLeast"/>
              <w:rPr>
                <w:rFonts w:ascii="標楷體" w:eastAsia="標楷體" w:hAnsi="標楷體" w:cs="全字庫正楷體"/>
                <w:strike/>
                <w:szCs w:val="24"/>
              </w:rPr>
            </w:pPr>
            <w:r w:rsidRPr="00526269">
              <w:rPr>
                <w:rFonts w:ascii="標楷體" w:eastAsia="標楷體" w:hAnsi="標楷體" w:cs="全字庫正楷體" w:hint="eastAsia"/>
                <w:szCs w:val="24"/>
              </w:rPr>
              <w:t>60%-69%(1分)；未達60%(0分)。</w:t>
            </w:r>
          </w:p>
          <w:p w:rsidR="00F006FE" w:rsidRPr="00526269" w:rsidRDefault="00F006FE" w:rsidP="00EF6FA3">
            <w:pPr>
              <w:numPr>
                <w:ilvl w:val="1"/>
                <w:numId w:val="3"/>
              </w:numPr>
              <w:suppressAutoHyphens/>
              <w:snapToGrid w:val="0"/>
              <w:spacing w:line="0" w:lineRule="atLeast"/>
              <w:ind w:left="259" w:hanging="265"/>
              <w:rPr>
                <w:rFonts w:ascii="標楷體" w:eastAsia="標楷體" w:hAnsi="標楷體" w:cs="全字庫正楷體"/>
                <w:szCs w:val="24"/>
                <w:u w:val="single"/>
              </w:rPr>
            </w:pPr>
            <w:r w:rsidRPr="00526269">
              <w:rPr>
                <w:rFonts w:ascii="標楷體" w:eastAsia="標楷體" w:hAnsi="標楷體" w:cs="全字庫正楷體" w:hint="eastAsia"/>
                <w:szCs w:val="24"/>
              </w:rPr>
              <w:t>考評時機關無待移轉檔案，或雖有移轉檔案，但配合檔案局規劃之移轉期限，經簽陳首長或其授權人員核定之本項移轉作業期程</w:t>
            </w:r>
            <w:proofErr w:type="gramStart"/>
            <w:r w:rsidRPr="00526269">
              <w:rPr>
                <w:rFonts w:ascii="標楷體" w:eastAsia="標楷體" w:hAnsi="標楷體" w:cs="全字庫正楷體" w:hint="eastAsia"/>
                <w:szCs w:val="24"/>
              </w:rPr>
              <w:t>未屆者</w:t>
            </w:r>
            <w:proofErr w:type="gramEnd"/>
            <w:r w:rsidRPr="00526269">
              <w:rPr>
                <w:rFonts w:ascii="標楷體" w:eastAsia="標楷體" w:hAnsi="標楷體" w:cs="全字庫正楷體" w:hint="eastAsia"/>
                <w:szCs w:val="24"/>
              </w:rPr>
              <w:t>，提出佐證文件，本</w:t>
            </w:r>
            <w:proofErr w:type="gramStart"/>
            <w:r w:rsidRPr="00526269">
              <w:rPr>
                <w:rFonts w:ascii="標楷體" w:eastAsia="標楷體" w:hAnsi="標楷體" w:cs="全字庫正楷體" w:hint="eastAsia"/>
                <w:szCs w:val="24"/>
              </w:rPr>
              <w:t>項免評</w:t>
            </w:r>
            <w:proofErr w:type="gramEnd"/>
            <w:r w:rsidRPr="00526269">
              <w:rPr>
                <w:rFonts w:ascii="標楷體" w:eastAsia="標楷體" w:hAnsi="標楷體" w:cs="全字庫正楷體" w:hint="eastAsia"/>
                <w:szCs w:val="24"/>
              </w:rPr>
              <w:t>。</w:t>
            </w:r>
          </w:p>
        </w:tc>
        <w:tc>
          <w:tcPr>
            <w:tcW w:w="4678" w:type="dxa"/>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F006FE" w:rsidRPr="00526269" w:rsidTr="00E64E5D">
        <w:trPr>
          <w:trHeight w:val="299"/>
        </w:trPr>
        <w:tc>
          <w:tcPr>
            <w:tcW w:w="1064" w:type="dxa"/>
            <w:tcBorders>
              <w:bottom w:val="single" w:sz="12" w:space="0" w:color="000000"/>
            </w:tcBorders>
            <w:shd w:val="clear" w:color="auto" w:fill="auto"/>
            <w:tcMar>
              <w:right w:w="11" w:type="dxa"/>
            </w:tcMar>
          </w:tcPr>
          <w:p w:rsidR="00F006FE" w:rsidRPr="00526269" w:rsidRDefault="00177714"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檔案</w:t>
            </w:r>
            <w:r w:rsidRPr="00526269">
              <w:rPr>
                <w:rFonts w:ascii="標楷體" w:eastAsia="標楷體" w:hAnsi="標楷體" w:cs="全字庫正楷體" w:hint="eastAsia"/>
                <w:b/>
                <w:szCs w:val="24"/>
              </w:rPr>
              <w:t>鑑定與清理</w:t>
            </w:r>
          </w:p>
        </w:tc>
        <w:tc>
          <w:tcPr>
            <w:tcW w:w="2265" w:type="dxa"/>
            <w:tcBorders>
              <w:bottom w:val="single" w:sz="12" w:space="0" w:color="000000"/>
            </w:tcBorders>
            <w:shd w:val="clear" w:color="auto" w:fill="auto"/>
            <w:tcMar>
              <w:right w:w="11" w:type="dxa"/>
            </w:tcMar>
          </w:tcPr>
          <w:p w:rsidR="00F006FE" w:rsidRPr="00526269" w:rsidRDefault="00F006FE"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3</w:t>
            </w:r>
            <w:r w:rsidRPr="00526269">
              <w:rPr>
                <w:rFonts w:ascii="標楷體" w:eastAsia="標楷體" w:hAnsi="標楷體" w:cs="全字庫正楷體"/>
                <w:szCs w:val="24"/>
              </w:rPr>
              <w:t>1</w:t>
            </w:r>
            <w:r w:rsidRPr="00526269">
              <w:rPr>
                <w:rFonts w:ascii="標楷體" w:eastAsia="標楷體" w:hAnsi="標楷體" w:cs="全字庫正楷體" w:hint="eastAsia"/>
                <w:szCs w:val="24"/>
              </w:rPr>
              <w:t>.</w:t>
            </w:r>
            <w:r w:rsidRPr="00526269">
              <w:rPr>
                <w:rFonts w:ascii="標楷體" w:eastAsia="標楷體" w:hAnsi="標楷體" w:cs="全字庫正楷體"/>
                <w:szCs w:val="24"/>
                <w:lang w:eastAsia="ar-SA"/>
              </w:rPr>
              <w:t>檔案移轉後依規定完成移轉註</w:t>
            </w:r>
            <w:r w:rsidRPr="00526269">
              <w:rPr>
                <w:rFonts w:ascii="標楷體" w:eastAsia="標楷體" w:hAnsi="標楷體" w:cs="全字庫正楷體"/>
                <w:szCs w:val="24"/>
                <w:lang w:eastAsia="ar-SA"/>
              </w:rPr>
              <w:lastRenderedPageBreak/>
              <w:t>記。</w:t>
            </w:r>
          </w:p>
        </w:tc>
        <w:tc>
          <w:tcPr>
            <w:tcW w:w="6027" w:type="dxa"/>
            <w:tcBorders>
              <w:bottom w:val="single" w:sz="12" w:space="0" w:color="000000"/>
            </w:tcBorders>
          </w:tcPr>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hint="eastAsia"/>
                <w:b/>
                <w:szCs w:val="24"/>
              </w:rPr>
              <w:lastRenderedPageBreak/>
              <w:t>評鑑(考評)方式</w:t>
            </w:r>
            <w:r w:rsidRPr="00526269">
              <w:rPr>
                <w:rFonts w:ascii="標楷體" w:eastAsia="標楷體" w:hAnsi="標楷體" w:cs="全字庫正楷體"/>
                <w:b/>
                <w:szCs w:val="24"/>
              </w:rPr>
              <w:t>：</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抽檢已移轉檔案目錄，</w:t>
            </w:r>
            <w:r w:rsidRPr="00526269">
              <w:rPr>
                <w:rFonts w:ascii="標楷體" w:eastAsia="標楷體" w:hAnsi="標楷體" w:cs="全字庫正楷體"/>
                <w:szCs w:val="24"/>
                <w:lang w:eastAsia="zh-HK"/>
              </w:rPr>
              <w:t>超過</w:t>
            </w:r>
            <w:r w:rsidRPr="00526269">
              <w:rPr>
                <w:rFonts w:ascii="標楷體" w:eastAsia="標楷體" w:hAnsi="標楷體" w:cs="全字庫正楷體"/>
                <w:szCs w:val="24"/>
              </w:rPr>
              <w:t>200</w:t>
            </w:r>
            <w:r w:rsidRPr="00526269">
              <w:rPr>
                <w:rFonts w:ascii="標楷體" w:eastAsia="標楷體" w:hAnsi="標楷體" w:cs="全字庫正楷體"/>
                <w:szCs w:val="24"/>
                <w:lang w:eastAsia="zh-HK"/>
              </w:rPr>
              <w:t>案者，至少抽檢40</w:t>
            </w:r>
            <w:r w:rsidRPr="00526269">
              <w:rPr>
                <w:rFonts w:ascii="標楷體" w:eastAsia="標楷體" w:hAnsi="標楷體" w:cs="全字庫正楷體"/>
                <w:szCs w:val="24"/>
                <w:lang w:eastAsia="zh-HK"/>
              </w:rPr>
              <w:lastRenderedPageBreak/>
              <w:t>案，200案以下者，至少抽檢</w:t>
            </w:r>
            <w:r w:rsidRPr="00526269">
              <w:rPr>
                <w:rFonts w:ascii="標楷體" w:eastAsia="標楷體" w:hAnsi="標楷體" w:cs="全字庫正楷體"/>
                <w:szCs w:val="24"/>
              </w:rPr>
              <w:t>20</w:t>
            </w:r>
            <w:r w:rsidRPr="00526269">
              <w:rPr>
                <w:rFonts w:ascii="標楷體" w:eastAsia="標楷體" w:hAnsi="標楷體" w:cs="全字庫正楷體"/>
                <w:szCs w:val="24"/>
                <w:lang w:eastAsia="zh-HK"/>
              </w:rPr>
              <w:t>案，20案以下（含）者，全部查檢</w:t>
            </w:r>
            <w:r w:rsidRPr="00526269">
              <w:rPr>
                <w:rFonts w:ascii="標楷體" w:eastAsia="標楷體" w:hAnsi="標楷體" w:cs="全字庫正楷體"/>
                <w:szCs w:val="24"/>
              </w:rPr>
              <w:t>。</w:t>
            </w:r>
            <w:r w:rsidRPr="00526269">
              <w:rPr>
                <w:rFonts w:ascii="標楷體" w:eastAsia="標楷體" w:hAnsi="標楷體" w:cs="全字庫正楷體"/>
                <w:szCs w:val="24"/>
                <w:lang w:eastAsia="zh-HK"/>
              </w:rPr>
              <w:t>超過</w:t>
            </w:r>
            <w:r w:rsidRPr="00526269">
              <w:rPr>
                <w:rFonts w:ascii="標楷體" w:eastAsia="標楷體" w:hAnsi="標楷體" w:cs="全字庫正楷體"/>
                <w:szCs w:val="24"/>
              </w:rPr>
              <w:t>1,000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者，至少抽檢200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；1,000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(含)以下者，至少抽檢100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；100</w:t>
            </w:r>
            <w:r w:rsidRPr="00526269">
              <w:rPr>
                <w:rFonts w:ascii="標楷體" w:eastAsia="標楷體" w:hAnsi="標楷體" w:cs="全字庫正楷體"/>
                <w:szCs w:val="24"/>
                <w:lang w:eastAsia="zh-HK"/>
              </w:rPr>
              <w:t>件</w:t>
            </w:r>
            <w:r w:rsidRPr="00526269">
              <w:rPr>
                <w:rFonts w:ascii="標楷體" w:eastAsia="標楷體" w:hAnsi="標楷體" w:cs="全字庫正楷體"/>
                <w:szCs w:val="24"/>
              </w:rPr>
              <w:t>以下(含)者，全部查檢。</w:t>
            </w:r>
          </w:p>
          <w:p w:rsidR="00F006FE" w:rsidRPr="00526269" w:rsidRDefault="00F006FE"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查核檔案管理資訊系統已移轉檔案目錄之移轉註記。</w:t>
            </w:r>
            <w:r w:rsidRPr="00526269">
              <w:rPr>
                <w:rFonts w:ascii="標楷體" w:eastAsia="標楷體" w:hAnsi="標楷體" w:cs="全字庫正楷體"/>
                <w:szCs w:val="24"/>
                <w:lang w:eastAsia="zh-HK"/>
              </w:rPr>
              <w:t>如資訊系統無相關功能，則請機關出示移轉註記之相關管控表件</w:t>
            </w:r>
            <w:r w:rsidRPr="00526269">
              <w:rPr>
                <w:rFonts w:ascii="標楷體" w:eastAsia="標楷體" w:hAnsi="標楷體" w:cs="全字庫正楷體"/>
                <w:szCs w:val="24"/>
              </w:rPr>
              <w:t>。</w:t>
            </w:r>
          </w:p>
          <w:p w:rsidR="00F006FE" w:rsidRPr="00526269" w:rsidRDefault="00F006FE"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w:t>
            </w:r>
            <w:r w:rsidRPr="00526269">
              <w:rPr>
                <w:rFonts w:ascii="標楷體" w:eastAsia="標楷體" w:hAnsi="標楷體" w:cs="全字庫正楷體"/>
                <w:szCs w:val="24"/>
              </w:rPr>
              <w:t>完成移轉註記目錄數量/總</w:t>
            </w:r>
            <w:r w:rsidRPr="00526269">
              <w:rPr>
                <w:rFonts w:ascii="標楷體" w:eastAsia="標楷體" w:hAnsi="標楷體" w:cs="全字庫正楷體" w:hint="eastAsia"/>
                <w:szCs w:val="24"/>
              </w:rPr>
              <w:t>查檢數量</w:t>
            </w:r>
            <w:r w:rsidRPr="00526269">
              <w:rPr>
                <w:rFonts w:ascii="標楷體" w:eastAsia="標楷體" w:hAnsi="標楷體" w:cs="全字庫正楷體"/>
                <w:szCs w:val="24"/>
              </w:rPr>
              <w:t>)*100%</w:t>
            </w:r>
          </w:p>
          <w:p w:rsidR="00111A96"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111A96"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60%-69%(1分)；未達60%(0分)</w:t>
            </w:r>
            <w:r w:rsidRPr="00526269">
              <w:rPr>
                <w:rFonts w:ascii="標楷體" w:eastAsia="標楷體" w:hAnsi="標楷體" w:cs="全字庫正楷體"/>
                <w:szCs w:val="24"/>
              </w:rPr>
              <w:t>。</w:t>
            </w:r>
          </w:p>
          <w:p w:rsidR="00F006FE" w:rsidRPr="00526269" w:rsidRDefault="00F006FE"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lang w:eastAsia="zh-HK"/>
              </w:rPr>
              <w:t>◎</w:t>
            </w:r>
            <w:r w:rsidRPr="00526269">
              <w:rPr>
                <w:rFonts w:ascii="標楷體" w:eastAsia="標楷體" w:hAnsi="標楷體" w:cs="全字庫正楷體"/>
                <w:szCs w:val="24"/>
                <w:lang w:eastAsia="zh-HK"/>
              </w:rPr>
              <w:t>若機關無檔案移轉者，本項免評</w:t>
            </w:r>
            <w:r w:rsidRPr="00526269">
              <w:rPr>
                <w:rFonts w:ascii="標楷體" w:eastAsia="標楷體" w:hAnsi="標楷體" w:cs="全字庫正楷體"/>
                <w:szCs w:val="24"/>
              </w:rPr>
              <w:t>。</w:t>
            </w:r>
          </w:p>
        </w:tc>
        <w:tc>
          <w:tcPr>
            <w:tcW w:w="4678" w:type="dxa"/>
            <w:tcBorders>
              <w:bottom w:val="single" w:sz="12" w:space="0" w:color="000000"/>
            </w:tcBorders>
          </w:tcPr>
          <w:p w:rsidR="00F006FE" w:rsidRPr="00526269" w:rsidRDefault="00F006FE"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F006FE" w:rsidRPr="00526269" w:rsidRDefault="00F006FE" w:rsidP="00EF6FA3">
            <w:pPr>
              <w:suppressAutoHyphens/>
              <w:snapToGrid w:val="0"/>
              <w:spacing w:line="0" w:lineRule="atLeast"/>
              <w:ind w:left="36"/>
              <w:jc w:val="center"/>
              <w:rPr>
                <w:rFonts w:ascii="標楷體" w:eastAsia="標楷體" w:hAnsi="標楷體" w:cs="全字庫正楷體"/>
                <w:sz w:val="28"/>
                <w:szCs w:val="28"/>
              </w:rPr>
            </w:pPr>
          </w:p>
        </w:tc>
      </w:tr>
      <w:tr w:rsidR="001E3FF1"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1E3FF1" w:rsidRPr="00526269" w:rsidRDefault="001E3FF1"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第3組鑑定清理分組22-31項</w:t>
            </w:r>
            <w:r w:rsidR="00962678" w:rsidRPr="00526269">
              <w:rPr>
                <w:rFonts w:ascii="標楷體" w:eastAsia="標楷體" w:hAnsi="標楷體" w:cs="全字庫正楷體" w:hint="eastAsia"/>
                <w:b/>
                <w:szCs w:val="24"/>
              </w:rPr>
              <w:t>(50分) 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1E3FF1" w:rsidRPr="00526269" w:rsidRDefault="001E3FF1" w:rsidP="00EF6FA3">
            <w:pPr>
              <w:suppressAutoHyphens/>
              <w:snapToGrid w:val="0"/>
              <w:spacing w:line="0" w:lineRule="atLeast"/>
              <w:ind w:left="36"/>
              <w:jc w:val="center"/>
              <w:rPr>
                <w:rFonts w:ascii="標楷體" w:eastAsia="標楷體" w:hAnsi="標楷體" w:cs="全字庫正楷體"/>
                <w:b/>
                <w:sz w:val="28"/>
                <w:szCs w:val="28"/>
              </w:rPr>
            </w:pPr>
          </w:p>
        </w:tc>
      </w:tr>
      <w:tr w:rsidR="00570515" w:rsidRPr="00526269" w:rsidTr="00E64E5D">
        <w:trPr>
          <w:trHeight w:val="299"/>
        </w:trPr>
        <w:tc>
          <w:tcPr>
            <w:tcW w:w="1064" w:type="dxa"/>
            <w:tcBorders>
              <w:top w:val="single" w:sz="12" w:space="0" w:color="000000"/>
            </w:tcBorders>
            <w:shd w:val="clear" w:color="auto" w:fill="auto"/>
            <w:tcMar>
              <w:right w:w="11" w:type="dxa"/>
            </w:tcMar>
          </w:tcPr>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tcBorders>
              <w:top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szCs w:val="24"/>
              </w:rPr>
              <w:t>32</w:t>
            </w:r>
            <w:r w:rsidRPr="00526269">
              <w:rPr>
                <w:rFonts w:ascii="標楷體" w:eastAsia="標楷體" w:hAnsi="標楷體" w:cs="全字庫正楷體" w:hint="eastAsia"/>
                <w:szCs w:val="24"/>
              </w:rPr>
              <w:t>.</w:t>
            </w:r>
            <w:r w:rsidRPr="00526269">
              <w:rPr>
                <w:rFonts w:ascii="標楷體" w:eastAsia="標楷體" w:hAnsi="標楷體" w:cs="全字庫正楷體"/>
                <w:szCs w:val="24"/>
                <w:lang w:eastAsia="ar-SA"/>
              </w:rPr>
              <w:t>依規定辦理目錄彙送作業</w:t>
            </w:r>
            <w:r w:rsidRPr="00526269">
              <w:rPr>
                <w:rFonts w:ascii="標楷體" w:eastAsia="標楷體" w:hAnsi="標楷體" w:cs="全字庫正楷體"/>
                <w:szCs w:val="24"/>
              </w:rPr>
              <w:t>。</w:t>
            </w:r>
          </w:p>
        </w:tc>
        <w:tc>
          <w:tcPr>
            <w:tcW w:w="6027" w:type="dxa"/>
            <w:tcBorders>
              <w:top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檢視檔案目錄彙送說明紀錄，如機關行文之公函影本及檔案目錄彙送說明表。</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查核年度應辦理2次目錄彙送(惟未有新增或更新檔案可函報，依規定程序及時程</w:t>
            </w:r>
            <w:r w:rsidRPr="00526269">
              <w:rPr>
                <w:rFonts w:ascii="標楷體" w:eastAsia="標楷體" w:hAnsi="標楷體" w:cs="全字庫正楷體" w:hint="eastAsia"/>
                <w:szCs w:val="24"/>
              </w:rPr>
              <w:t>行文</w:t>
            </w:r>
            <w:r w:rsidRPr="00526269">
              <w:rPr>
                <w:rFonts w:ascii="標楷體" w:eastAsia="標楷體" w:hAnsi="標楷體" w:cs="全字庫正楷體"/>
                <w:szCs w:val="24"/>
              </w:rPr>
              <w:t>上級機關或檔案局說明者，視同完成目錄彙送作業)。</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1.</w:t>
            </w:r>
            <w:proofErr w:type="gramStart"/>
            <w:r w:rsidRPr="00526269">
              <w:rPr>
                <w:rFonts w:ascii="標楷體" w:eastAsia="標楷體" w:hAnsi="標楷體" w:cs="全字庫正楷體"/>
                <w:szCs w:val="24"/>
              </w:rPr>
              <w:t>均按規定</w:t>
            </w:r>
            <w:proofErr w:type="gramEnd"/>
            <w:r w:rsidRPr="00526269">
              <w:rPr>
                <w:rFonts w:ascii="標楷體" w:eastAsia="標楷體" w:hAnsi="標楷體" w:cs="全字庫正楷體"/>
                <w:szCs w:val="24"/>
              </w:rPr>
              <w:t>期程辦理者。(5分)</w:t>
            </w:r>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2.已完成</w:t>
            </w:r>
            <w:proofErr w:type="gramStart"/>
            <w:r w:rsidRPr="00526269">
              <w:rPr>
                <w:rFonts w:ascii="標楷體" w:eastAsia="標楷體" w:hAnsi="標楷體" w:cs="全字庫正楷體"/>
                <w:szCs w:val="24"/>
              </w:rPr>
              <w:t>2次彙</w:t>
            </w:r>
            <w:proofErr w:type="gramEnd"/>
            <w:r w:rsidRPr="00526269">
              <w:rPr>
                <w:rFonts w:ascii="標楷體" w:eastAsia="標楷體" w:hAnsi="標楷體" w:cs="全字庫正楷體"/>
                <w:szCs w:val="24"/>
              </w:rPr>
              <w:t>送但1次未按規定期程。(4分)</w:t>
            </w:r>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3.已完成</w:t>
            </w:r>
            <w:proofErr w:type="gramStart"/>
            <w:r w:rsidRPr="00526269">
              <w:rPr>
                <w:rFonts w:ascii="標楷體" w:eastAsia="標楷體" w:hAnsi="標楷體" w:cs="全字庫正楷體"/>
                <w:szCs w:val="24"/>
              </w:rPr>
              <w:t>2次彙</w:t>
            </w:r>
            <w:proofErr w:type="gramEnd"/>
            <w:r w:rsidRPr="00526269">
              <w:rPr>
                <w:rFonts w:ascii="標楷體" w:eastAsia="標楷體" w:hAnsi="標楷體" w:cs="全字庫正楷體"/>
                <w:szCs w:val="24"/>
              </w:rPr>
              <w:t>送但2次皆未按規定期程。(3分)</w:t>
            </w:r>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4.</w:t>
            </w:r>
            <w:r w:rsidRPr="00526269">
              <w:rPr>
                <w:rFonts w:ascii="標楷體" w:eastAsia="標楷體" w:hAnsi="標楷體" w:cs="全字庫正楷體"/>
                <w:szCs w:val="24"/>
              </w:rPr>
              <w:t>僅</w:t>
            </w:r>
            <w:r w:rsidRPr="00526269">
              <w:rPr>
                <w:rFonts w:ascii="標楷體" w:eastAsia="標楷體" w:hAnsi="標楷體" w:cs="全字庫正楷體" w:hint="eastAsia"/>
                <w:szCs w:val="24"/>
              </w:rPr>
              <w:t>完成</w:t>
            </w:r>
            <w:proofErr w:type="gramStart"/>
            <w:r w:rsidRPr="00526269">
              <w:rPr>
                <w:rFonts w:ascii="標楷體" w:eastAsia="標楷體" w:hAnsi="標楷體" w:cs="全字庫正楷體"/>
                <w:szCs w:val="24"/>
              </w:rPr>
              <w:t>1次彙送且</w:t>
            </w:r>
            <w:proofErr w:type="gramEnd"/>
            <w:r w:rsidRPr="00526269">
              <w:rPr>
                <w:rFonts w:ascii="標楷體" w:eastAsia="標楷體" w:hAnsi="標楷體" w:cs="全字庫正楷體"/>
                <w:szCs w:val="24"/>
              </w:rPr>
              <w:t>按規定期程。(2分</w:t>
            </w:r>
            <w:proofErr w:type="gramStart"/>
            <w:r w:rsidRPr="00526269">
              <w:rPr>
                <w:rFonts w:ascii="標楷體" w:eastAsia="標楷體" w:hAnsi="標楷體" w:cs="全字庫正楷體"/>
                <w:szCs w:val="24"/>
              </w:rPr>
              <w:t>）</w:t>
            </w:r>
            <w:proofErr w:type="gramEnd"/>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5.</w:t>
            </w:r>
            <w:r w:rsidRPr="00526269">
              <w:rPr>
                <w:rFonts w:ascii="標楷體" w:eastAsia="標楷體" w:hAnsi="標楷體" w:cs="全字庫正楷體"/>
                <w:szCs w:val="24"/>
              </w:rPr>
              <w:t>僅</w:t>
            </w:r>
            <w:r w:rsidRPr="00526269">
              <w:rPr>
                <w:rFonts w:ascii="標楷體" w:eastAsia="標楷體" w:hAnsi="標楷體" w:cs="全字庫正楷體" w:hint="eastAsia"/>
                <w:szCs w:val="24"/>
              </w:rPr>
              <w:t>完成</w:t>
            </w:r>
            <w:proofErr w:type="gramStart"/>
            <w:r w:rsidRPr="00526269">
              <w:rPr>
                <w:rFonts w:ascii="標楷體" w:eastAsia="標楷體" w:hAnsi="標楷體" w:cs="全字庫正楷體"/>
                <w:szCs w:val="24"/>
              </w:rPr>
              <w:t>1次彙</w:t>
            </w:r>
            <w:proofErr w:type="gramEnd"/>
            <w:r w:rsidRPr="00526269">
              <w:rPr>
                <w:rFonts w:ascii="標楷體" w:eastAsia="標楷體" w:hAnsi="標楷體" w:cs="全字庫正楷體"/>
                <w:szCs w:val="24"/>
              </w:rPr>
              <w:t>送但未按規定期程。(1分)</w:t>
            </w:r>
          </w:p>
          <w:p w:rsidR="00570515" w:rsidRPr="00526269" w:rsidRDefault="00570515" w:rsidP="00EF6FA3">
            <w:pPr>
              <w:suppressAutoHyphens/>
              <w:snapToGrid w:val="0"/>
              <w:spacing w:line="0" w:lineRule="atLeast"/>
              <w:ind w:leftChars="32" w:left="355" w:hangingChars="116" w:hanging="278"/>
              <w:rPr>
                <w:rFonts w:ascii="標楷體" w:eastAsia="標楷體" w:hAnsi="標楷體" w:cs="全字庫正楷體"/>
                <w:szCs w:val="24"/>
              </w:rPr>
            </w:pPr>
            <w:r w:rsidRPr="00526269">
              <w:rPr>
                <w:rFonts w:ascii="標楷體" w:eastAsia="標楷體" w:hAnsi="標楷體" w:cs="全字庫正楷體" w:hint="eastAsia"/>
                <w:szCs w:val="24"/>
              </w:rPr>
              <w:t>6.</w:t>
            </w:r>
            <w:proofErr w:type="gramStart"/>
            <w:r w:rsidRPr="00526269">
              <w:rPr>
                <w:rFonts w:ascii="標楷體" w:eastAsia="標楷體" w:hAnsi="標楷體" w:cs="全字庫正楷體"/>
                <w:szCs w:val="24"/>
              </w:rPr>
              <w:t>均未彙</w:t>
            </w:r>
            <w:proofErr w:type="gramEnd"/>
            <w:r w:rsidRPr="00526269">
              <w:rPr>
                <w:rFonts w:ascii="標楷體" w:eastAsia="標楷體" w:hAnsi="標楷體" w:cs="全字庫正楷體"/>
                <w:szCs w:val="24"/>
              </w:rPr>
              <w:t>送者。(0分)</w:t>
            </w:r>
          </w:p>
        </w:tc>
        <w:tc>
          <w:tcPr>
            <w:tcW w:w="4678" w:type="dxa"/>
            <w:tcBorders>
              <w:top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top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177714"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33.</w:t>
            </w:r>
            <w:r w:rsidRPr="00526269">
              <w:rPr>
                <w:rFonts w:ascii="標楷體" w:eastAsia="標楷體" w:hAnsi="標楷體" w:cs="全字庫正楷體"/>
                <w:szCs w:val="24"/>
                <w:lang w:eastAsia="ar-SA"/>
              </w:rPr>
              <w:t>辦理已銷毀檔案目錄更新</w:t>
            </w:r>
            <w:r w:rsidRPr="00526269">
              <w:rPr>
                <w:rFonts w:ascii="標楷體" w:eastAsia="標楷體" w:hAnsi="標楷體" w:cs="全字庫正楷體"/>
                <w:szCs w:val="24"/>
              </w:rPr>
              <w:t>。</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查核經檔案局</w:t>
            </w:r>
            <w:proofErr w:type="gramStart"/>
            <w:r w:rsidRPr="00526269">
              <w:rPr>
                <w:rFonts w:ascii="標楷體" w:eastAsia="標楷體" w:hAnsi="標楷體" w:cs="全字庫正楷體"/>
                <w:szCs w:val="24"/>
              </w:rPr>
              <w:t>核復且已</w:t>
            </w:r>
            <w:proofErr w:type="gramEnd"/>
            <w:r w:rsidRPr="00526269">
              <w:rPr>
                <w:rFonts w:ascii="標楷體" w:eastAsia="標楷體" w:hAnsi="標楷體" w:cs="全字庫正楷體"/>
                <w:szCs w:val="24"/>
              </w:rPr>
              <w:t>執行</w:t>
            </w:r>
            <w:proofErr w:type="gramStart"/>
            <w:r w:rsidRPr="00526269">
              <w:rPr>
                <w:rFonts w:ascii="標楷體" w:eastAsia="標楷體" w:hAnsi="標楷體" w:cs="全字庫正楷體"/>
                <w:szCs w:val="24"/>
              </w:rPr>
              <w:t>銷毀之紙本</w:t>
            </w:r>
            <w:proofErr w:type="gramEnd"/>
            <w:r w:rsidRPr="00526269">
              <w:rPr>
                <w:rFonts w:ascii="標楷體" w:eastAsia="標楷體" w:hAnsi="標楷體" w:cs="全字庫正楷體"/>
                <w:szCs w:val="24"/>
              </w:rPr>
              <w:t>檔案銷毀目錄及簽辦文件。</w:t>
            </w:r>
          </w:p>
          <w:p w:rsidR="00570515" w:rsidRPr="00526269" w:rsidRDefault="00570515"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抽檢檔案銷毀目錄所列銷毀檔案至少10筆(10筆以下</w:t>
            </w:r>
            <w:r w:rsidRPr="00526269">
              <w:rPr>
                <w:rFonts w:ascii="標楷體" w:eastAsia="標楷體" w:hAnsi="標楷體" w:cs="全字庫正楷體"/>
                <w:szCs w:val="24"/>
              </w:rPr>
              <w:lastRenderedPageBreak/>
              <w:t>者，全數查檢)，並於機關檔案目錄查詢網查詢檢視其目錄是否下架；已</w:t>
            </w:r>
            <w:proofErr w:type="gramStart"/>
            <w:r w:rsidRPr="00526269">
              <w:rPr>
                <w:rFonts w:ascii="標楷體" w:eastAsia="標楷體" w:hAnsi="標楷體" w:cs="全字庫正楷體"/>
                <w:szCs w:val="24"/>
              </w:rPr>
              <w:t>下架者</w:t>
            </w:r>
            <w:proofErr w:type="gramEnd"/>
            <w:r w:rsidRPr="00526269">
              <w:rPr>
                <w:rFonts w:ascii="標楷體" w:eastAsia="標楷體" w:hAnsi="標楷體" w:cs="全字庫正楷體"/>
                <w:szCs w:val="24"/>
              </w:rPr>
              <w:t>，視為合格。</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(合格筆數/總抽檢筆數)*100%</w:t>
            </w:r>
          </w:p>
          <w:p w:rsidR="00570515" w:rsidRPr="00526269" w:rsidRDefault="00570515"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570515" w:rsidRPr="00526269" w:rsidRDefault="00570515"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570515" w:rsidRPr="00526269" w:rsidRDefault="00570515"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hint="eastAsia"/>
                <w:szCs w:val="24"/>
              </w:rPr>
              <w:t>60%-69%(1分)；未達60%(0分)</w:t>
            </w:r>
            <w:r w:rsidRPr="00526269">
              <w:rPr>
                <w:rFonts w:ascii="標楷體" w:eastAsia="標楷體" w:hAnsi="標楷體" w:cs="全字庫正楷體"/>
                <w:szCs w:val="24"/>
              </w:rPr>
              <w:t>。</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177714"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rPr>
            </w:pPr>
            <w:r w:rsidRPr="00526269">
              <w:rPr>
                <w:rFonts w:ascii="標楷體" w:eastAsia="標楷體" w:hAnsi="標楷體" w:cs="全字庫正楷體" w:hint="eastAsia"/>
                <w:szCs w:val="24"/>
              </w:rPr>
              <w:t>34.</w:t>
            </w:r>
            <w:r w:rsidRPr="00526269">
              <w:rPr>
                <w:rFonts w:ascii="標楷體" w:eastAsia="標楷體" w:hAnsi="標楷體" w:cs="全字庫正楷體"/>
                <w:szCs w:val="24"/>
                <w:lang w:eastAsia="ar-SA"/>
              </w:rPr>
              <w:t>辦理已移轉檔案</w:t>
            </w:r>
            <w:r w:rsidRPr="00526269">
              <w:rPr>
                <w:rFonts w:ascii="標楷體" w:eastAsia="標楷體" w:hAnsi="標楷體" w:cs="全字庫正楷體"/>
                <w:szCs w:val="24"/>
              </w:rPr>
              <w:t>及</w:t>
            </w:r>
            <w:r w:rsidRPr="00526269">
              <w:rPr>
                <w:rFonts w:ascii="標楷體" w:eastAsia="標楷體" w:hAnsi="標楷體" w:cs="全字庫正楷體"/>
                <w:szCs w:val="24"/>
                <w:lang w:eastAsia="ar-SA"/>
              </w:rPr>
              <w:t>移交/接管檔案</w:t>
            </w:r>
            <w:r w:rsidRPr="00526269">
              <w:rPr>
                <w:rFonts w:ascii="標楷體" w:eastAsia="標楷體" w:hAnsi="標楷體" w:cs="全字庫正楷體"/>
                <w:szCs w:val="24"/>
              </w:rPr>
              <w:t>之</w:t>
            </w:r>
            <w:r w:rsidRPr="00526269">
              <w:rPr>
                <w:rFonts w:ascii="標楷體" w:eastAsia="標楷體" w:hAnsi="標楷體" w:cs="全字庫正楷體"/>
                <w:szCs w:val="24"/>
                <w:lang w:eastAsia="ar-SA"/>
              </w:rPr>
              <w:t>目錄更新</w:t>
            </w:r>
            <w:r w:rsidRPr="00526269">
              <w:rPr>
                <w:rFonts w:ascii="標楷體" w:eastAsia="標楷體" w:hAnsi="標楷體" w:cs="全字庫正楷體"/>
                <w:szCs w:val="24"/>
              </w:rPr>
              <w:t>。</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查核經檔案局核准且已移轉點交至檔案</w:t>
            </w:r>
            <w:proofErr w:type="gramStart"/>
            <w:r w:rsidRPr="00526269">
              <w:rPr>
                <w:rFonts w:ascii="標楷體" w:eastAsia="標楷體" w:hAnsi="標楷體" w:cs="全字庫正楷體"/>
                <w:szCs w:val="24"/>
              </w:rPr>
              <w:t>局之紙本</w:t>
            </w:r>
            <w:proofErr w:type="gramEnd"/>
            <w:r w:rsidRPr="00526269">
              <w:rPr>
                <w:rFonts w:ascii="標楷體" w:eastAsia="標楷體" w:hAnsi="標楷體" w:cs="全字庫正楷體"/>
                <w:szCs w:val="24"/>
              </w:rPr>
              <w:t>檔案移轉目錄，以及機關間辦理檔案移交或接管作業情形，</w:t>
            </w:r>
            <w:proofErr w:type="gramStart"/>
            <w:r w:rsidRPr="00526269">
              <w:rPr>
                <w:rFonts w:ascii="標楷體" w:eastAsia="標楷體" w:hAnsi="標楷體" w:cs="全字庫正楷體"/>
                <w:szCs w:val="24"/>
              </w:rPr>
              <w:t>併</w:t>
            </w:r>
            <w:proofErr w:type="gramEnd"/>
            <w:r w:rsidRPr="00526269">
              <w:rPr>
                <w:rFonts w:ascii="標楷體" w:eastAsia="標楷體" w:hAnsi="標楷體" w:cs="全字庫正楷體"/>
                <w:szCs w:val="24"/>
              </w:rPr>
              <w:t>附</w:t>
            </w:r>
            <w:r w:rsidRPr="00526269">
              <w:rPr>
                <w:rFonts w:ascii="標楷體" w:eastAsia="標楷體" w:hAnsi="標楷體" w:cs="全字庫正楷體" w:hint="eastAsia"/>
                <w:szCs w:val="24"/>
              </w:rPr>
              <w:t>移交或接管目錄及</w:t>
            </w:r>
            <w:r w:rsidRPr="00526269">
              <w:rPr>
                <w:rFonts w:ascii="標楷體" w:eastAsia="標楷體" w:hAnsi="標楷體" w:cs="全字庫正楷體"/>
                <w:szCs w:val="24"/>
              </w:rPr>
              <w:t>簽辦文件。</w:t>
            </w:r>
          </w:p>
          <w:p w:rsidR="00570515" w:rsidRPr="00526269" w:rsidRDefault="00570515" w:rsidP="00EF6FA3">
            <w:pPr>
              <w:numPr>
                <w:ilvl w:val="1"/>
                <w:numId w:val="3"/>
              </w:numPr>
              <w:suppressAutoHyphens/>
              <w:snapToGrid w:val="0"/>
              <w:spacing w:line="0" w:lineRule="atLeast"/>
              <w:ind w:left="318" w:hanging="284"/>
              <w:rPr>
                <w:rFonts w:ascii="標楷體" w:eastAsia="標楷體" w:hAnsi="標楷體" w:cs="全字庫正楷體"/>
                <w:szCs w:val="24"/>
              </w:rPr>
            </w:pPr>
            <w:r w:rsidRPr="00526269">
              <w:rPr>
                <w:rFonts w:ascii="標楷體" w:eastAsia="標楷體" w:hAnsi="標楷體" w:cs="全字庫正楷體"/>
                <w:szCs w:val="24"/>
              </w:rPr>
              <w:t>抽檢檔案移轉或移交或接管目錄所列檔案至少10筆(1</w:t>
            </w:r>
            <w:r w:rsidRPr="00526269">
              <w:rPr>
                <w:rFonts w:ascii="標楷體" w:eastAsia="標楷體" w:hAnsi="標楷體" w:cs="全字庫正楷體" w:hint="eastAsia"/>
                <w:szCs w:val="24"/>
              </w:rPr>
              <w:t>0</w:t>
            </w:r>
            <w:r w:rsidRPr="00526269">
              <w:rPr>
                <w:rFonts w:ascii="標楷體" w:eastAsia="標楷體" w:hAnsi="標楷體" w:cs="全字庫正楷體"/>
                <w:szCs w:val="24"/>
              </w:rPr>
              <w:t>筆以下者，全數查檢)。上開數量係各項總計，並於機關檔案目錄查詢網抽檢目錄是否更新；已更新者，視為合格。</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(合格筆數/總抽檢筆數)*100%</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60%-69%(1分)；未達60%(0分)。</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177714"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rPr>
            </w:pPr>
            <w:r w:rsidRPr="00526269">
              <w:rPr>
                <w:rFonts w:ascii="標楷體" w:eastAsia="標楷體" w:hAnsi="標楷體" w:cs="全字庫正楷體" w:hint="eastAsia"/>
                <w:szCs w:val="24"/>
              </w:rPr>
              <w:t>35.</w:t>
            </w:r>
            <w:r w:rsidRPr="00526269">
              <w:rPr>
                <w:rFonts w:ascii="標楷體" w:eastAsia="標楷體" w:hAnsi="標楷體" w:cs="全字庫正楷體"/>
                <w:szCs w:val="24"/>
                <w:lang w:eastAsia="ar-SA"/>
              </w:rPr>
              <w:t>依規定程序辦理調案原件逾期未歸還之</w:t>
            </w:r>
            <w:proofErr w:type="gramStart"/>
            <w:r w:rsidRPr="00526269">
              <w:rPr>
                <w:rFonts w:ascii="標楷體" w:eastAsia="標楷體" w:hAnsi="標楷體" w:cs="全字庫正楷體"/>
                <w:szCs w:val="24"/>
                <w:lang w:eastAsia="ar-SA"/>
              </w:rPr>
              <w:t>稽</w:t>
            </w:r>
            <w:proofErr w:type="gramEnd"/>
            <w:r w:rsidRPr="00526269">
              <w:rPr>
                <w:rFonts w:ascii="標楷體" w:eastAsia="標楷體" w:hAnsi="標楷體" w:cs="全字庫正楷體"/>
                <w:szCs w:val="24"/>
                <w:lang w:eastAsia="ar-SA"/>
              </w:rPr>
              <w:t>催</w:t>
            </w:r>
            <w:r w:rsidRPr="00526269">
              <w:rPr>
                <w:rFonts w:ascii="標楷體" w:eastAsia="標楷體" w:hAnsi="標楷體" w:cs="全字庫正楷體"/>
                <w:szCs w:val="24"/>
              </w:rPr>
              <w:t>。</w:t>
            </w:r>
          </w:p>
        </w:tc>
        <w:tc>
          <w:tcPr>
            <w:tcW w:w="6027" w:type="dxa"/>
          </w:tcPr>
          <w:p w:rsidR="00570515" w:rsidRPr="00526269" w:rsidRDefault="00570515" w:rsidP="00EF6FA3">
            <w:pPr>
              <w:suppressAutoHyphens/>
              <w:snapToGrid w:val="0"/>
              <w:spacing w:line="0" w:lineRule="atLeast"/>
              <w:ind w:left="34"/>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suppressAutoHyphens/>
              <w:snapToGrid w:val="0"/>
              <w:spacing w:line="0" w:lineRule="atLeast"/>
              <w:ind w:left="34"/>
              <w:rPr>
                <w:rFonts w:ascii="標楷體" w:eastAsia="標楷體" w:hAnsi="標楷體" w:cs="全字庫正楷體"/>
                <w:szCs w:val="24"/>
              </w:rPr>
            </w:pPr>
            <w:r w:rsidRPr="00526269">
              <w:rPr>
                <w:rFonts w:ascii="標楷體" w:eastAsia="標楷體" w:hAnsi="標楷體" w:cs="全字庫正楷體" w:hint="eastAsia"/>
                <w:szCs w:val="24"/>
              </w:rPr>
              <w:t>抽檢有借調檔案原件逾期未歸還且未辦理展期者之檔案至少10筆 (10筆以下者，全數查檢)，查核檔案管理人員是否依規定辦理</w:t>
            </w:r>
            <w:proofErr w:type="gramStart"/>
            <w:r w:rsidRPr="00526269">
              <w:rPr>
                <w:rFonts w:ascii="標楷體" w:eastAsia="標楷體" w:hAnsi="標楷體" w:cs="全字庫正楷體" w:hint="eastAsia"/>
                <w:szCs w:val="24"/>
              </w:rPr>
              <w:t>稽</w:t>
            </w:r>
            <w:proofErr w:type="gramEnd"/>
            <w:r w:rsidRPr="00526269">
              <w:rPr>
                <w:rFonts w:ascii="標楷體" w:eastAsia="標楷體" w:hAnsi="標楷體" w:cs="全字庫正楷體" w:hint="eastAsia"/>
                <w:szCs w:val="24"/>
              </w:rPr>
              <w:t>催。</w:t>
            </w:r>
          </w:p>
          <w:p w:rsidR="00570515" w:rsidRPr="00526269" w:rsidRDefault="00570515"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(合格筆數/總</w:t>
            </w:r>
            <w:proofErr w:type="gramStart"/>
            <w:r w:rsidRPr="00526269">
              <w:rPr>
                <w:rFonts w:ascii="標楷體" w:eastAsia="標楷體" w:hAnsi="標楷體" w:cs="全字庫正楷體"/>
                <w:szCs w:val="24"/>
              </w:rPr>
              <w:t>查檢筆數</w:t>
            </w:r>
            <w:proofErr w:type="gramEnd"/>
            <w:r w:rsidRPr="00526269">
              <w:rPr>
                <w:rFonts w:ascii="標楷體" w:eastAsia="標楷體" w:hAnsi="標楷體" w:cs="全字庫正楷體"/>
                <w:szCs w:val="24"/>
              </w:rPr>
              <w:t>)*100%</w:t>
            </w:r>
          </w:p>
          <w:p w:rsidR="00570515" w:rsidRPr="00526269" w:rsidRDefault="00570515"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570515" w:rsidRPr="00526269" w:rsidRDefault="00570515"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570515" w:rsidRPr="00526269" w:rsidRDefault="00570515"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hint="eastAsia"/>
                <w:szCs w:val="24"/>
              </w:rPr>
              <w:t>60%-69%(1分)；未達60%(0分)</w:t>
            </w:r>
            <w:r w:rsidRPr="00526269">
              <w:rPr>
                <w:rFonts w:ascii="標楷體" w:eastAsia="標楷體" w:hAnsi="標楷體" w:cs="全字庫正楷體"/>
                <w:szCs w:val="24"/>
              </w:rPr>
              <w:t>。</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177714"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rPr>
            </w:pPr>
            <w:r w:rsidRPr="00526269">
              <w:rPr>
                <w:rFonts w:ascii="標楷體" w:eastAsia="標楷體" w:hAnsi="標楷體" w:cs="全字庫正楷體" w:hint="eastAsia"/>
                <w:szCs w:val="24"/>
              </w:rPr>
              <w:t>36.</w:t>
            </w:r>
            <w:r w:rsidRPr="00526269">
              <w:rPr>
                <w:rFonts w:ascii="標楷體" w:eastAsia="標楷體" w:hAnsi="標楷體" w:cs="全字庫正楷體"/>
                <w:szCs w:val="24"/>
                <w:lang w:eastAsia="ar-SA"/>
              </w:rPr>
              <w:t>檔案應用</w:t>
            </w:r>
            <w:proofErr w:type="gramStart"/>
            <w:r w:rsidRPr="00526269">
              <w:rPr>
                <w:rFonts w:ascii="標楷體" w:eastAsia="標楷體" w:hAnsi="標楷體" w:cs="全字庫正楷體"/>
                <w:szCs w:val="24"/>
                <w:lang w:eastAsia="ar-SA"/>
              </w:rPr>
              <w:t>准駁於30日內</w:t>
            </w:r>
            <w:proofErr w:type="gramEnd"/>
            <w:r w:rsidRPr="00526269">
              <w:rPr>
                <w:rFonts w:ascii="標楷體" w:eastAsia="標楷體" w:hAnsi="標楷體" w:cs="全字庫正楷體"/>
                <w:szCs w:val="24"/>
                <w:lang w:eastAsia="ar-SA"/>
              </w:rPr>
              <w:t>通知申請</w:t>
            </w:r>
            <w:r w:rsidRPr="00526269">
              <w:rPr>
                <w:rFonts w:ascii="標楷體" w:eastAsia="標楷體" w:hAnsi="標楷體" w:cs="全字庫正楷體"/>
                <w:szCs w:val="24"/>
                <w:lang w:eastAsia="ar-SA"/>
              </w:rPr>
              <w:lastRenderedPageBreak/>
              <w:t>人</w:t>
            </w:r>
            <w:r w:rsidRPr="00526269">
              <w:rPr>
                <w:rFonts w:ascii="標楷體" w:eastAsia="標楷體" w:hAnsi="標楷體" w:cs="全字庫正楷體"/>
                <w:szCs w:val="24"/>
              </w:rPr>
              <w:t>。</w:t>
            </w:r>
            <w:r w:rsidRPr="00526269">
              <w:rPr>
                <w:rFonts w:ascii="標楷體" w:eastAsia="標楷體" w:hAnsi="標楷體" w:cs="全字庫正楷體"/>
                <w:szCs w:val="24"/>
                <w:lang w:eastAsia="ar-SA"/>
              </w:rPr>
              <w:t xml:space="preserve"> </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評鑑(考評)方式：</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查核受理檔案應用申請</w:t>
            </w:r>
            <w:r w:rsidRPr="00526269">
              <w:rPr>
                <w:rFonts w:ascii="標楷體" w:eastAsia="標楷體" w:hAnsi="標楷體" w:cs="全字庫正楷體" w:hint="eastAsia"/>
                <w:szCs w:val="24"/>
              </w:rPr>
              <w:t>之回復</w:t>
            </w:r>
            <w:r w:rsidRPr="00526269">
              <w:rPr>
                <w:rFonts w:ascii="標楷體" w:eastAsia="標楷體" w:hAnsi="標楷體" w:cs="全字庫正楷體"/>
                <w:szCs w:val="24"/>
              </w:rPr>
              <w:t>紀錄，如機關檔案應用申</w:t>
            </w:r>
            <w:r w:rsidRPr="00526269">
              <w:rPr>
                <w:rFonts w:ascii="標楷體" w:eastAsia="標楷體" w:hAnsi="標楷體" w:cs="全字庫正楷體"/>
                <w:szCs w:val="24"/>
              </w:rPr>
              <w:lastRenderedPageBreak/>
              <w:t>請書及其簽辦文件，至少10份(10份以下者，全數查檢)，於30日內通知申請人者，視為合格。</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t>（合格份數/總查檢份數）*100%</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60%-69%(1分)；未達60%(0分)</w:t>
            </w:r>
            <w:r w:rsidRPr="00526269">
              <w:rPr>
                <w:rFonts w:ascii="標楷體" w:eastAsia="標楷體" w:hAnsi="標楷體" w:cs="全字庫正楷體"/>
                <w:szCs w:val="24"/>
              </w:rPr>
              <w:t>。</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177714"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檔案檢調</w:t>
            </w:r>
          </w:p>
          <w:p w:rsidR="00570515" w:rsidRPr="00526269" w:rsidRDefault="00177714"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與應用</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37.</w:t>
            </w:r>
            <w:r w:rsidRPr="00526269">
              <w:rPr>
                <w:rFonts w:ascii="標楷體" w:eastAsia="標楷體" w:hAnsi="標楷體" w:cs="全字庫正楷體"/>
                <w:szCs w:val="24"/>
              </w:rPr>
              <w:t>辦理</w:t>
            </w:r>
            <w:r w:rsidRPr="00526269">
              <w:rPr>
                <w:rFonts w:ascii="標楷體" w:eastAsia="標楷體" w:hAnsi="標楷體" w:cs="全字庫正楷體"/>
                <w:szCs w:val="24"/>
                <w:lang w:eastAsia="ar-SA"/>
              </w:rPr>
              <w:t>檔案</w:t>
            </w:r>
            <w:r w:rsidRPr="00526269">
              <w:rPr>
                <w:rFonts w:ascii="標楷體" w:eastAsia="標楷體" w:hAnsi="標楷體" w:cs="全字庫正楷體"/>
                <w:szCs w:val="24"/>
              </w:rPr>
              <w:t>應用情形。</w:t>
            </w:r>
          </w:p>
        </w:tc>
        <w:tc>
          <w:tcPr>
            <w:tcW w:w="6027" w:type="dxa"/>
          </w:tcPr>
          <w:p w:rsidR="00570515" w:rsidRPr="00526269" w:rsidRDefault="00570515"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suppressAutoHyphens/>
              <w:snapToGrid w:val="0"/>
              <w:spacing w:line="0" w:lineRule="atLeast"/>
              <w:ind w:left="36"/>
              <w:rPr>
                <w:rFonts w:ascii="標楷體" w:eastAsia="標楷體" w:hAnsi="標楷體" w:cs="全字庫正楷體"/>
                <w:szCs w:val="24"/>
              </w:rPr>
            </w:pPr>
            <w:r w:rsidRPr="00526269">
              <w:rPr>
                <w:rFonts w:ascii="標楷體" w:eastAsia="標楷體" w:hAnsi="標楷體" w:cs="全字庫正楷體"/>
                <w:szCs w:val="24"/>
              </w:rPr>
              <w:t>實地勘察檔案應用處所設置及運用機關網站提供檔案應用服務等情形。</w:t>
            </w:r>
          </w:p>
          <w:p w:rsidR="00570515" w:rsidRPr="00526269" w:rsidRDefault="00570515" w:rsidP="00EF6FA3">
            <w:pPr>
              <w:suppressAutoHyphens/>
              <w:snapToGrid w:val="0"/>
              <w:spacing w:line="0" w:lineRule="atLeast"/>
              <w:ind w:left="36"/>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19"/>
              </w:numPr>
              <w:suppressAutoHyphens/>
              <w:snapToGrid w:val="0"/>
              <w:spacing w:line="0" w:lineRule="atLeast"/>
              <w:ind w:left="301" w:hanging="253"/>
              <w:rPr>
                <w:rFonts w:ascii="標楷體" w:eastAsia="標楷體" w:hAnsi="標楷體" w:cs="全字庫正楷體"/>
                <w:szCs w:val="24"/>
              </w:rPr>
            </w:pPr>
            <w:r w:rsidRPr="00526269">
              <w:rPr>
                <w:rFonts w:ascii="標楷體" w:eastAsia="標楷體" w:hAnsi="標楷體" w:cs="全字庫正楷體"/>
                <w:szCs w:val="24"/>
              </w:rPr>
              <w:t>設置檔案應用處所(獨立空間或與其他空間共用)，並配置必要設施、工具、書表與範例。(2分)</w:t>
            </w:r>
          </w:p>
          <w:p w:rsidR="00570515" w:rsidRPr="00526269" w:rsidRDefault="00570515" w:rsidP="00EF6FA3">
            <w:pPr>
              <w:numPr>
                <w:ilvl w:val="0"/>
                <w:numId w:val="19"/>
              </w:numPr>
              <w:suppressAutoHyphens/>
              <w:snapToGrid w:val="0"/>
              <w:spacing w:line="0" w:lineRule="atLeast"/>
              <w:ind w:left="301" w:hanging="253"/>
              <w:rPr>
                <w:rFonts w:ascii="標楷體" w:eastAsia="標楷體" w:hAnsi="標楷體" w:cs="全字庫正楷體"/>
                <w:szCs w:val="24"/>
              </w:rPr>
            </w:pPr>
            <w:r w:rsidRPr="00526269">
              <w:rPr>
                <w:rFonts w:ascii="標楷體" w:eastAsia="標楷體" w:hAnsi="標楷體" w:cs="全字庫正楷體"/>
                <w:szCs w:val="24"/>
              </w:rPr>
              <w:t>將檔案應用申請相關規定(或說明)及申請書電子檔置於本機關網站或製成書面，供民眾下載列印或索取。(2分)</w:t>
            </w:r>
          </w:p>
          <w:p w:rsidR="00570515" w:rsidRPr="00526269" w:rsidRDefault="00570515" w:rsidP="00EF6FA3">
            <w:pPr>
              <w:numPr>
                <w:ilvl w:val="0"/>
                <w:numId w:val="19"/>
              </w:numPr>
              <w:suppressAutoHyphens/>
              <w:snapToGrid w:val="0"/>
              <w:spacing w:line="0" w:lineRule="atLeast"/>
              <w:ind w:left="301" w:hanging="253"/>
              <w:rPr>
                <w:rFonts w:ascii="標楷體" w:eastAsia="標楷體" w:hAnsi="標楷體" w:cs="全字庫正楷體"/>
                <w:szCs w:val="24"/>
              </w:rPr>
            </w:pPr>
            <w:r w:rsidRPr="00526269">
              <w:rPr>
                <w:rFonts w:ascii="標楷體" w:eastAsia="標楷體" w:hAnsi="標楷體" w:cs="全字庫正楷體"/>
                <w:szCs w:val="24"/>
              </w:rPr>
              <w:t>機關網站連結機關檔案目錄查詢網或另提供機關檔案目錄便利檢索。(1分)</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機密檔案</w:t>
            </w:r>
          </w:p>
          <w:p w:rsidR="00570515" w:rsidRPr="00526269" w:rsidRDefault="00570515"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管理</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38.</w:t>
            </w:r>
            <w:r w:rsidRPr="00526269">
              <w:rPr>
                <w:rFonts w:ascii="標楷體" w:eastAsia="標楷體" w:hAnsi="標楷體" w:cs="全字庫正楷體"/>
                <w:szCs w:val="24"/>
                <w:lang w:eastAsia="ar-SA"/>
              </w:rPr>
              <w:t>機密文書歸檔以機密檔案專用封套封裝並依規定記載應載事項。</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抽檢至少20件機密檔案，20件以下(含)者，全部查檢。</w:t>
            </w:r>
          </w:p>
          <w:p w:rsidR="008A00B0"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查核機密</w:t>
            </w:r>
            <w:r w:rsidRPr="00526269">
              <w:rPr>
                <w:rFonts w:ascii="標楷體" w:eastAsia="標楷體" w:hAnsi="標楷體" w:cs="全字庫正楷體" w:hint="eastAsia"/>
                <w:szCs w:val="24"/>
              </w:rPr>
              <w:t>檔案專用</w:t>
            </w:r>
            <w:r w:rsidRPr="00526269">
              <w:rPr>
                <w:rFonts w:ascii="標楷體" w:eastAsia="標楷體" w:hAnsi="標楷體" w:cs="全字庫正楷體"/>
                <w:szCs w:val="24"/>
              </w:rPr>
              <w:t>封套記載事項應符合機密檔案管理辦法第4條規定，有1項未填</w:t>
            </w:r>
            <w:r w:rsidRPr="00526269">
              <w:rPr>
                <w:rFonts w:ascii="標楷體" w:eastAsia="標楷體" w:hAnsi="標楷體" w:cs="全字庫正楷體" w:hint="eastAsia"/>
                <w:szCs w:val="24"/>
              </w:rPr>
              <w:t>，</w:t>
            </w:r>
            <w:r w:rsidRPr="00526269">
              <w:rPr>
                <w:rFonts w:ascii="標楷體" w:eastAsia="標楷體" w:hAnsi="標楷體" w:cs="全字庫正楷體"/>
                <w:szCs w:val="24"/>
              </w:rPr>
              <w:t>或未依機關檔案管理作業手冊機密檔案專用封套欄位定義填列或填列錯誤者，均視為不合格。</w:t>
            </w:r>
          </w:p>
          <w:p w:rsidR="00570515" w:rsidRPr="00526269" w:rsidRDefault="00570515" w:rsidP="00EF6FA3">
            <w:pPr>
              <w:suppressAutoHyphens/>
              <w:snapToGrid w:val="0"/>
              <w:spacing w:line="0" w:lineRule="atLeast"/>
              <w:rPr>
                <w:rFonts w:ascii="標楷體" w:eastAsia="標楷體" w:hAnsi="標楷體" w:cs="全字庫正楷體"/>
                <w:b/>
                <w:szCs w:val="24"/>
              </w:rPr>
            </w:pPr>
            <w:bookmarkStart w:id="3" w:name="_GoBack"/>
            <w:bookmarkEnd w:id="3"/>
            <w:r w:rsidRPr="00526269">
              <w:rPr>
                <w:rFonts w:ascii="標楷體" w:eastAsia="標楷體" w:hAnsi="標楷體" w:cs="全字庫正楷體"/>
                <w:b/>
                <w:szCs w:val="24"/>
              </w:rPr>
              <w:t>評分標準：</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w:t>
            </w:r>
            <w:r w:rsidRPr="00526269">
              <w:rPr>
                <w:rFonts w:ascii="標楷體" w:eastAsia="標楷體" w:hAnsi="標楷體" w:cs="全字庫正楷體"/>
                <w:szCs w:val="24"/>
              </w:rPr>
              <w:t>合格件數/總抽檢件數)*100%</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達100%(5分)；90%-99%(4分)；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80%-89%(3分)；70%-79%(2分)；</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lastRenderedPageBreak/>
              <w:t>60%-69%(1分)；未達60%(0分)</w:t>
            </w:r>
            <w:r w:rsidRPr="00526269">
              <w:rPr>
                <w:rFonts w:ascii="標楷體" w:eastAsia="標楷體" w:hAnsi="標楷體" w:cs="全字庫正楷體"/>
                <w:szCs w:val="24"/>
              </w:rPr>
              <w:t>。</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563C17"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機密檔案</w:t>
            </w:r>
          </w:p>
          <w:p w:rsidR="00570515" w:rsidRPr="00526269" w:rsidRDefault="00563C17"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管理</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39.</w:t>
            </w:r>
            <w:r w:rsidRPr="00526269">
              <w:rPr>
                <w:rFonts w:ascii="標楷體" w:eastAsia="標楷體" w:hAnsi="標楷體" w:cs="全字庫正楷體"/>
                <w:szCs w:val="24"/>
              </w:rPr>
              <w:t>機密</w:t>
            </w:r>
            <w:r w:rsidRPr="00526269">
              <w:rPr>
                <w:rFonts w:ascii="標楷體" w:eastAsia="標楷體" w:hAnsi="標楷體" w:cs="全字庫正楷體"/>
                <w:szCs w:val="24"/>
                <w:lang w:eastAsia="ar-SA"/>
              </w:rPr>
              <w:t>檔案</w:t>
            </w:r>
            <w:r w:rsidRPr="00526269">
              <w:rPr>
                <w:rFonts w:ascii="標楷體" w:eastAsia="標楷體" w:hAnsi="標楷體" w:cs="全字庫正楷體"/>
                <w:szCs w:val="24"/>
              </w:rPr>
              <w:t>保管</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查核機關機密檔案存放及保管情形</w:t>
            </w:r>
            <w:r w:rsidRPr="00526269">
              <w:rPr>
                <w:rFonts w:ascii="標楷體" w:eastAsia="標楷體" w:hAnsi="標楷體" w:cs="全字庫正楷體"/>
                <w:szCs w:val="24"/>
              </w:rPr>
              <w:t>。</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0"/>
              </w:numPr>
              <w:suppressAutoHyphens/>
              <w:snapToGrid w:val="0"/>
              <w:spacing w:line="0" w:lineRule="atLeast"/>
              <w:ind w:left="315" w:hanging="267"/>
              <w:rPr>
                <w:rFonts w:ascii="標楷體" w:eastAsia="標楷體" w:hAnsi="標楷體" w:cs="全字庫正楷體"/>
                <w:szCs w:val="24"/>
              </w:rPr>
            </w:pPr>
            <w:r w:rsidRPr="00526269">
              <w:rPr>
                <w:rFonts w:ascii="標楷體" w:eastAsia="標楷體" w:hAnsi="標楷體" w:cs="全字庫正楷體"/>
                <w:szCs w:val="24"/>
              </w:rPr>
              <w:t>機密檔案與一般檔案分別存放。(1分)</w:t>
            </w:r>
          </w:p>
          <w:p w:rsidR="00570515" w:rsidRPr="00526269" w:rsidRDefault="00570515" w:rsidP="00EF6FA3">
            <w:pPr>
              <w:numPr>
                <w:ilvl w:val="0"/>
                <w:numId w:val="20"/>
              </w:numPr>
              <w:suppressAutoHyphens/>
              <w:snapToGrid w:val="0"/>
              <w:spacing w:line="0" w:lineRule="atLeast"/>
              <w:ind w:left="315" w:hanging="267"/>
              <w:rPr>
                <w:rFonts w:ascii="標楷體" w:eastAsia="標楷體" w:hAnsi="標楷體" w:cs="全字庫正楷體"/>
                <w:szCs w:val="24"/>
              </w:rPr>
            </w:pPr>
            <w:r w:rsidRPr="00526269">
              <w:rPr>
                <w:rFonts w:ascii="標楷體" w:eastAsia="標楷體" w:hAnsi="標楷體" w:cs="全字庫正楷體"/>
                <w:szCs w:val="24"/>
              </w:rPr>
              <w:t>機密檔案依機密等級分別保管。(1分)</w:t>
            </w:r>
          </w:p>
          <w:p w:rsidR="00570515" w:rsidRPr="00526269" w:rsidRDefault="00570515" w:rsidP="00EF6FA3">
            <w:pPr>
              <w:numPr>
                <w:ilvl w:val="0"/>
                <w:numId w:val="20"/>
              </w:numPr>
              <w:suppressAutoHyphens/>
              <w:snapToGrid w:val="0"/>
              <w:spacing w:line="0" w:lineRule="atLeast"/>
              <w:ind w:left="315" w:hanging="267"/>
              <w:rPr>
                <w:rFonts w:ascii="標楷體" w:eastAsia="標楷體" w:hAnsi="標楷體" w:cs="全字庫正楷體"/>
                <w:szCs w:val="24"/>
              </w:rPr>
            </w:pPr>
            <w:r w:rsidRPr="00526269">
              <w:rPr>
                <w:rFonts w:ascii="標楷體" w:eastAsia="標楷體" w:hAnsi="標楷體" w:cs="全字庫正楷體"/>
                <w:szCs w:val="24"/>
              </w:rPr>
              <w:t>機密檔案另備保險箱或其他具安全防護</w:t>
            </w:r>
            <w:proofErr w:type="gramStart"/>
            <w:r w:rsidRPr="00526269">
              <w:rPr>
                <w:rFonts w:ascii="標楷體" w:eastAsia="標楷體" w:hAnsi="標楷體" w:cs="全字庫正楷體"/>
                <w:szCs w:val="24"/>
              </w:rPr>
              <w:t>功能之箱櫃</w:t>
            </w:r>
            <w:proofErr w:type="gramEnd"/>
            <w:r w:rsidRPr="00526269">
              <w:rPr>
                <w:rFonts w:ascii="標楷體" w:eastAsia="標楷體" w:hAnsi="標楷體" w:cs="全字庫正楷體"/>
                <w:szCs w:val="24"/>
              </w:rPr>
              <w:t>，並</w:t>
            </w:r>
            <w:proofErr w:type="gramStart"/>
            <w:r w:rsidRPr="00526269">
              <w:rPr>
                <w:rFonts w:ascii="標楷體" w:eastAsia="標楷體" w:hAnsi="標楷體" w:cs="全字庫正楷體"/>
                <w:szCs w:val="24"/>
              </w:rPr>
              <w:t>裝置密鎖存</w:t>
            </w:r>
            <w:proofErr w:type="gramEnd"/>
            <w:r w:rsidRPr="00526269">
              <w:rPr>
                <w:rFonts w:ascii="標楷體" w:eastAsia="標楷體" w:hAnsi="標楷體" w:cs="全字庫正楷體"/>
                <w:szCs w:val="24"/>
              </w:rPr>
              <w:t>放。(1分)</w:t>
            </w:r>
          </w:p>
          <w:p w:rsidR="00570515" w:rsidRPr="00526269" w:rsidRDefault="00570515" w:rsidP="00EF6FA3">
            <w:pPr>
              <w:numPr>
                <w:ilvl w:val="0"/>
                <w:numId w:val="20"/>
              </w:numPr>
              <w:suppressAutoHyphens/>
              <w:snapToGrid w:val="0"/>
              <w:spacing w:line="0" w:lineRule="atLeast"/>
              <w:ind w:left="315" w:hanging="267"/>
              <w:rPr>
                <w:rFonts w:ascii="標楷體" w:eastAsia="標楷體" w:hAnsi="標楷體" w:cs="全字庫正楷體"/>
                <w:szCs w:val="24"/>
              </w:rPr>
            </w:pPr>
            <w:r w:rsidRPr="00526269">
              <w:rPr>
                <w:rFonts w:ascii="標楷體" w:eastAsia="標楷體" w:hAnsi="標楷體" w:cs="全字庫正楷體"/>
                <w:szCs w:val="24"/>
              </w:rPr>
              <w:t>機密檔案之存放場所或區域，禁止或限制人員、物品進出，並為其他必要之管制措施。(1分)</w:t>
            </w:r>
          </w:p>
          <w:p w:rsidR="00570515" w:rsidRPr="00526269" w:rsidRDefault="00570515" w:rsidP="00EF6FA3">
            <w:pPr>
              <w:numPr>
                <w:ilvl w:val="0"/>
                <w:numId w:val="20"/>
              </w:numPr>
              <w:suppressAutoHyphens/>
              <w:snapToGrid w:val="0"/>
              <w:spacing w:line="0" w:lineRule="atLeast"/>
              <w:ind w:left="315" w:hanging="267"/>
              <w:rPr>
                <w:rFonts w:ascii="標楷體" w:eastAsia="標楷體" w:hAnsi="標楷體" w:cs="全字庫正楷體"/>
                <w:szCs w:val="24"/>
              </w:rPr>
            </w:pPr>
            <w:r w:rsidRPr="00526269">
              <w:rPr>
                <w:rFonts w:ascii="標楷體" w:eastAsia="標楷體" w:hAnsi="標楷體" w:cs="全字庫正楷體"/>
                <w:szCs w:val="24"/>
              </w:rPr>
              <w:t>機密檔案由專人管理。其調、離職時，將保管之機密檔案列冊辦理點交</w:t>
            </w:r>
            <w:r w:rsidRPr="00526269">
              <w:rPr>
                <w:rFonts w:ascii="標楷體" w:eastAsia="標楷體" w:hAnsi="標楷體" w:cs="全字庫正楷體" w:hint="eastAsia"/>
                <w:szCs w:val="24"/>
              </w:rPr>
              <w:t>。</w:t>
            </w:r>
            <w:r w:rsidRPr="00526269">
              <w:rPr>
                <w:rFonts w:ascii="標楷體" w:eastAsia="標楷體" w:hAnsi="標楷體" w:cs="全字庫正楷體"/>
                <w:szCs w:val="24"/>
              </w:rPr>
              <w:t>(1分)</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tcBorders>
              <w:bottom w:val="single" w:sz="12" w:space="0" w:color="000000"/>
            </w:tcBorders>
            <w:shd w:val="clear" w:color="auto" w:fill="auto"/>
            <w:tcMar>
              <w:right w:w="11" w:type="dxa"/>
            </w:tcMar>
          </w:tcPr>
          <w:p w:rsidR="00563C17"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lang w:eastAsia="ar-SA"/>
              </w:rPr>
              <w:t>機密檔案</w:t>
            </w:r>
          </w:p>
          <w:p w:rsidR="00570515" w:rsidRPr="00526269" w:rsidRDefault="00563C17" w:rsidP="00EF6FA3">
            <w:pPr>
              <w:suppressAutoHyphens/>
              <w:spacing w:line="0" w:lineRule="atLeast"/>
              <w:jc w:val="center"/>
              <w:rPr>
                <w:rFonts w:ascii="標楷體" w:eastAsia="標楷體" w:hAnsi="標楷體" w:cs="全字庫正楷體"/>
                <w:b/>
                <w:szCs w:val="24"/>
                <w:lang w:eastAsia="ar-SA"/>
              </w:rPr>
            </w:pPr>
            <w:r w:rsidRPr="00526269">
              <w:rPr>
                <w:rFonts w:ascii="標楷體" w:eastAsia="標楷體" w:hAnsi="標楷體" w:cs="全字庫正楷體"/>
                <w:b/>
                <w:szCs w:val="24"/>
                <w:lang w:eastAsia="ar-SA"/>
              </w:rPr>
              <w:t>管理</w:t>
            </w:r>
          </w:p>
        </w:tc>
        <w:tc>
          <w:tcPr>
            <w:tcW w:w="2265" w:type="dxa"/>
            <w:tcBorders>
              <w:bottom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40.</w:t>
            </w:r>
            <w:r w:rsidRPr="00526269">
              <w:rPr>
                <w:rFonts w:ascii="標楷體" w:eastAsia="標楷體" w:hAnsi="標楷體" w:cs="全字庫正楷體"/>
                <w:szCs w:val="24"/>
                <w:lang w:eastAsia="ar-SA"/>
              </w:rPr>
              <w:t>檢討辦理機密等級變更或解密事宜。</w:t>
            </w:r>
          </w:p>
        </w:tc>
        <w:tc>
          <w:tcPr>
            <w:tcW w:w="6027" w:type="dxa"/>
            <w:tcBorders>
              <w:bottom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查核機關辦理機密等級變更或解密之簽核文件，並抽檢完成解密作業之檔案目錄修正情形至少20件，20件以下(含)者，全部查檢。</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1"/>
              </w:numPr>
              <w:suppressAutoHyphens/>
              <w:snapToGrid w:val="0"/>
              <w:spacing w:line="0" w:lineRule="atLeast"/>
              <w:ind w:left="343" w:hanging="253"/>
              <w:rPr>
                <w:rFonts w:ascii="標楷體" w:eastAsia="標楷體" w:hAnsi="標楷體" w:cs="全字庫正楷體"/>
                <w:szCs w:val="24"/>
              </w:rPr>
            </w:pPr>
            <w:r w:rsidRPr="00526269">
              <w:rPr>
                <w:rFonts w:ascii="標楷體" w:eastAsia="標楷體" w:hAnsi="標楷體" w:cs="全字庫正楷體"/>
                <w:szCs w:val="24"/>
              </w:rPr>
              <w:t xml:space="preserve">每年至少辦理1次機密檔案清查作業。(2分) </w:t>
            </w:r>
          </w:p>
          <w:p w:rsidR="00570515" w:rsidRPr="00526269" w:rsidRDefault="00570515" w:rsidP="00EF6FA3">
            <w:pPr>
              <w:numPr>
                <w:ilvl w:val="0"/>
                <w:numId w:val="21"/>
              </w:numPr>
              <w:suppressAutoHyphens/>
              <w:snapToGrid w:val="0"/>
              <w:spacing w:line="0" w:lineRule="atLeast"/>
              <w:ind w:left="343" w:hanging="253"/>
              <w:rPr>
                <w:rFonts w:ascii="標楷體" w:eastAsia="標楷體" w:hAnsi="標楷體" w:cs="全字庫正楷體"/>
                <w:szCs w:val="24"/>
              </w:rPr>
            </w:pPr>
            <w:r w:rsidRPr="00526269">
              <w:rPr>
                <w:rFonts w:ascii="標楷體" w:eastAsia="標楷體" w:hAnsi="標楷體" w:cs="全字庫正楷體"/>
                <w:szCs w:val="24"/>
              </w:rPr>
              <w:t>將已成就解密條件或</w:t>
            </w:r>
            <w:proofErr w:type="gramStart"/>
            <w:r w:rsidRPr="00526269">
              <w:rPr>
                <w:rFonts w:ascii="標楷體" w:eastAsia="標楷體" w:hAnsi="標楷體" w:cs="全字庫正楷體"/>
                <w:szCs w:val="24"/>
              </w:rPr>
              <w:t>未列解密</w:t>
            </w:r>
            <w:proofErr w:type="gramEnd"/>
            <w:r w:rsidRPr="00526269">
              <w:rPr>
                <w:rFonts w:ascii="標楷體" w:eastAsia="標楷體" w:hAnsi="標楷體" w:cs="全字庫正楷體"/>
                <w:szCs w:val="24"/>
              </w:rPr>
              <w:t>條件者，彙編機密檔案目錄送請業務單位檢討。但保密期限屆滿者，送業務單位依規定逕行註銷。</w:t>
            </w:r>
            <w:proofErr w:type="gramStart"/>
            <w:r w:rsidRPr="00526269">
              <w:rPr>
                <w:rFonts w:ascii="標楷體" w:eastAsia="標楷體" w:hAnsi="標楷體" w:cs="全字庫正楷體"/>
                <w:szCs w:val="24"/>
              </w:rPr>
              <w:t>解降密程序確依</w:t>
            </w:r>
            <w:proofErr w:type="gramEnd"/>
            <w:r w:rsidRPr="00526269">
              <w:rPr>
                <w:rFonts w:ascii="標楷體" w:eastAsia="標楷體" w:hAnsi="標楷體" w:cs="全字庫正楷體" w:hint="eastAsia"/>
                <w:szCs w:val="24"/>
              </w:rPr>
              <w:t>國家機密保護法、</w:t>
            </w:r>
            <w:r w:rsidRPr="00526269">
              <w:rPr>
                <w:rFonts w:ascii="標楷體" w:eastAsia="標楷體" w:hAnsi="標楷體" w:cs="全字庫正楷體"/>
                <w:szCs w:val="24"/>
              </w:rPr>
              <w:t>文書處理手冊、政治檔案條例等相關規定辦理。(2分)</w:t>
            </w:r>
          </w:p>
          <w:p w:rsidR="00570515" w:rsidRPr="00526269" w:rsidRDefault="00570515" w:rsidP="00EF6FA3">
            <w:pPr>
              <w:numPr>
                <w:ilvl w:val="0"/>
                <w:numId w:val="21"/>
              </w:numPr>
              <w:suppressAutoHyphens/>
              <w:snapToGrid w:val="0"/>
              <w:spacing w:line="0" w:lineRule="atLeast"/>
              <w:ind w:left="343" w:hanging="253"/>
              <w:rPr>
                <w:rFonts w:ascii="標楷體" w:eastAsia="標楷體" w:hAnsi="標楷體" w:cs="全字庫正楷體"/>
                <w:szCs w:val="24"/>
              </w:rPr>
            </w:pPr>
            <w:r w:rsidRPr="00526269">
              <w:rPr>
                <w:rFonts w:ascii="標楷體" w:eastAsia="標楷體" w:hAnsi="標楷體" w:cs="全字庫正楷體"/>
                <w:szCs w:val="24"/>
              </w:rPr>
              <w:t>完成解密後，全數修正目錄內容</w:t>
            </w:r>
            <w:r w:rsidRPr="00526269">
              <w:rPr>
                <w:rFonts w:ascii="標楷體" w:eastAsia="標楷體" w:hAnsi="標楷體" w:cs="全字庫正楷體" w:hint="eastAsia"/>
                <w:szCs w:val="24"/>
              </w:rPr>
              <w:t>，並依規定辦理目錄彙送</w:t>
            </w:r>
            <w:r w:rsidRPr="00526269">
              <w:rPr>
                <w:rFonts w:ascii="標楷體" w:eastAsia="標楷體" w:hAnsi="標楷體" w:cs="全字庫正楷體"/>
                <w:szCs w:val="24"/>
              </w:rPr>
              <w:t>。(1分)</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管有已屆保密期限或保密條件已成就之機密檔案未予檢討者或逐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tc>
        <w:tc>
          <w:tcPr>
            <w:tcW w:w="4678" w:type="dxa"/>
            <w:tcBorders>
              <w:bottom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F28AB"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5F28AB" w:rsidRPr="00526269" w:rsidRDefault="008F03E3"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第4組檢調應用及密件管理分組32-40項</w:t>
            </w:r>
            <w:r w:rsidR="00962678" w:rsidRPr="00526269">
              <w:rPr>
                <w:rFonts w:ascii="標楷體" w:eastAsia="標楷體" w:hAnsi="標楷體" w:cs="全字庫正楷體" w:hint="eastAsia"/>
                <w:b/>
                <w:szCs w:val="24"/>
              </w:rPr>
              <w:t>(45分) 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5F28AB" w:rsidRPr="00526269" w:rsidRDefault="005F28AB" w:rsidP="00EF6FA3">
            <w:pPr>
              <w:suppressAutoHyphens/>
              <w:snapToGrid w:val="0"/>
              <w:spacing w:line="0" w:lineRule="atLeast"/>
              <w:ind w:left="36"/>
              <w:jc w:val="center"/>
              <w:rPr>
                <w:rFonts w:ascii="標楷體" w:eastAsia="標楷體" w:hAnsi="標楷體" w:cs="全字庫正楷體"/>
                <w:b/>
                <w:sz w:val="28"/>
                <w:szCs w:val="28"/>
              </w:rPr>
            </w:pPr>
          </w:p>
        </w:tc>
      </w:tr>
      <w:tr w:rsidR="00570515" w:rsidRPr="00526269" w:rsidTr="00E64E5D">
        <w:trPr>
          <w:trHeight w:val="299"/>
        </w:trPr>
        <w:tc>
          <w:tcPr>
            <w:tcW w:w="1064" w:type="dxa"/>
            <w:tcBorders>
              <w:top w:val="single" w:sz="12" w:space="0" w:color="000000"/>
            </w:tcBorders>
            <w:shd w:val="clear" w:color="auto" w:fill="auto"/>
            <w:tcMar>
              <w:right w:w="11" w:type="dxa"/>
            </w:tcMar>
          </w:tcPr>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lastRenderedPageBreak/>
              <w:t>文書檔案</w:t>
            </w:r>
          </w:p>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資訊化</w:t>
            </w:r>
          </w:p>
        </w:tc>
        <w:tc>
          <w:tcPr>
            <w:tcW w:w="2265" w:type="dxa"/>
            <w:tcBorders>
              <w:top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41.</w:t>
            </w:r>
            <w:r w:rsidRPr="00526269">
              <w:rPr>
                <w:rFonts w:ascii="標楷體" w:eastAsia="標楷體" w:hAnsi="標楷體" w:cs="全字庫正楷體"/>
                <w:szCs w:val="24"/>
                <w:lang w:eastAsia="ar-SA"/>
              </w:rPr>
              <w:t>公文</w:t>
            </w:r>
            <w:r w:rsidRPr="00526269">
              <w:rPr>
                <w:rFonts w:ascii="標楷體" w:eastAsia="標楷體" w:hAnsi="標楷體" w:cs="全字庫正楷體" w:hint="eastAsia"/>
                <w:szCs w:val="24"/>
              </w:rPr>
              <w:t>及</w:t>
            </w:r>
            <w:r w:rsidRPr="00526269">
              <w:rPr>
                <w:rFonts w:ascii="標楷體" w:eastAsia="標楷體" w:hAnsi="標楷體" w:cs="全字庫正楷體"/>
                <w:szCs w:val="24"/>
                <w:lang w:eastAsia="ar-SA"/>
              </w:rPr>
              <w:t>檔案管理資訊系統功能</w:t>
            </w:r>
            <w:r w:rsidRPr="00526269">
              <w:rPr>
                <w:rFonts w:ascii="標楷體" w:eastAsia="標楷體" w:hAnsi="標楷體" w:cs="全字庫正楷體"/>
                <w:szCs w:val="24"/>
              </w:rPr>
              <w:t>完備且執行</w:t>
            </w:r>
            <w:r w:rsidRPr="00526269">
              <w:rPr>
                <w:rFonts w:ascii="標楷體" w:eastAsia="標楷體" w:hAnsi="標楷體" w:cs="全字庫正楷體"/>
                <w:szCs w:val="24"/>
                <w:lang w:eastAsia="ar-SA"/>
              </w:rPr>
              <w:t>帳號管理安全措施。</w:t>
            </w:r>
          </w:p>
        </w:tc>
        <w:tc>
          <w:tcPr>
            <w:tcW w:w="6027" w:type="dxa"/>
            <w:tcBorders>
              <w:top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hint="eastAsia"/>
                <w:szCs w:val="24"/>
              </w:rPr>
              <w:t>查核公文及檔案管理資訊系統應具備文書製作、</w:t>
            </w:r>
            <w:proofErr w:type="gramStart"/>
            <w:r w:rsidRPr="00526269">
              <w:rPr>
                <w:rFonts w:ascii="標楷體" w:eastAsia="標楷體" w:hAnsi="標楷體" w:cs="全字庫正楷體" w:hint="eastAsia"/>
                <w:szCs w:val="24"/>
              </w:rPr>
              <w:t>線上簽</w:t>
            </w:r>
            <w:proofErr w:type="gramEnd"/>
            <w:r w:rsidRPr="00526269">
              <w:rPr>
                <w:rFonts w:ascii="標楷體" w:eastAsia="標楷體" w:hAnsi="標楷體" w:cs="全字庫正楷體" w:hint="eastAsia"/>
                <w:szCs w:val="24"/>
              </w:rPr>
              <w:t>核、文書流程管理、文書傳遞交換(需支援最新版本之公文電子交換格式)、檔案管理等5項功能，且使用者登錄應具有帳號、密碼或身分認證等安全措施，定期帳號及權限清查，定期清理無效帳號，並具備更換系統密碼功能且至少半年更換1次</w:t>
            </w:r>
            <w:r w:rsidRPr="00526269">
              <w:rPr>
                <w:rFonts w:ascii="標楷體" w:eastAsia="標楷體" w:hAnsi="標楷體" w:cs="全字庫正楷體"/>
                <w:szCs w:val="24"/>
              </w:rPr>
              <w:t>。</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2"/>
              </w:numPr>
              <w:suppressAutoHyphens/>
              <w:snapToGrid w:val="0"/>
              <w:spacing w:line="0" w:lineRule="atLeast"/>
              <w:ind w:left="301" w:hanging="247"/>
              <w:rPr>
                <w:rFonts w:ascii="標楷體" w:eastAsia="標楷體" w:hAnsi="標楷體" w:cs="全字庫正楷體"/>
                <w:szCs w:val="24"/>
              </w:rPr>
            </w:pPr>
            <w:r w:rsidRPr="00526269">
              <w:rPr>
                <w:rFonts w:ascii="標楷體" w:eastAsia="標楷體" w:hAnsi="標楷體" w:cs="全字庫正楷體" w:hint="eastAsia"/>
                <w:szCs w:val="24"/>
              </w:rPr>
              <w:t>系統具備文書製作、</w:t>
            </w:r>
            <w:proofErr w:type="gramStart"/>
            <w:r w:rsidRPr="00526269">
              <w:rPr>
                <w:rFonts w:ascii="標楷體" w:eastAsia="標楷體" w:hAnsi="標楷體" w:cs="全字庫正楷體" w:hint="eastAsia"/>
                <w:szCs w:val="24"/>
              </w:rPr>
              <w:t>線上簽</w:t>
            </w:r>
            <w:proofErr w:type="gramEnd"/>
            <w:r w:rsidRPr="00526269">
              <w:rPr>
                <w:rFonts w:ascii="標楷體" w:eastAsia="標楷體" w:hAnsi="標楷體" w:cs="全字庫正楷體" w:hint="eastAsia"/>
                <w:szCs w:val="24"/>
              </w:rPr>
              <w:t>核、文書流程管理、文書傳遞交換(需支援最新版本之公文電子交換格式)、檔案管理等5項功能，系統如通過公文及檔案管理資訊系統驗證具有證書，本項給2分。系統如未通過公文及檔案管理資訊系統驗證，依NAA EDRMS-1：2015(或其後版本)驗證規格抽測</w:t>
            </w:r>
            <w:r w:rsidRPr="00526269">
              <w:rPr>
                <w:rFonts w:ascii="標楷體" w:eastAsia="標楷體" w:hAnsi="標楷體" w:cs="全字庫正楷體" w:hint="eastAsia"/>
                <w:szCs w:val="24"/>
                <w:lang w:eastAsia="zh-HK"/>
              </w:rPr>
              <w:t>「文書製作」、</w:t>
            </w:r>
            <w:r w:rsidRPr="00526269">
              <w:rPr>
                <w:rFonts w:ascii="標楷體" w:eastAsia="標楷體" w:hAnsi="標楷體" w:cs="全字庫正楷體" w:hint="eastAsia"/>
                <w:szCs w:val="24"/>
              </w:rPr>
              <w:t>「</w:t>
            </w:r>
            <w:proofErr w:type="gramStart"/>
            <w:r w:rsidRPr="00526269">
              <w:rPr>
                <w:rFonts w:ascii="標楷體" w:eastAsia="標楷體" w:hAnsi="標楷體" w:cs="全字庫正楷體" w:hint="eastAsia"/>
                <w:szCs w:val="24"/>
              </w:rPr>
              <w:t>線上簽</w:t>
            </w:r>
            <w:proofErr w:type="gramEnd"/>
            <w:r w:rsidRPr="00526269">
              <w:rPr>
                <w:rFonts w:ascii="標楷體" w:eastAsia="標楷體" w:hAnsi="標楷體" w:cs="全字庫正楷體" w:hint="eastAsia"/>
                <w:szCs w:val="24"/>
              </w:rPr>
              <w:t>核」及「檔案管理」等3項系統功能，每項抽測均符合者方給0.5分，合計至多給1</w:t>
            </w:r>
            <w:r w:rsidRPr="00526269">
              <w:rPr>
                <w:rFonts w:ascii="標楷體" w:eastAsia="標楷體" w:hAnsi="標楷體" w:cs="全字庫正楷體"/>
                <w:szCs w:val="24"/>
              </w:rPr>
              <w:t>.5</w:t>
            </w:r>
            <w:r w:rsidRPr="00526269">
              <w:rPr>
                <w:rFonts w:ascii="標楷體" w:eastAsia="標楷體" w:hAnsi="標楷體" w:cs="全字庫正楷體" w:hint="eastAsia"/>
                <w:szCs w:val="24"/>
              </w:rPr>
              <w:t>分</w:t>
            </w:r>
            <w:r w:rsidRPr="00526269">
              <w:rPr>
                <w:rFonts w:ascii="標楷體" w:eastAsia="標楷體" w:hAnsi="標楷體" w:cs="全字庫正楷體"/>
                <w:szCs w:val="24"/>
              </w:rPr>
              <w:t>。</w:t>
            </w:r>
            <w:r w:rsidRPr="00526269">
              <w:rPr>
                <w:rFonts w:ascii="標楷體" w:eastAsia="標楷體" w:hAnsi="標楷體" w:cs="全字庫正楷體" w:hint="eastAsia"/>
                <w:szCs w:val="24"/>
              </w:rPr>
              <w:t>(2分)</w:t>
            </w:r>
          </w:p>
          <w:p w:rsidR="00570515" w:rsidRPr="00526269" w:rsidRDefault="00570515" w:rsidP="00EF6FA3">
            <w:pPr>
              <w:numPr>
                <w:ilvl w:val="0"/>
                <w:numId w:val="22"/>
              </w:numPr>
              <w:suppressAutoHyphens/>
              <w:snapToGrid w:val="0"/>
              <w:spacing w:line="0" w:lineRule="atLeast"/>
              <w:ind w:left="301" w:hanging="247"/>
              <w:rPr>
                <w:rFonts w:ascii="標楷體" w:eastAsia="標楷體" w:hAnsi="標楷體" w:cs="全字庫正楷體"/>
                <w:szCs w:val="24"/>
              </w:rPr>
            </w:pPr>
            <w:r w:rsidRPr="00526269">
              <w:rPr>
                <w:rFonts w:ascii="標楷體" w:eastAsia="標楷體" w:hAnsi="標楷體" w:cs="全字庫正楷體"/>
                <w:szCs w:val="24"/>
              </w:rPr>
              <w:t>具</w:t>
            </w:r>
            <w:r w:rsidRPr="00526269">
              <w:rPr>
                <w:rFonts w:ascii="標楷體" w:eastAsia="標楷體" w:hAnsi="標楷體" w:cs="全字庫正楷體" w:hint="eastAsia"/>
                <w:szCs w:val="24"/>
              </w:rPr>
              <w:t>最近</w:t>
            </w:r>
            <w:r w:rsidRPr="00526269">
              <w:rPr>
                <w:rFonts w:ascii="標楷體" w:eastAsia="標楷體" w:hAnsi="標楷體" w:cs="全字庫正楷體" w:hint="eastAsia"/>
                <w:szCs w:val="24"/>
                <w:lang w:eastAsia="zh-HK"/>
              </w:rPr>
              <w:t>1年所有</w:t>
            </w:r>
            <w:r w:rsidRPr="00526269">
              <w:rPr>
                <w:rFonts w:ascii="標楷體" w:eastAsia="標楷體" w:hAnsi="標楷體" w:cs="全字庫正楷體"/>
                <w:szCs w:val="24"/>
              </w:rPr>
              <w:t>使用者帳號權限申請及異動管理紀錄，且</w:t>
            </w:r>
            <w:r w:rsidRPr="00526269">
              <w:rPr>
                <w:rFonts w:ascii="標楷體" w:eastAsia="標楷體" w:hAnsi="標楷體" w:cs="全字庫正楷體" w:hint="eastAsia"/>
                <w:szCs w:val="24"/>
              </w:rPr>
              <w:t>經抽查與</w:t>
            </w:r>
            <w:r w:rsidRPr="00526269">
              <w:rPr>
                <w:rFonts w:ascii="標楷體" w:eastAsia="標楷體" w:hAnsi="標楷體" w:cs="全字庫正楷體"/>
                <w:szCs w:val="24"/>
              </w:rPr>
              <w:t>系統</w:t>
            </w:r>
            <w:r w:rsidRPr="00526269">
              <w:rPr>
                <w:rFonts w:ascii="標楷體" w:eastAsia="標楷體" w:hAnsi="標楷體" w:cs="全字庫正楷體" w:hint="eastAsia"/>
                <w:szCs w:val="24"/>
              </w:rPr>
              <w:t>均</w:t>
            </w:r>
            <w:r w:rsidRPr="00526269">
              <w:rPr>
                <w:rFonts w:ascii="標楷體" w:eastAsia="標楷體" w:hAnsi="標楷體" w:cs="全字庫正楷體"/>
                <w:szCs w:val="24"/>
              </w:rPr>
              <w:t>相符者</w:t>
            </w:r>
            <w:r w:rsidRPr="00526269">
              <w:rPr>
                <w:rFonts w:ascii="標楷體" w:eastAsia="標楷體" w:hAnsi="標楷體" w:cs="全字庫正楷體" w:hint="eastAsia"/>
                <w:szCs w:val="24"/>
              </w:rPr>
              <w:t>，給1分，未全部符合者依符合比例計分</w:t>
            </w:r>
            <w:r w:rsidRPr="00526269">
              <w:rPr>
                <w:rFonts w:ascii="標楷體" w:eastAsia="標楷體" w:hAnsi="標楷體" w:cs="全字庫正楷體"/>
                <w:szCs w:val="24"/>
              </w:rPr>
              <w:t>，</w:t>
            </w:r>
            <w:r w:rsidRPr="00526269">
              <w:rPr>
                <w:rFonts w:ascii="標楷體" w:eastAsia="標楷體" w:hAnsi="標楷體" w:cs="全字庫正楷體" w:hint="eastAsia"/>
                <w:szCs w:val="24"/>
              </w:rPr>
              <w:t>並</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四捨五入計算。</w:t>
            </w:r>
            <w:r w:rsidRPr="00526269">
              <w:rPr>
                <w:rFonts w:ascii="標楷體" w:eastAsia="標楷體" w:hAnsi="標楷體" w:cs="全字庫正楷體"/>
                <w:szCs w:val="24"/>
              </w:rPr>
              <w:t>(</w:t>
            </w:r>
            <w:r w:rsidRPr="00526269">
              <w:rPr>
                <w:rFonts w:ascii="標楷體" w:eastAsia="標楷體" w:hAnsi="標楷體" w:cs="全字庫正楷體" w:hint="eastAsia"/>
                <w:szCs w:val="24"/>
              </w:rPr>
              <w:t>1</w:t>
            </w:r>
            <w:r w:rsidRPr="00526269">
              <w:rPr>
                <w:rFonts w:ascii="標楷體" w:eastAsia="標楷體" w:hAnsi="標楷體" w:cs="全字庫正楷體"/>
                <w:szCs w:val="24"/>
              </w:rPr>
              <w:t>分)</w:t>
            </w:r>
          </w:p>
          <w:p w:rsidR="00570515" w:rsidRPr="00526269" w:rsidRDefault="00570515" w:rsidP="00EF6FA3">
            <w:pPr>
              <w:numPr>
                <w:ilvl w:val="0"/>
                <w:numId w:val="22"/>
              </w:numPr>
              <w:suppressAutoHyphens/>
              <w:snapToGrid w:val="0"/>
              <w:spacing w:line="0" w:lineRule="atLeast"/>
              <w:ind w:left="301" w:hanging="247"/>
              <w:rPr>
                <w:rFonts w:ascii="標楷體" w:eastAsia="標楷體" w:hAnsi="標楷體" w:cs="全字庫正楷體"/>
                <w:szCs w:val="24"/>
              </w:rPr>
            </w:pPr>
            <w:r w:rsidRPr="00526269">
              <w:rPr>
                <w:rFonts w:ascii="標楷體" w:eastAsia="標楷體" w:hAnsi="標楷體" w:cs="全字庫正楷體" w:hint="eastAsia"/>
                <w:szCs w:val="24"/>
              </w:rPr>
              <w:t>具最近1年所有使用者帳號權限清查紀錄，</w:t>
            </w:r>
            <w:proofErr w:type="gramStart"/>
            <w:r w:rsidRPr="00526269">
              <w:rPr>
                <w:rFonts w:ascii="標楷體" w:eastAsia="標楷體" w:hAnsi="標楷體" w:cs="全字庫正楷體" w:hint="eastAsia"/>
                <w:szCs w:val="24"/>
              </w:rPr>
              <w:t>且經抽測</w:t>
            </w:r>
            <w:proofErr w:type="gramEnd"/>
            <w:r w:rsidRPr="00526269">
              <w:rPr>
                <w:rFonts w:ascii="標楷體" w:eastAsia="標楷體" w:hAnsi="標楷體" w:cs="全字庫正楷體" w:hint="eastAsia"/>
                <w:szCs w:val="24"/>
              </w:rPr>
              <w:t>與系統均相符者，給1分，未全部符合者依符合比例計分，並</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四捨五入計算。(1分)</w:t>
            </w:r>
          </w:p>
          <w:p w:rsidR="00570515" w:rsidRPr="00526269" w:rsidRDefault="00570515" w:rsidP="00EF6FA3">
            <w:pPr>
              <w:numPr>
                <w:ilvl w:val="0"/>
                <w:numId w:val="22"/>
              </w:numPr>
              <w:suppressAutoHyphens/>
              <w:snapToGrid w:val="0"/>
              <w:spacing w:line="0" w:lineRule="atLeast"/>
              <w:ind w:left="301" w:hanging="247"/>
              <w:rPr>
                <w:rFonts w:ascii="標楷體" w:eastAsia="標楷體" w:hAnsi="標楷體" w:cs="全字庫正楷體"/>
                <w:szCs w:val="24"/>
              </w:rPr>
            </w:pPr>
            <w:r w:rsidRPr="00526269">
              <w:rPr>
                <w:rFonts w:ascii="標楷體" w:eastAsia="標楷體" w:hAnsi="標楷體" w:cs="全字庫正楷體" w:hint="eastAsia"/>
                <w:szCs w:val="24"/>
              </w:rPr>
              <w:t>系統具備更換系統密碼功能，密碼長度小於8碼者不給分；密碼長度等於8碼時，落實至少每3個月更換1次者，給1分；密碼長度大於8碼時，落實至少半年更換1次者，給1分。(1分)</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使用上級機關提供系統者，以上級機關通過之系統驗證證書及使用情形評分。</w:t>
            </w:r>
          </w:p>
        </w:tc>
        <w:tc>
          <w:tcPr>
            <w:tcW w:w="4678" w:type="dxa"/>
            <w:tcBorders>
              <w:top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top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shd w:val="clear" w:color="auto" w:fill="auto"/>
            <w:tcMar>
              <w:right w:w="11" w:type="dxa"/>
            </w:tcMar>
          </w:tcPr>
          <w:p w:rsidR="00563C17"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文書檔案</w:t>
            </w:r>
          </w:p>
          <w:p w:rsidR="00570515"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lastRenderedPageBreak/>
              <w:t>資訊化</w:t>
            </w:r>
          </w:p>
        </w:tc>
        <w:tc>
          <w:tcPr>
            <w:tcW w:w="2265" w:type="dxa"/>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lastRenderedPageBreak/>
              <w:t>42.</w:t>
            </w:r>
            <w:r w:rsidRPr="00526269">
              <w:rPr>
                <w:rFonts w:ascii="標楷體" w:eastAsia="標楷體" w:hAnsi="標楷體" w:cs="全字庫正楷體"/>
                <w:szCs w:val="24"/>
                <w:lang w:eastAsia="ar-SA"/>
              </w:rPr>
              <w:t>資</w:t>
            </w:r>
            <w:r w:rsidRPr="00526269">
              <w:rPr>
                <w:rFonts w:ascii="標楷體" w:eastAsia="標楷體" w:hAnsi="標楷體" w:cs="全字庫正楷體" w:hint="eastAsia"/>
                <w:szCs w:val="24"/>
              </w:rPr>
              <w:t>通</w:t>
            </w:r>
            <w:r w:rsidRPr="00526269">
              <w:rPr>
                <w:rFonts w:ascii="標楷體" w:eastAsia="標楷體" w:hAnsi="標楷體" w:cs="全字庫正楷體"/>
                <w:szCs w:val="24"/>
                <w:lang w:eastAsia="ar-SA"/>
              </w:rPr>
              <w:t>安全</w:t>
            </w:r>
            <w:r w:rsidRPr="00526269">
              <w:rPr>
                <w:rFonts w:ascii="標楷體" w:eastAsia="標楷體" w:hAnsi="標楷體" w:cs="全字庫正楷體" w:hint="eastAsia"/>
                <w:szCs w:val="24"/>
              </w:rPr>
              <w:t>維護</w:t>
            </w:r>
            <w:r w:rsidRPr="00526269">
              <w:rPr>
                <w:rFonts w:ascii="標楷體" w:eastAsia="標楷體" w:hAnsi="標楷體" w:cs="全字庫正楷體"/>
                <w:szCs w:val="24"/>
                <w:lang w:eastAsia="ar-SA"/>
              </w:rPr>
              <w:t>計</w:t>
            </w:r>
            <w:r w:rsidRPr="00526269">
              <w:rPr>
                <w:rFonts w:ascii="標楷體" w:eastAsia="標楷體" w:hAnsi="標楷體" w:cs="全字庫正楷體"/>
                <w:szCs w:val="24"/>
                <w:lang w:eastAsia="ar-SA"/>
              </w:rPr>
              <w:lastRenderedPageBreak/>
              <w:t>畫及執行。</w:t>
            </w:r>
          </w:p>
        </w:tc>
        <w:tc>
          <w:tcPr>
            <w:tcW w:w="6027" w:type="dxa"/>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lastRenderedPageBreak/>
              <w:t>評鑑(考評)方式：</w:t>
            </w:r>
          </w:p>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szCs w:val="24"/>
              </w:rPr>
              <w:lastRenderedPageBreak/>
              <w:t>查核依</w:t>
            </w:r>
            <w:hyperlink r:id="rId7" w:history="1">
              <w:r w:rsidRPr="00526269">
                <w:rPr>
                  <w:rFonts w:ascii="標楷體" w:eastAsia="標楷體" w:hAnsi="標楷體" w:cs="全字庫正楷體"/>
                  <w:szCs w:val="24"/>
                </w:rPr>
                <w:t>資通安全管理法施行細則</w:t>
              </w:r>
            </w:hyperlink>
            <w:r w:rsidRPr="00526269">
              <w:rPr>
                <w:rFonts w:ascii="標楷體" w:eastAsia="標楷體" w:hAnsi="標楷體" w:cs="全字庫正楷體"/>
                <w:szCs w:val="24"/>
              </w:rPr>
              <w:t>第6條訂定之資通安全維護計畫，</w:t>
            </w:r>
            <w:r w:rsidRPr="00526269">
              <w:rPr>
                <w:rFonts w:ascii="標楷體" w:eastAsia="標楷體" w:hAnsi="標楷體" w:cs="全字庫正楷體" w:hint="eastAsia"/>
                <w:szCs w:val="24"/>
              </w:rPr>
              <w:t>及機關檔案管理作業手冊規定</w:t>
            </w:r>
            <w:r w:rsidRPr="00526269">
              <w:rPr>
                <w:rFonts w:ascii="標楷體" w:eastAsia="標楷體" w:hAnsi="標楷體" w:cs="全字庫正楷體"/>
                <w:szCs w:val="24"/>
              </w:rPr>
              <w:t>應涵蓋公文及檔案管理資訊系統，且具日常備份及災害復原演練機制。</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3"/>
              </w:numPr>
              <w:suppressAutoHyphens/>
              <w:snapToGrid w:val="0"/>
              <w:spacing w:line="0" w:lineRule="atLeast"/>
              <w:ind w:left="343" w:hanging="289"/>
              <w:rPr>
                <w:rFonts w:ascii="標楷體" w:eastAsia="標楷體" w:hAnsi="標楷體" w:cs="全字庫正楷體"/>
                <w:szCs w:val="24"/>
              </w:rPr>
            </w:pPr>
            <w:r w:rsidRPr="00526269">
              <w:rPr>
                <w:rFonts w:ascii="標楷體" w:eastAsia="標楷體" w:hAnsi="標楷體" w:cs="全字庫正楷體"/>
                <w:szCs w:val="24"/>
              </w:rPr>
              <w:t>具</w:t>
            </w:r>
            <w:r w:rsidRPr="00526269">
              <w:rPr>
                <w:rFonts w:ascii="標楷體" w:eastAsia="標楷體" w:hAnsi="標楷體" w:cs="全字庫正楷體" w:hint="eastAsia"/>
                <w:szCs w:val="24"/>
              </w:rPr>
              <w:t>最近1年內</w:t>
            </w:r>
            <w:r w:rsidRPr="00526269">
              <w:rPr>
                <w:rFonts w:ascii="標楷體" w:eastAsia="標楷體" w:hAnsi="標楷體" w:cs="全字庫正楷體"/>
                <w:szCs w:val="24"/>
              </w:rPr>
              <w:t>資</w:t>
            </w:r>
            <w:r w:rsidRPr="00526269">
              <w:rPr>
                <w:rFonts w:ascii="標楷體" w:eastAsia="標楷體" w:hAnsi="標楷體" w:cs="全字庫正楷體"/>
                <w:szCs w:val="24"/>
                <w:lang w:eastAsia="zh-HK"/>
              </w:rPr>
              <w:t>通</w:t>
            </w:r>
            <w:r w:rsidRPr="00526269">
              <w:rPr>
                <w:rFonts w:ascii="標楷體" w:eastAsia="標楷體" w:hAnsi="標楷體" w:cs="全字庫正楷體"/>
                <w:szCs w:val="24"/>
              </w:rPr>
              <w:t>安全</w:t>
            </w:r>
            <w:r w:rsidRPr="00526269">
              <w:rPr>
                <w:rFonts w:ascii="標楷體" w:eastAsia="標楷體" w:hAnsi="標楷體" w:cs="全字庫正楷體"/>
                <w:szCs w:val="24"/>
                <w:lang w:eastAsia="zh-HK"/>
              </w:rPr>
              <w:t>維護</w:t>
            </w:r>
            <w:r w:rsidRPr="00526269">
              <w:rPr>
                <w:rFonts w:ascii="標楷體" w:eastAsia="標楷體" w:hAnsi="標楷體" w:cs="全字庫正楷體"/>
                <w:szCs w:val="24"/>
              </w:rPr>
              <w:t>計畫含</w:t>
            </w:r>
            <w:proofErr w:type="gramStart"/>
            <w:r w:rsidRPr="00526269">
              <w:rPr>
                <w:rFonts w:ascii="標楷體" w:eastAsia="標楷體" w:hAnsi="標楷體" w:cs="全字庫正楷體"/>
                <w:szCs w:val="24"/>
              </w:rPr>
              <w:t>括</w:t>
            </w:r>
            <w:proofErr w:type="gramEnd"/>
            <w:r w:rsidRPr="00526269">
              <w:rPr>
                <w:rFonts w:ascii="標楷體" w:eastAsia="標楷體" w:hAnsi="標楷體" w:cs="全字庫正楷體"/>
                <w:szCs w:val="24"/>
              </w:rPr>
              <w:t>公文及檔案管理系統者，</w:t>
            </w:r>
            <w:r w:rsidRPr="00526269">
              <w:rPr>
                <w:rFonts w:ascii="標楷體" w:eastAsia="標楷體" w:hAnsi="標楷體" w:cs="全字庫正楷體" w:hint="eastAsia"/>
                <w:szCs w:val="24"/>
              </w:rPr>
              <w:t>給1分；並出具最近一次定期實施災害復原演練成果，其演練成果達成預期者，或未達預期並檢討者，給2分，如未達演練成效且未檢討者，給1分。</w:t>
            </w:r>
            <w:r w:rsidRPr="00526269">
              <w:rPr>
                <w:rFonts w:ascii="標楷體" w:eastAsia="標楷體" w:hAnsi="標楷體" w:cs="全字庫正楷體"/>
                <w:szCs w:val="24"/>
              </w:rPr>
              <w:t>(3分)</w:t>
            </w:r>
          </w:p>
          <w:p w:rsidR="00570515" w:rsidRPr="00526269" w:rsidRDefault="00570515" w:rsidP="00EF6FA3">
            <w:pPr>
              <w:numPr>
                <w:ilvl w:val="0"/>
                <w:numId w:val="23"/>
              </w:numPr>
              <w:suppressAutoHyphens/>
              <w:snapToGrid w:val="0"/>
              <w:spacing w:line="0" w:lineRule="atLeast"/>
              <w:ind w:left="343" w:hanging="289"/>
              <w:rPr>
                <w:rFonts w:ascii="標楷體" w:eastAsia="標楷體" w:hAnsi="標楷體" w:cs="全字庫正楷體"/>
                <w:szCs w:val="24"/>
                <w:lang w:eastAsia="zh-HK"/>
              </w:rPr>
            </w:pPr>
            <w:r w:rsidRPr="00526269">
              <w:rPr>
                <w:rFonts w:ascii="標楷體" w:eastAsia="標楷體" w:hAnsi="標楷體" w:cs="全字庫正楷體" w:hint="eastAsia"/>
                <w:szCs w:val="24"/>
                <w:lang w:eastAsia="zh-HK"/>
              </w:rPr>
              <w:t>具最近1個月內含括公文及檔案管理系統者日常備份及還原執行紀錄者。</w:t>
            </w:r>
            <w:proofErr w:type="gramStart"/>
            <w:r w:rsidRPr="00526269">
              <w:rPr>
                <w:rFonts w:ascii="標楷體" w:eastAsia="標楷體" w:hAnsi="標楷體" w:cs="全字庫正楷體" w:hint="eastAsia"/>
                <w:szCs w:val="24"/>
              </w:rPr>
              <w:t>文檔系統</w:t>
            </w:r>
            <w:proofErr w:type="gramEnd"/>
            <w:r w:rsidRPr="00526269">
              <w:rPr>
                <w:rFonts w:ascii="標楷體" w:eastAsia="標楷體" w:hAnsi="標楷體" w:cs="全字庫正楷體" w:hint="eastAsia"/>
                <w:szCs w:val="24"/>
              </w:rPr>
              <w:t>備份標的完整且備份均成功者，給1分；還原測試且均成功者，給1分。</w:t>
            </w:r>
            <w:r w:rsidRPr="00526269">
              <w:rPr>
                <w:rFonts w:ascii="標楷體" w:eastAsia="標楷體" w:hAnsi="標楷體" w:cs="全字庫正楷體" w:hint="eastAsia"/>
                <w:szCs w:val="24"/>
                <w:lang w:eastAsia="zh-HK"/>
              </w:rPr>
              <w:t>(2分)</w:t>
            </w:r>
          </w:p>
          <w:p w:rsidR="00570515" w:rsidRPr="00526269" w:rsidRDefault="00570515" w:rsidP="00EF6FA3">
            <w:pPr>
              <w:numPr>
                <w:ilvl w:val="1"/>
                <w:numId w:val="3"/>
              </w:numPr>
              <w:suppressAutoHyphens/>
              <w:snapToGrid w:val="0"/>
              <w:spacing w:line="0" w:lineRule="atLeast"/>
              <w:ind w:left="449" w:hanging="307"/>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570515" w:rsidRPr="00526269" w:rsidRDefault="00570515" w:rsidP="00EF6FA3">
            <w:pPr>
              <w:numPr>
                <w:ilvl w:val="1"/>
                <w:numId w:val="3"/>
              </w:numPr>
              <w:suppressAutoHyphens/>
              <w:snapToGrid w:val="0"/>
              <w:spacing w:line="0" w:lineRule="atLeast"/>
              <w:ind w:left="449" w:hanging="307"/>
              <w:rPr>
                <w:rFonts w:ascii="標楷體" w:eastAsia="標楷體" w:hAnsi="標楷體" w:cs="全字庫正楷體"/>
                <w:szCs w:val="24"/>
              </w:rPr>
            </w:pPr>
            <w:r w:rsidRPr="00526269">
              <w:rPr>
                <w:rFonts w:ascii="標楷體" w:eastAsia="標楷體" w:hAnsi="標楷體" w:cs="全字庫正楷體" w:hint="eastAsia"/>
                <w:szCs w:val="24"/>
                <w:lang w:eastAsia="zh-HK"/>
              </w:rPr>
              <w:t>使用上級機關提供系統者，以上級機關訂定之資通安全維護計畫</w:t>
            </w:r>
            <w:r w:rsidRPr="00526269">
              <w:rPr>
                <w:rFonts w:ascii="標楷體" w:eastAsia="標楷體" w:hAnsi="標楷體" w:cs="全字庫正楷體" w:hint="eastAsia"/>
                <w:szCs w:val="24"/>
              </w:rPr>
              <w:t>及執行情形</w:t>
            </w:r>
            <w:r w:rsidRPr="00526269">
              <w:rPr>
                <w:rFonts w:ascii="標楷體" w:eastAsia="標楷體" w:hAnsi="標楷體" w:cs="全字庫正楷體" w:hint="eastAsia"/>
                <w:szCs w:val="24"/>
                <w:lang w:eastAsia="zh-HK"/>
              </w:rPr>
              <w:t>評分。</w:t>
            </w:r>
          </w:p>
        </w:tc>
        <w:tc>
          <w:tcPr>
            <w:tcW w:w="4678" w:type="dxa"/>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tcBorders>
              <w:bottom w:val="single" w:sz="12" w:space="0" w:color="000000"/>
            </w:tcBorders>
            <w:shd w:val="clear" w:color="auto" w:fill="auto"/>
            <w:tcMar>
              <w:right w:w="11" w:type="dxa"/>
            </w:tcMar>
          </w:tcPr>
          <w:p w:rsidR="00563C17"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文書檔案</w:t>
            </w:r>
          </w:p>
          <w:p w:rsidR="00570515" w:rsidRPr="00526269" w:rsidRDefault="00563C17"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資訊化</w:t>
            </w:r>
          </w:p>
        </w:tc>
        <w:tc>
          <w:tcPr>
            <w:tcW w:w="2265" w:type="dxa"/>
            <w:tcBorders>
              <w:bottom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43.</w:t>
            </w:r>
            <w:r w:rsidRPr="00526269">
              <w:rPr>
                <w:rFonts w:ascii="標楷體" w:eastAsia="標楷體" w:hAnsi="標楷體" w:cs="全字庫正楷體" w:hint="eastAsia"/>
                <w:szCs w:val="24"/>
                <w:lang w:eastAsia="zh-HK"/>
              </w:rPr>
              <w:t>線上簽核</w:t>
            </w:r>
            <w:r w:rsidRPr="00526269">
              <w:rPr>
                <w:rFonts w:ascii="標楷體" w:eastAsia="標楷體" w:hAnsi="標楷體" w:cs="全字庫正楷體"/>
                <w:szCs w:val="24"/>
                <w:lang w:eastAsia="ar-SA"/>
              </w:rPr>
              <w:t>電子檔案清查及電子儲存媒體有效性檢測。</w:t>
            </w:r>
          </w:p>
        </w:tc>
        <w:tc>
          <w:tcPr>
            <w:tcW w:w="6027" w:type="dxa"/>
            <w:tcBorders>
              <w:bottom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w:t>
            </w:r>
            <w:proofErr w:type="gramStart"/>
            <w:r w:rsidRPr="00526269">
              <w:rPr>
                <w:rFonts w:ascii="標楷體" w:eastAsia="標楷體" w:hAnsi="標楷體" w:cs="全字庫正楷體"/>
                <w:szCs w:val="24"/>
              </w:rPr>
              <w:t>辦理</w:t>
            </w:r>
            <w:r w:rsidRPr="00526269">
              <w:rPr>
                <w:rFonts w:ascii="標楷體" w:eastAsia="標楷體" w:hAnsi="標楷體" w:cs="全字庫正楷體" w:hint="eastAsia"/>
                <w:szCs w:val="24"/>
                <w:lang w:eastAsia="zh-HK"/>
              </w:rPr>
              <w:t>線上簽</w:t>
            </w:r>
            <w:proofErr w:type="gramEnd"/>
            <w:r w:rsidRPr="00526269">
              <w:rPr>
                <w:rFonts w:ascii="標楷體" w:eastAsia="標楷體" w:hAnsi="標楷體" w:cs="全字庫正楷體" w:hint="eastAsia"/>
                <w:szCs w:val="24"/>
                <w:lang w:eastAsia="zh-HK"/>
              </w:rPr>
              <w:t>核</w:t>
            </w:r>
            <w:r w:rsidRPr="00526269">
              <w:rPr>
                <w:rFonts w:ascii="標楷體" w:eastAsia="標楷體" w:hAnsi="標楷體" w:cs="全字庫正楷體"/>
                <w:szCs w:val="24"/>
              </w:rPr>
              <w:t>電子檔案封裝清查</w:t>
            </w:r>
            <w:r w:rsidRPr="00526269">
              <w:rPr>
                <w:rFonts w:ascii="標楷體" w:eastAsia="標楷體" w:hAnsi="標楷體" w:cs="全字庫正楷體" w:hint="eastAsia"/>
                <w:szCs w:val="24"/>
                <w:lang w:eastAsia="zh-HK"/>
              </w:rPr>
              <w:t>及</w:t>
            </w:r>
            <w:r w:rsidRPr="00526269">
              <w:rPr>
                <w:rFonts w:ascii="標楷體" w:eastAsia="標楷體" w:hAnsi="標楷體" w:cs="全字庫正楷體"/>
                <w:szCs w:val="24"/>
              </w:rPr>
              <w:t>檢測電子儲存媒體有效性之情形。</w:t>
            </w:r>
          </w:p>
          <w:p w:rsidR="00570515"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執行紀錄中如有不符項目，皆須有後續處理措施，如已辦理電子檔案之轉置、更新、模擬及封裝方可給分。</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4"/>
              </w:numPr>
              <w:suppressAutoHyphens/>
              <w:snapToGrid w:val="0"/>
              <w:spacing w:line="0" w:lineRule="atLeast"/>
              <w:ind w:left="287" w:hanging="258"/>
              <w:rPr>
                <w:rFonts w:ascii="標楷體" w:eastAsia="標楷體" w:hAnsi="標楷體" w:cs="全字庫正楷體"/>
                <w:szCs w:val="24"/>
              </w:rPr>
            </w:pPr>
            <w:r w:rsidRPr="00526269">
              <w:rPr>
                <w:rFonts w:ascii="標楷體" w:eastAsia="標楷體" w:hAnsi="標楷體" w:cs="全字庫正楷體"/>
                <w:szCs w:val="24"/>
              </w:rPr>
              <w:t>具</w:t>
            </w:r>
            <w:r w:rsidRPr="00526269">
              <w:rPr>
                <w:rFonts w:ascii="標楷體" w:eastAsia="標楷體" w:hAnsi="標楷體" w:cs="全字庫正楷體"/>
                <w:szCs w:val="24"/>
                <w:lang w:eastAsia="zh-HK"/>
              </w:rPr>
              <w:t>最近</w:t>
            </w:r>
            <w:proofErr w:type="gramStart"/>
            <w:r w:rsidRPr="00526269">
              <w:rPr>
                <w:rFonts w:ascii="標楷體" w:eastAsia="標楷體" w:hAnsi="標楷體" w:cs="全字庫正楷體"/>
                <w:szCs w:val="24"/>
              </w:rPr>
              <w:t>1</w:t>
            </w:r>
            <w:r w:rsidRPr="00526269">
              <w:rPr>
                <w:rFonts w:ascii="標楷體" w:eastAsia="標楷體" w:hAnsi="標楷體" w:cs="全字庫正楷體"/>
                <w:szCs w:val="24"/>
                <w:lang w:eastAsia="zh-HK"/>
              </w:rPr>
              <w:t>年</w:t>
            </w:r>
            <w:r w:rsidRPr="00526269">
              <w:rPr>
                <w:rFonts w:ascii="標楷體" w:eastAsia="標楷體" w:hAnsi="標楷體" w:cs="全字庫正楷體" w:hint="eastAsia"/>
                <w:szCs w:val="24"/>
                <w:lang w:eastAsia="zh-HK"/>
              </w:rPr>
              <w:t>線上簽</w:t>
            </w:r>
            <w:proofErr w:type="gramEnd"/>
            <w:r w:rsidRPr="00526269">
              <w:rPr>
                <w:rFonts w:ascii="標楷體" w:eastAsia="標楷體" w:hAnsi="標楷體" w:cs="全字庫正楷體" w:hint="eastAsia"/>
                <w:szCs w:val="24"/>
                <w:lang w:eastAsia="zh-HK"/>
              </w:rPr>
              <w:t>核</w:t>
            </w:r>
            <w:r w:rsidRPr="00526269">
              <w:rPr>
                <w:rFonts w:ascii="標楷體" w:eastAsia="標楷體" w:hAnsi="標楷體" w:cs="全字庫正楷體"/>
                <w:szCs w:val="24"/>
              </w:rPr>
              <w:t>電子檔案清查紀錄，</w:t>
            </w:r>
            <w:r w:rsidRPr="00526269">
              <w:rPr>
                <w:rFonts w:ascii="標楷體" w:eastAsia="標楷體" w:hAnsi="標楷體" w:cs="全字庫正楷體"/>
                <w:szCs w:val="24"/>
                <w:lang w:eastAsia="zh-HK"/>
              </w:rPr>
              <w:t>前</w:t>
            </w:r>
            <w:r w:rsidRPr="00526269">
              <w:rPr>
                <w:rFonts w:ascii="標楷體" w:eastAsia="標楷體" w:hAnsi="標楷體" w:cs="全字庫正楷體"/>
                <w:szCs w:val="24"/>
              </w:rPr>
              <w:t>1</w:t>
            </w:r>
            <w:r w:rsidRPr="00526269">
              <w:rPr>
                <w:rFonts w:ascii="標楷體" w:eastAsia="標楷體" w:hAnsi="標楷體" w:cs="全字庫正楷體"/>
                <w:szCs w:val="24"/>
                <w:lang w:eastAsia="zh-HK"/>
              </w:rPr>
              <w:t>次如</w:t>
            </w:r>
            <w:r w:rsidRPr="00526269">
              <w:rPr>
                <w:rFonts w:ascii="標楷體" w:eastAsia="標楷體" w:hAnsi="標楷體" w:cs="全字庫正楷體"/>
                <w:szCs w:val="24"/>
              </w:rPr>
              <w:t>有異常者應完成相關處置。</w:t>
            </w:r>
            <w:r w:rsidRPr="00526269">
              <w:rPr>
                <w:rFonts w:ascii="標楷體" w:eastAsia="標楷體" w:hAnsi="標楷體" w:cs="全字庫正楷體" w:hint="eastAsia"/>
                <w:szCs w:val="24"/>
              </w:rPr>
              <w:t>清查紀錄完整且有陳核程序者，給1分；</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專業工具清查者，給1分；清查無異常者或半年前清查異常</w:t>
            </w:r>
            <w:proofErr w:type="gramStart"/>
            <w:r w:rsidRPr="00526269">
              <w:rPr>
                <w:rFonts w:ascii="標楷體" w:eastAsia="標楷體" w:hAnsi="標楷體" w:cs="全字庫正楷體" w:hint="eastAsia"/>
                <w:szCs w:val="24"/>
              </w:rPr>
              <w:t>者均已處置</w:t>
            </w:r>
            <w:proofErr w:type="gramEnd"/>
            <w:r w:rsidRPr="00526269">
              <w:rPr>
                <w:rFonts w:ascii="標楷體" w:eastAsia="標楷體" w:hAnsi="標楷體" w:cs="全字庫正楷體" w:hint="eastAsia"/>
                <w:szCs w:val="24"/>
              </w:rPr>
              <w:t>者，給1分。</w:t>
            </w:r>
            <w:r w:rsidRPr="00526269">
              <w:rPr>
                <w:rFonts w:ascii="標楷體" w:eastAsia="標楷體" w:hAnsi="標楷體" w:cs="全字庫正楷體"/>
                <w:szCs w:val="24"/>
              </w:rPr>
              <w:t>(3分)</w:t>
            </w:r>
          </w:p>
          <w:p w:rsidR="00570515" w:rsidRPr="00526269" w:rsidRDefault="00570515" w:rsidP="00EF6FA3">
            <w:pPr>
              <w:numPr>
                <w:ilvl w:val="0"/>
                <w:numId w:val="24"/>
              </w:numPr>
              <w:suppressAutoHyphens/>
              <w:snapToGrid w:val="0"/>
              <w:spacing w:line="0" w:lineRule="atLeast"/>
              <w:ind w:left="287" w:hanging="258"/>
              <w:rPr>
                <w:rFonts w:ascii="標楷體" w:eastAsia="標楷體" w:hAnsi="標楷體" w:cs="全字庫正楷體"/>
                <w:szCs w:val="24"/>
              </w:rPr>
            </w:pPr>
            <w:r w:rsidRPr="00526269">
              <w:rPr>
                <w:rFonts w:ascii="標楷體" w:eastAsia="標楷體" w:hAnsi="標楷體" w:cs="全字庫正楷體"/>
                <w:szCs w:val="24"/>
              </w:rPr>
              <w:lastRenderedPageBreak/>
              <w:t>具電子媒體有效性檢測紀錄，</w:t>
            </w:r>
            <w:r w:rsidRPr="00526269">
              <w:rPr>
                <w:rFonts w:ascii="標楷體" w:eastAsia="標楷體" w:hAnsi="標楷體" w:cs="全字庫正楷體"/>
                <w:szCs w:val="24"/>
                <w:lang w:eastAsia="zh-HK"/>
              </w:rPr>
              <w:t>前</w:t>
            </w:r>
            <w:r w:rsidRPr="00526269">
              <w:rPr>
                <w:rFonts w:ascii="標楷體" w:eastAsia="標楷體" w:hAnsi="標楷體" w:cs="全字庫正楷體"/>
                <w:szCs w:val="24"/>
              </w:rPr>
              <w:t>1</w:t>
            </w:r>
            <w:r w:rsidRPr="00526269">
              <w:rPr>
                <w:rFonts w:ascii="標楷體" w:eastAsia="標楷體" w:hAnsi="標楷體" w:cs="全字庫正楷體"/>
                <w:szCs w:val="24"/>
                <w:lang w:eastAsia="zh-HK"/>
              </w:rPr>
              <w:t>次如</w:t>
            </w:r>
            <w:r w:rsidRPr="00526269">
              <w:rPr>
                <w:rFonts w:ascii="標楷體" w:eastAsia="標楷體" w:hAnsi="標楷體" w:cs="全字庫正楷體"/>
                <w:szCs w:val="24"/>
              </w:rPr>
              <w:t>有異常者應完成相關處置。</w:t>
            </w:r>
            <w:r w:rsidRPr="00526269">
              <w:rPr>
                <w:rFonts w:ascii="標楷體" w:eastAsia="標楷體" w:hAnsi="標楷體" w:cs="全字庫正楷體" w:hint="eastAsia"/>
                <w:szCs w:val="24"/>
              </w:rPr>
              <w:t>檢測紀錄完整且有陳核程序者，給1分；</w:t>
            </w:r>
            <w:proofErr w:type="gramStart"/>
            <w:r w:rsidRPr="00526269">
              <w:rPr>
                <w:rFonts w:ascii="標楷體" w:eastAsia="標楷體" w:hAnsi="標楷體" w:cs="全字庫正楷體" w:hint="eastAsia"/>
                <w:szCs w:val="24"/>
              </w:rPr>
              <w:t>採</w:t>
            </w:r>
            <w:proofErr w:type="gramEnd"/>
            <w:r w:rsidRPr="00526269">
              <w:rPr>
                <w:rFonts w:ascii="標楷體" w:eastAsia="標楷體" w:hAnsi="標楷體" w:cs="全字庫正楷體" w:hint="eastAsia"/>
                <w:szCs w:val="24"/>
              </w:rPr>
              <w:t>專業工具清查者，給0.5分；檢測無異常者或半年前檢測異常</w:t>
            </w:r>
            <w:proofErr w:type="gramStart"/>
            <w:r w:rsidRPr="00526269">
              <w:rPr>
                <w:rFonts w:ascii="標楷體" w:eastAsia="標楷體" w:hAnsi="標楷體" w:cs="全字庫正楷體" w:hint="eastAsia"/>
                <w:szCs w:val="24"/>
              </w:rPr>
              <w:t>者均已處置</w:t>
            </w:r>
            <w:proofErr w:type="gramEnd"/>
            <w:r w:rsidRPr="00526269">
              <w:rPr>
                <w:rFonts w:ascii="標楷體" w:eastAsia="標楷體" w:hAnsi="標楷體" w:cs="全字庫正楷體" w:hint="eastAsia"/>
                <w:szCs w:val="24"/>
              </w:rPr>
              <w:t>者，給0.5分。</w:t>
            </w:r>
            <w:r w:rsidRPr="00526269">
              <w:rPr>
                <w:rFonts w:ascii="標楷體" w:eastAsia="標楷體" w:hAnsi="標楷體" w:cs="全字庫正楷體"/>
                <w:szCs w:val="24"/>
              </w:rPr>
              <w:t>(2分)</w:t>
            </w:r>
          </w:p>
          <w:p w:rsidR="00570515" w:rsidRPr="00526269" w:rsidRDefault="00570515" w:rsidP="00EF6FA3">
            <w:pPr>
              <w:numPr>
                <w:ilvl w:val="0"/>
                <w:numId w:val="24"/>
              </w:numPr>
              <w:suppressAutoHyphens/>
              <w:snapToGrid w:val="0"/>
              <w:spacing w:line="0" w:lineRule="atLeast"/>
              <w:ind w:left="287" w:hanging="258"/>
              <w:rPr>
                <w:rFonts w:ascii="標楷體" w:eastAsia="標楷體" w:hAnsi="標楷體" w:cs="全字庫正楷體"/>
                <w:szCs w:val="24"/>
              </w:rPr>
            </w:pPr>
            <w:proofErr w:type="gramStart"/>
            <w:r w:rsidRPr="00526269">
              <w:rPr>
                <w:rFonts w:ascii="標楷體" w:eastAsia="標楷體" w:hAnsi="標楷體" w:cs="全字庫正楷體"/>
                <w:szCs w:val="24"/>
              </w:rPr>
              <w:t>均未辦理</w:t>
            </w:r>
            <w:proofErr w:type="gramEnd"/>
            <w:r w:rsidRPr="00526269">
              <w:rPr>
                <w:rFonts w:ascii="標楷體" w:eastAsia="標楷體" w:hAnsi="標楷體" w:cs="全字庫正楷體"/>
                <w:szCs w:val="24"/>
              </w:rPr>
              <w:t>者。(0分)</w:t>
            </w:r>
          </w:p>
        </w:tc>
        <w:tc>
          <w:tcPr>
            <w:tcW w:w="4678" w:type="dxa"/>
            <w:tcBorders>
              <w:bottom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11913"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511913" w:rsidRPr="00526269" w:rsidRDefault="00511913" w:rsidP="00EF6FA3">
            <w:pPr>
              <w:suppressAutoHyphens/>
              <w:snapToGrid w:val="0"/>
              <w:spacing w:line="0" w:lineRule="atLeast"/>
              <w:ind w:rightChars="172" w:right="413"/>
              <w:jc w:val="right"/>
              <w:rPr>
                <w:rFonts w:ascii="標楷體" w:eastAsia="標楷體" w:hAnsi="標楷體" w:cs="全字庫正楷體"/>
                <w:b/>
                <w:szCs w:val="24"/>
              </w:rPr>
            </w:pPr>
            <w:proofErr w:type="gramStart"/>
            <w:r w:rsidRPr="00526269">
              <w:rPr>
                <w:rFonts w:ascii="標楷體" w:eastAsia="標楷體" w:hAnsi="標楷體" w:cs="全字庫正楷體" w:hint="eastAsia"/>
                <w:b/>
                <w:szCs w:val="24"/>
              </w:rPr>
              <w:t>第5組文檔資訊</w:t>
            </w:r>
            <w:proofErr w:type="gramEnd"/>
            <w:r w:rsidRPr="00526269">
              <w:rPr>
                <w:rFonts w:ascii="標楷體" w:eastAsia="標楷體" w:hAnsi="標楷體" w:cs="全字庫正楷體" w:hint="eastAsia"/>
                <w:b/>
                <w:szCs w:val="24"/>
              </w:rPr>
              <w:t>分組41-43項</w:t>
            </w:r>
            <w:r w:rsidR="00962678" w:rsidRPr="00526269">
              <w:rPr>
                <w:rFonts w:ascii="標楷體" w:eastAsia="標楷體" w:hAnsi="標楷體" w:cs="全字庫正楷體" w:hint="eastAsia"/>
                <w:b/>
                <w:szCs w:val="24"/>
              </w:rPr>
              <w:t>(15分) 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511913" w:rsidRPr="00526269" w:rsidRDefault="00511913" w:rsidP="00EF6FA3">
            <w:pPr>
              <w:suppressAutoHyphens/>
              <w:snapToGrid w:val="0"/>
              <w:spacing w:line="0" w:lineRule="atLeast"/>
              <w:ind w:left="36"/>
              <w:jc w:val="center"/>
              <w:rPr>
                <w:rFonts w:ascii="標楷體" w:eastAsia="標楷體" w:hAnsi="標楷體" w:cs="全字庫正楷體"/>
                <w:b/>
                <w:sz w:val="28"/>
                <w:szCs w:val="28"/>
              </w:rPr>
            </w:pPr>
          </w:p>
        </w:tc>
      </w:tr>
      <w:tr w:rsidR="00570515" w:rsidRPr="00526269" w:rsidTr="00E64E5D">
        <w:trPr>
          <w:trHeight w:val="299"/>
        </w:trPr>
        <w:tc>
          <w:tcPr>
            <w:tcW w:w="1064" w:type="dxa"/>
            <w:tcBorders>
              <w:top w:val="single" w:sz="12" w:space="0" w:color="000000"/>
            </w:tcBorders>
            <w:shd w:val="clear" w:color="auto" w:fill="auto"/>
            <w:tcMar>
              <w:right w:w="11" w:type="dxa"/>
            </w:tcMar>
          </w:tcPr>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對所屬(轄)機關考評</w:t>
            </w:r>
          </w:p>
        </w:tc>
        <w:tc>
          <w:tcPr>
            <w:tcW w:w="2265" w:type="dxa"/>
            <w:tcBorders>
              <w:top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44.</w:t>
            </w:r>
            <w:r w:rsidRPr="00526269">
              <w:rPr>
                <w:rFonts w:ascii="標楷體" w:eastAsia="標楷體" w:hAnsi="標楷體" w:cs="全字庫正楷體"/>
                <w:szCs w:val="24"/>
                <w:lang w:eastAsia="ar-SA"/>
              </w:rPr>
              <w:t>對所屬(轄)機關檔案管理業務考評及</w:t>
            </w:r>
            <w:r w:rsidRPr="00526269">
              <w:rPr>
                <w:rFonts w:ascii="標楷體" w:eastAsia="標楷體" w:hAnsi="標楷體" w:cs="全字庫正楷體"/>
                <w:szCs w:val="24"/>
              </w:rPr>
              <w:t>獎懲。</w:t>
            </w:r>
          </w:p>
        </w:tc>
        <w:tc>
          <w:tcPr>
            <w:tcW w:w="6027" w:type="dxa"/>
            <w:tcBorders>
              <w:top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查核主管機關訂頒適用本機關與所屬</w:t>
            </w:r>
            <w:r w:rsidRPr="00526269">
              <w:rPr>
                <w:rFonts w:ascii="標楷體" w:eastAsia="標楷體" w:hAnsi="標楷體" w:cs="全字庫正楷體" w:hint="eastAsia"/>
                <w:szCs w:val="24"/>
              </w:rPr>
              <w:t>(轄)</w:t>
            </w:r>
            <w:r w:rsidRPr="00526269">
              <w:rPr>
                <w:rFonts w:ascii="標楷體" w:eastAsia="標楷體" w:hAnsi="標楷體" w:cs="全字庫正楷體"/>
                <w:szCs w:val="24"/>
              </w:rPr>
              <w:t>機關之共通考評及獎懲規定、機關辦理追蹤輔導與管考紀錄及相關簽核文件。</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5"/>
              </w:numPr>
              <w:spacing w:line="0" w:lineRule="atLeast"/>
              <w:ind w:left="343" w:hanging="278"/>
              <w:rPr>
                <w:rFonts w:ascii="標楷體" w:eastAsia="標楷體" w:hAnsi="標楷體" w:cs="全字庫正楷體"/>
                <w:szCs w:val="24"/>
              </w:rPr>
            </w:pPr>
            <w:r w:rsidRPr="00526269">
              <w:rPr>
                <w:rFonts w:ascii="標楷體" w:eastAsia="標楷體" w:hAnsi="標楷體" w:cs="全字庫正楷體" w:hint="eastAsia"/>
                <w:szCs w:val="24"/>
              </w:rPr>
              <w:t>機關已將主管機關訂頒適用本機關與所屬(轄)機關之共通考評及獎懲規定，簽陳權責長官。</w:t>
            </w:r>
            <w:r w:rsidRPr="00526269">
              <w:rPr>
                <w:rFonts w:ascii="標楷體" w:eastAsia="標楷體" w:hAnsi="標楷體" w:cs="全字庫正楷體"/>
                <w:szCs w:val="24"/>
              </w:rPr>
              <w:t>(1分)</w:t>
            </w:r>
          </w:p>
          <w:p w:rsidR="00570515" w:rsidRPr="00526269" w:rsidRDefault="00570515" w:rsidP="00EF6FA3">
            <w:pPr>
              <w:numPr>
                <w:ilvl w:val="0"/>
                <w:numId w:val="25"/>
              </w:numPr>
              <w:spacing w:line="0" w:lineRule="atLeast"/>
              <w:ind w:left="343" w:hanging="278"/>
              <w:rPr>
                <w:rFonts w:ascii="標楷體" w:eastAsia="標楷體" w:hAnsi="標楷體" w:cs="全字庫正楷體"/>
                <w:szCs w:val="24"/>
              </w:rPr>
            </w:pPr>
            <w:r w:rsidRPr="00526269">
              <w:rPr>
                <w:rFonts w:ascii="標楷體" w:eastAsia="標楷體" w:hAnsi="標楷體" w:cs="全字庫正楷體" w:hint="eastAsia"/>
                <w:szCs w:val="24"/>
              </w:rPr>
              <w:t>機關已至檔案局建置之機關檔案管理資訊網(</w:t>
            </w:r>
            <w:r w:rsidRPr="00526269">
              <w:rPr>
                <w:rFonts w:ascii="標楷體" w:eastAsia="標楷體" w:hAnsi="標楷體" w:cs="全字庫正楷體"/>
                <w:szCs w:val="24"/>
              </w:rPr>
              <w:t>https：//online.archives.gov.tw/</w:t>
            </w:r>
            <w:r w:rsidRPr="00526269">
              <w:rPr>
                <w:rFonts w:ascii="標楷體" w:eastAsia="標楷體" w:hAnsi="標楷體" w:cs="全字庫正楷體" w:hint="eastAsia"/>
                <w:szCs w:val="24"/>
              </w:rPr>
              <w:t>)完成檔案管理自行檢核、評析風險及因應處置等系統填報作業，並送交上級機關備查。(</w:t>
            </w:r>
            <w:r w:rsidRPr="00526269">
              <w:rPr>
                <w:rFonts w:ascii="標楷體" w:eastAsia="標楷體" w:hAnsi="標楷體" w:cs="全字庫正楷體"/>
                <w:szCs w:val="24"/>
              </w:rPr>
              <w:t>1分)</w:t>
            </w:r>
          </w:p>
          <w:p w:rsidR="00570515" w:rsidRPr="00526269" w:rsidRDefault="00570515" w:rsidP="00EF6FA3">
            <w:pPr>
              <w:numPr>
                <w:ilvl w:val="0"/>
                <w:numId w:val="25"/>
              </w:numPr>
              <w:spacing w:line="0" w:lineRule="atLeast"/>
              <w:ind w:left="343" w:hanging="278"/>
              <w:rPr>
                <w:rFonts w:ascii="標楷體" w:eastAsia="標楷體" w:hAnsi="標楷體" w:cs="全字庫正楷體"/>
                <w:szCs w:val="24"/>
              </w:rPr>
            </w:pPr>
            <w:r w:rsidRPr="00526269">
              <w:rPr>
                <w:rFonts w:ascii="標楷體" w:eastAsia="標楷體" w:hAnsi="標楷體" w:cs="全字庫正楷體"/>
                <w:szCs w:val="24"/>
              </w:rPr>
              <w:t>機關已依主管機關訂頒之共通考評及獎懲規定所訂作業期程完成所屬(轄)機關檔案管理業務考評，具考評紀錄或相關書面文件及提出管考建議或改進措施，並簽陳權責長官。(</w:t>
            </w:r>
            <w:r w:rsidRPr="00526269">
              <w:rPr>
                <w:rFonts w:ascii="標楷體" w:eastAsia="標楷體" w:hAnsi="標楷體" w:cs="全字庫正楷體" w:hint="eastAsia"/>
                <w:szCs w:val="24"/>
              </w:rPr>
              <w:t>2</w:t>
            </w:r>
            <w:r w:rsidRPr="00526269">
              <w:rPr>
                <w:rFonts w:ascii="標楷體" w:eastAsia="標楷體" w:hAnsi="標楷體" w:cs="全字庫正楷體"/>
                <w:szCs w:val="24"/>
              </w:rPr>
              <w:t>分)</w:t>
            </w:r>
          </w:p>
          <w:p w:rsidR="00570515" w:rsidRPr="00526269" w:rsidRDefault="00570515" w:rsidP="00EF6FA3">
            <w:pPr>
              <w:numPr>
                <w:ilvl w:val="0"/>
                <w:numId w:val="25"/>
              </w:numPr>
              <w:spacing w:line="0" w:lineRule="atLeast"/>
              <w:ind w:left="343" w:hanging="278"/>
              <w:rPr>
                <w:rFonts w:ascii="標楷體" w:eastAsia="標楷體" w:hAnsi="標楷體" w:cs="全字庫正楷體"/>
                <w:szCs w:val="24"/>
              </w:rPr>
            </w:pPr>
            <w:r w:rsidRPr="00526269">
              <w:rPr>
                <w:rFonts w:ascii="標楷體" w:eastAsia="標楷體" w:hAnsi="標楷體" w:cs="全字庫正楷體"/>
                <w:szCs w:val="24"/>
              </w:rPr>
              <w:t>依考評結果追蹤及管考所屬(轄)機關檔案管理業務改善情形，並具追蹤輔導及管考紀錄或相關書面文件。(1分)</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szCs w:val="24"/>
              </w:rPr>
              <w:t>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570515" w:rsidRPr="00526269" w:rsidRDefault="00570515" w:rsidP="00EF6FA3">
            <w:pPr>
              <w:numPr>
                <w:ilvl w:val="1"/>
                <w:numId w:val="3"/>
              </w:numPr>
              <w:suppressAutoHyphens/>
              <w:snapToGrid w:val="0"/>
              <w:spacing w:line="0" w:lineRule="atLeast"/>
              <w:ind w:left="320" w:hanging="284"/>
              <w:rPr>
                <w:rFonts w:ascii="標楷體" w:eastAsia="標楷體" w:hAnsi="標楷體" w:cs="全字庫正楷體"/>
                <w:szCs w:val="24"/>
              </w:rPr>
            </w:pPr>
            <w:r w:rsidRPr="00526269">
              <w:rPr>
                <w:rFonts w:ascii="標楷體" w:eastAsia="標楷體" w:hAnsi="標楷體" w:cs="全字庫正楷體" w:hint="eastAsia"/>
                <w:szCs w:val="24"/>
              </w:rPr>
              <w:t>屬</w:t>
            </w:r>
            <w:r w:rsidRPr="00526269">
              <w:rPr>
                <w:rFonts w:ascii="標楷體" w:eastAsia="標楷體" w:hAnsi="標楷體" w:cs="全字庫正楷體"/>
                <w:szCs w:val="24"/>
              </w:rPr>
              <w:t>中央一級機關或無所屬</w:t>
            </w:r>
            <w:r w:rsidRPr="00526269">
              <w:rPr>
                <w:rFonts w:ascii="標楷體" w:eastAsia="標楷體" w:hAnsi="標楷體" w:cs="全字庫正楷體"/>
                <w:szCs w:val="24"/>
                <w:lang w:eastAsia="ar-SA"/>
              </w:rPr>
              <w:t>(轄)</w:t>
            </w:r>
            <w:r w:rsidRPr="00526269">
              <w:rPr>
                <w:rFonts w:ascii="標楷體" w:eastAsia="標楷體" w:hAnsi="標楷體" w:cs="全字庫正楷體"/>
                <w:szCs w:val="24"/>
              </w:rPr>
              <w:t>者</w:t>
            </w:r>
            <w:r w:rsidRPr="00526269">
              <w:rPr>
                <w:rFonts w:ascii="標楷體" w:eastAsia="標楷體" w:hAnsi="標楷體" w:cs="全字庫正楷體" w:hint="eastAsia"/>
                <w:szCs w:val="24"/>
              </w:rPr>
              <w:t>，本</w:t>
            </w:r>
            <w:proofErr w:type="gramStart"/>
            <w:r w:rsidRPr="00526269">
              <w:rPr>
                <w:rFonts w:ascii="標楷體" w:eastAsia="標楷體" w:hAnsi="標楷體" w:cs="全字庫正楷體" w:hint="eastAsia"/>
                <w:szCs w:val="24"/>
              </w:rPr>
              <w:t>項</w:t>
            </w:r>
            <w:r w:rsidRPr="00526269">
              <w:rPr>
                <w:rFonts w:ascii="標楷體" w:eastAsia="標楷體" w:hAnsi="標楷體" w:cs="全字庫正楷體"/>
                <w:szCs w:val="24"/>
              </w:rPr>
              <w:t>免評</w:t>
            </w:r>
            <w:proofErr w:type="gramEnd"/>
            <w:r w:rsidRPr="00526269">
              <w:rPr>
                <w:rFonts w:ascii="標楷體" w:eastAsia="標楷體" w:hAnsi="標楷體" w:cs="全字庫正楷體"/>
                <w:szCs w:val="24"/>
              </w:rPr>
              <w:t>。</w:t>
            </w:r>
          </w:p>
        </w:tc>
        <w:tc>
          <w:tcPr>
            <w:tcW w:w="4678" w:type="dxa"/>
            <w:tcBorders>
              <w:top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top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70515" w:rsidRPr="00526269" w:rsidTr="00E64E5D">
        <w:trPr>
          <w:trHeight w:val="299"/>
        </w:trPr>
        <w:tc>
          <w:tcPr>
            <w:tcW w:w="1064" w:type="dxa"/>
            <w:tcBorders>
              <w:bottom w:val="single" w:sz="12" w:space="0" w:color="000000"/>
            </w:tcBorders>
            <w:shd w:val="clear" w:color="auto" w:fill="auto"/>
            <w:tcMar>
              <w:right w:w="11" w:type="dxa"/>
            </w:tcMar>
          </w:tcPr>
          <w:p w:rsidR="00570515" w:rsidRPr="00526269" w:rsidRDefault="00570515" w:rsidP="00EF6FA3">
            <w:pPr>
              <w:suppressAutoHyphens/>
              <w:spacing w:line="0" w:lineRule="atLeast"/>
              <w:jc w:val="center"/>
              <w:rPr>
                <w:rFonts w:ascii="標楷體" w:eastAsia="標楷體" w:hAnsi="標楷體" w:cs="全字庫正楷體"/>
                <w:b/>
                <w:szCs w:val="24"/>
              </w:rPr>
            </w:pPr>
            <w:r w:rsidRPr="00526269">
              <w:rPr>
                <w:rFonts w:ascii="標楷體" w:eastAsia="標楷體" w:hAnsi="標楷體" w:cs="全字庫正楷體"/>
                <w:b/>
                <w:szCs w:val="24"/>
              </w:rPr>
              <w:t>計畫規劃與評估</w:t>
            </w:r>
          </w:p>
        </w:tc>
        <w:tc>
          <w:tcPr>
            <w:tcW w:w="2265" w:type="dxa"/>
            <w:tcBorders>
              <w:bottom w:val="single" w:sz="12" w:space="0" w:color="000000"/>
            </w:tcBorders>
            <w:shd w:val="clear" w:color="auto" w:fill="auto"/>
            <w:tcMar>
              <w:right w:w="11" w:type="dxa"/>
            </w:tcMar>
          </w:tcPr>
          <w:p w:rsidR="00570515" w:rsidRPr="00526269" w:rsidRDefault="00570515" w:rsidP="00EF6FA3">
            <w:pPr>
              <w:suppressAutoHyphens/>
              <w:snapToGrid w:val="0"/>
              <w:spacing w:line="0" w:lineRule="atLeast"/>
              <w:ind w:left="329" w:hangingChars="137" w:hanging="329"/>
              <w:rPr>
                <w:rFonts w:ascii="標楷體" w:eastAsia="標楷體" w:hAnsi="標楷體" w:cs="全字庫正楷體"/>
                <w:szCs w:val="24"/>
                <w:lang w:eastAsia="ar-SA"/>
              </w:rPr>
            </w:pPr>
            <w:r w:rsidRPr="00526269">
              <w:rPr>
                <w:rFonts w:ascii="標楷體" w:eastAsia="標楷體" w:hAnsi="標楷體" w:cs="全字庫正楷體" w:hint="eastAsia"/>
                <w:szCs w:val="24"/>
              </w:rPr>
              <w:t>45.</w:t>
            </w:r>
            <w:proofErr w:type="gramStart"/>
            <w:r w:rsidRPr="00526269">
              <w:rPr>
                <w:rFonts w:ascii="標楷體" w:eastAsia="標楷體" w:hAnsi="標楷體" w:cs="全字庫正楷體"/>
                <w:szCs w:val="24"/>
                <w:lang w:eastAsia="ar-SA"/>
              </w:rPr>
              <w:t>研</w:t>
            </w:r>
            <w:proofErr w:type="gramEnd"/>
            <w:r w:rsidRPr="00526269">
              <w:rPr>
                <w:rFonts w:ascii="標楷體" w:eastAsia="標楷體" w:hAnsi="標楷體" w:cs="全字庫正楷體"/>
                <w:szCs w:val="24"/>
                <w:lang w:eastAsia="ar-SA"/>
              </w:rPr>
              <w:t>定檔案管理年度計畫及執行考評情形</w:t>
            </w:r>
            <w:r w:rsidRPr="00526269">
              <w:rPr>
                <w:rFonts w:ascii="標楷體" w:eastAsia="標楷體" w:hAnsi="標楷體" w:cs="全字庫正楷體"/>
                <w:szCs w:val="24"/>
              </w:rPr>
              <w:t>。</w:t>
            </w:r>
          </w:p>
        </w:tc>
        <w:tc>
          <w:tcPr>
            <w:tcW w:w="6027" w:type="dxa"/>
            <w:tcBorders>
              <w:bottom w:val="single" w:sz="12" w:space="0" w:color="000000"/>
            </w:tcBorders>
          </w:tcPr>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評鑑(考評)方式：</w:t>
            </w:r>
          </w:p>
          <w:p w:rsidR="00570515" w:rsidRPr="00526269" w:rsidRDefault="00570515" w:rsidP="00EF6FA3">
            <w:pPr>
              <w:numPr>
                <w:ilvl w:val="1"/>
                <w:numId w:val="26"/>
              </w:numPr>
              <w:suppressAutoHyphens/>
              <w:snapToGrid w:val="0"/>
              <w:spacing w:line="0" w:lineRule="atLeast"/>
              <w:ind w:left="319" w:hangingChars="133" w:hanging="319"/>
              <w:rPr>
                <w:rFonts w:ascii="標楷體" w:eastAsia="標楷體" w:hAnsi="標楷體" w:cs="全字庫正楷體"/>
                <w:szCs w:val="24"/>
              </w:rPr>
            </w:pPr>
            <w:r w:rsidRPr="00526269">
              <w:rPr>
                <w:rFonts w:ascii="標楷體" w:eastAsia="標楷體" w:hAnsi="標楷體" w:cs="全字庫正楷體"/>
                <w:szCs w:val="24"/>
              </w:rPr>
              <w:t>查核已執行完成之</w:t>
            </w:r>
            <w:r w:rsidRPr="00526269">
              <w:rPr>
                <w:rFonts w:ascii="標楷體" w:eastAsia="標楷體" w:hAnsi="標楷體" w:cs="全字庫正楷體" w:hint="eastAsia"/>
                <w:szCs w:val="24"/>
              </w:rPr>
              <w:t>任一年度</w:t>
            </w:r>
            <w:r w:rsidRPr="00526269">
              <w:rPr>
                <w:rFonts w:ascii="標楷體" w:eastAsia="標楷體" w:hAnsi="標楷體" w:cs="全字庫正楷體"/>
                <w:szCs w:val="24"/>
              </w:rPr>
              <w:t>檔案管理年度計畫、</w:t>
            </w:r>
            <w:r w:rsidRPr="00526269">
              <w:rPr>
                <w:rFonts w:ascii="標楷體" w:eastAsia="標楷體" w:hAnsi="標楷體" w:cs="全字庫正楷體"/>
                <w:szCs w:val="24"/>
                <w:lang w:eastAsia="zh-HK"/>
              </w:rPr>
              <w:t>管考紀錄及相關簽核文件</w:t>
            </w:r>
            <w:r w:rsidRPr="00526269">
              <w:rPr>
                <w:rFonts w:ascii="標楷體" w:eastAsia="標楷體" w:hAnsi="標楷體" w:cs="全字庫正楷體"/>
                <w:szCs w:val="24"/>
              </w:rPr>
              <w:t>，依計畫內容及</w:t>
            </w:r>
            <w:r w:rsidRPr="00526269">
              <w:rPr>
                <w:rFonts w:ascii="標楷體" w:eastAsia="標楷體" w:hAnsi="標楷體" w:cs="全字庫正楷體"/>
                <w:szCs w:val="24"/>
                <w:lang w:eastAsia="zh-HK"/>
              </w:rPr>
              <w:t>管考情形</w:t>
            </w:r>
            <w:r w:rsidRPr="00526269">
              <w:rPr>
                <w:rFonts w:ascii="標楷體" w:eastAsia="標楷體" w:hAnsi="標楷體" w:cs="全字庫正楷體"/>
                <w:szCs w:val="24"/>
              </w:rPr>
              <w:t>，檢視下列3項評估事項完成情形：</w:t>
            </w:r>
          </w:p>
          <w:p w:rsidR="009E6B05" w:rsidRDefault="00570515" w:rsidP="00EF6FA3">
            <w:pPr>
              <w:pStyle w:val="a7"/>
              <w:numPr>
                <w:ilvl w:val="0"/>
                <w:numId w:val="29"/>
              </w:numPr>
              <w:suppressAutoHyphens/>
              <w:snapToGrid w:val="0"/>
              <w:spacing w:line="0" w:lineRule="atLeast"/>
              <w:ind w:leftChars="0" w:left="315" w:hanging="291"/>
              <w:rPr>
                <w:rFonts w:ascii="標楷體" w:eastAsia="標楷體" w:hAnsi="標楷體" w:cs="全字庫正楷體"/>
                <w:szCs w:val="24"/>
              </w:rPr>
            </w:pPr>
            <w:r w:rsidRPr="009E6B05">
              <w:rPr>
                <w:rFonts w:ascii="標楷體" w:eastAsia="標楷體" w:hAnsi="標楷體" w:cs="全字庫正楷體"/>
                <w:szCs w:val="24"/>
              </w:rPr>
              <w:lastRenderedPageBreak/>
              <w:t>事前評估：計畫內容敘述「環境與需求</w:t>
            </w:r>
            <w:r w:rsidRPr="009E6B05">
              <w:rPr>
                <w:rFonts w:ascii="標楷體" w:eastAsia="標楷體" w:hAnsi="標楷體" w:cs="全字庫正楷體" w:hint="eastAsia"/>
                <w:szCs w:val="24"/>
              </w:rPr>
              <w:t>分析</w:t>
            </w:r>
            <w:r w:rsidRPr="009E6B05">
              <w:rPr>
                <w:rFonts w:ascii="標楷體" w:eastAsia="標楷體" w:hAnsi="標楷體" w:cs="全字庫正楷體"/>
                <w:szCs w:val="24"/>
              </w:rPr>
              <w:t>」及「依目標設定衡量指標」，兼具該兩項者視為完成。</w:t>
            </w:r>
          </w:p>
          <w:p w:rsidR="009E6B05" w:rsidRDefault="00570515" w:rsidP="00EF6FA3">
            <w:pPr>
              <w:pStyle w:val="a7"/>
              <w:numPr>
                <w:ilvl w:val="0"/>
                <w:numId w:val="29"/>
              </w:numPr>
              <w:suppressAutoHyphens/>
              <w:snapToGrid w:val="0"/>
              <w:spacing w:line="0" w:lineRule="atLeast"/>
              <w:ind w:leftChars="0" w:left="315" w:hanging="291"/>
              <w:rPr>
                <w:rFonts w:ascii="標楷體" w:eastAsia="標楷體" w:hAnsi="標楷體" w:cs="全字庫正楷體"/>
                <w:szCs w:val="24"/>
              </w:rPr>
            </w:pPr>
            <w:r w:rsidRPr="009E6B05">
              <w:rPr>
                <w:rFonts w:ascii="標楷體" w:eastAsia="標楷體" w:hAnsi="標楷體" w:cs="全字庫正楷體"/>
                <w:szCs w:val="24"/>
              </w:rPr>
              <w:t>事中評估：指依計畫管考各階段工作進度。</w:t>
            </w:r>
          </w:p>
          <w:p w:rsidR="00570515" w:rsidRPr="009E6B05" w:rsidRDefault="00570515" w:rsidP="00EF6FA3">
            <w:pPr>
              <w:pStyle w:val="a7"/>
              <w:numPr>
                <w:ilvl w:val="0"/>
                <w:numId w:val="29"/>
              </w:numPr>
              <w:suppressAutoHyphens/>
              <w:snapToGrid w:val="0"/>
              <w:spacing w:line="0" w:lineRule="atLeast"/>
              <w:ind w:leftChars="0" w:left="315" w:hanging="291"/>
              <w:rPr>
                <w:rFonts w:ascii="標楷體" w:eastAsia="標楷體" w:hAnsi="標楷體" w:cs="全字庫正楷體"/>
                <w:szCs w:val="24"/>
              </w:rPr>
            </w:pPr>
            <w:r w:rsidRPr="009E6B05">
              <w:rPr>
                <w:rFonts w:ascii="標楷體" w:eastAsia="標楷體" w:hAnsi="標楷體" w:cs="全字庫正楷體"/>
                <w:szCs w:val="24"/>
              </w:rPr>
              <w:t>事後評估：指計畫執行完竣後進行成效評估。</w:t>
            </w:r>
          </w:p>
          <w:p w:rsidR="00570515" w:rsidRPr="00526269" w:rsidRDefault="00570515" w:rsidP="00EF6FA3">
            <w:pPr>
              <w:suppressAutoHyphens/>
              <w:snapToGrid w:val="0"/>
              <w:spacing w:line="0" w:lineRule="atLeast"/>
              <w:rPr>
                <w:rFonts w:ascii="標楷體" w:eastAsia="標楷體" w:hAnsi="標楷體" w:cs="全字庫正楷體"/>
                <w:b/>
                <w:szCs w:val="24"/>
              </w:rPr>
            </w:pPr>
            <w:r w:rsidRPr="00526269">
              <w:rPr>
                <w:rFonts w:ascii="標楷體" w:eastAsia="標楷體" w:hAnsi="標楷體" w:cs="全字庫正楷體"/>
                <w:b/>
                <w:szCs w:val="24"/>
              </w:rPr>
              <w:t>評分標準：</w:t>
            </w:r>
          </w:p>
          <w:p w:rsidR="00570515" w:rsidRPr="00526269" w:rsidRDefault="00570515" w:rsidP="00EF6FA3">
            <w:pPr>
              <w:numPr>
                <w:ilvl w:val="1"/>
                <w:numId w:val="26"/>
              </w:numPr>
              <w:suppressAutoHyphens/>
              <w:snapToGrid w:val="0"/>
              <w:spacing w:line="0" w:lineRule="atLeast"/>
              <w:ind w:left="319" w:hangingChars="133" w:hanging="319"/>
              <w:rPr>
                <w:rFonts w:ascii="標楷體" w:eastAsia="標楷體" w:hAnsi="標楷體" w:cs="全字庫正楷體"/>
                <w:szCs w:val="24"/>
              </w:rPr>
            </w:pPr>
            <w:proofErr w:type="gramStart"/>
            <w:r w:rsidRPr="00526269">
              <w:rPr>
                <w:rFonts w:ascii="標楷體" w:eastAsia="標楷體" w:hAnsi="標楷體" w:cs="全字庫正楷體"/>
                <w:szCs w:val="24"/>
              </w:rPr>
              <w:t>採</w:t>
            </w:r>
            <w:proofErr w:type="gramEnd"/>
            <w:r w:rsidRPr="00526269">
              <w:rPr>
                <w:rFonts w:ascii="標楷體" w:eastAsia="標楷體" w:hAnsi="標楷體" w:cs="全字庫正楷體"/>
                <w:szCs w:val="24"/>
              </w:rPr>
              <w:t>逐項累計方式計分：</w:t>
            </w:r>
          </w:p>
          <w:p w:rsidR="00570515" w:rsidRPr="00526269" w:rsidRDefault="00570515" w:rsidP="00EF6FA3">
            <w:pPr>
              <w:numPr>
                <w:ilvl w:val="0"/>
                <w:numId w:val="28"/>
              </w:numPr>
              <w:suppressAutoHyphens/>
              <w:snapToGrid w:val="0"/>
              <w:spacing w:line="0" w:lineRule="atLeast"/>
              <w:ind w:left="301" w:hanging="249"/>
              <w:rPr>
                <w:rFonts w:ascii="標楷體" w:eastAsia="標楷體" w:hAnsi="標楷體" w:cs="全字庫正楷體"/>
                <w:szCs w:val="24"/>
              </w:rPr>
            </w:pPr>
            <w:r w:rsidRPr="00526269">
              <w:rPr>
                <w:rFonts w:ascii="標楷體" w:eastAsia="標楷體" w:hAnsi="標楷體" w:cs="全字庫正楷體"/>
                <w:szCs w:val="24"/>
              </w:rPr>
              <w:t>完成事前評估事項，</w:t>
            </w:r>
            <w:r w:rsidRPr="00526269">
              <w:rPr>
                <w:rFonts w:ascii="標楷體" w:eastAsia="標楷體" w:hAnsi="標楷體" w:cs="全字庫正楷體" w:hint="eastAsia"/>
                <w:szCs w:val="24"/>
              </w:rPr>
              <w:t>據以</w:t>
            </w:r>
            <w:proofErr w:type="gramStart"/>
            <w:r w:rsidRPr="00526269">
              <w:rPr>
                <w:rFonts w:ascii="標楷體" w:eastAsia="標楷體" w:hAnsi="標楷體" w:cs="全字庫正楷體"/>
                <w:szCs w:val="24"/>
              </w:rPr>
              <w:t>研</w:t>
            </w:r>
            <w:proofErr w:type="gramEnd"/>
            <w:r w:rsidRPr="00526269">
              <w:rPr>
                <w:rFonts w:ascii="標楷體" w:eastAsia="標楷體" w:hAnsi="標楷體" w:cs="全字庫正楷體"/>
                <w:szCs w:val="24"/>
              </w:rPr>
              <w:t>定年度計畫，</w:t>
            </w:r>
            <w:r w:rsidRPr="00526269">
              <w:rPr>
                <w:rFonts w:ascii="標楷體" w:eastAsia="標楷體" w:hAnsi="標楷體" w:cs="全字庫正楷體" w:hint="eastAsia"/>
                <w:szCs w:val="24"/>
              </w:rPr>
              <w:t>並</w:t>
            </w:r>
            <w:r w:rsidRPr="00526269">
              <w:rPr>
                <w:rFonts w:ascii="標楷體" w:eastAsia="標楷體" w:hAnsi="標楷體" w:cs="全字庫正楷體"/>
                <w:szCs w:val="24"/>
              </w:rPr>
              <w:t>簽陳權責長官。(2分)</w:t>
            </w:r>
          </w:p>
          <w:p w:rsidR="00570515" w:rsidRPr="00526269" w:rsidRDefault="00570515" w:rsidP="00EF6FA3">
            <w:pPr>
              <w:numPr>
                <w:ilvl w:val="0"/>
                <w:numId w:val="28"/>
              </w:numPr>
              <w:suppressAutoHyphens/>
              <w:snapToGrid w:val="0"/>
              <w:spacing w:line="0" w:lineRule="atLeast"/>
              <w:ind w:left="301" w:hanging="249"/>
              <w:rPr>
                <w:rFonts w:ascii="標楷體" w:eastAsia="標楷體" w:hAnsi="標楷體" w:cs="全字庫正楷體"/>
                <w:szCs w:val="24"/>
              </w:rPr>
            </w:pPr>
            <w:r w:rsidRPr="00526269">
              <w:rPr>
                <w:rFonts w:ascii="標楷體" w:eastAsia="標楷體" w:hAnsi="標楷體" w:cs="全字庫正楷體"/>
                <w:szCs w:val="24"/>
              </w:rPr>
              <w:t>完成事中評估，</w:t>
            </w:r>
            <w:r w:rsidRPr="00526269">
              <w:rPr>
                <w:rFonts w:ascii="標楷體" w:eastAsia="標楷體" w:hAnsi="標楷體" w:cs="全字庫正楷體" w:hint="eastAsia"/>
                <w:szCs w:val="24"/>
              </w:rPr>
              <w:t>具評估報告或相關書面文件</w:t>
            </w:r>
            <w:r w:rsidRPr="00526269">
              <w:rPr>
                <w:rFonts w:ascii="標楷體" w:eastAsia="標楷體" w:hAnsi="標楷體" w:cs="全字庫正楷體"/>
                <w:szCs w:val="24"/>
              </w:rPr>
              <w:t>及提出管考建議或改善措施</w:t>
            </w:r>
            <w:r w:rsidRPr="00526269">
              <w:rPr>
                <w:rFonts w:ascii="標楷體" w:eastAsia="標楷體" w:hAnsi="標楷體" w:cs="全字庫正楷體" w:hint="eastAsia"/>
                <w:szCs w:val="24"/>
              </w:rPr>
              <w:t>，並簽陳權責長官</w:t>
            </w:r>
            <w:r w:rsidRPr="00526269">
              <w:rPr>
                <w:rFonts w:ascii="標楷體" w:eastAsia="標楷體" w:hAnsi="標楷體" w:cs="全字庫正楷體"/>
                <w:szCs w:val="24"/>
              </w:rPr>
              <w:t>。(1分)</w:t>
            </w:r>
          </w:p>
          <w:p w:rsidR="00570515" w:rsidRPr="00526269" w:rsidRDefault="00570515" w:rsidP="00EF6FA3">
            <w:pPr>
              <w:numPr>
                <w:ilvl w:val="0"/>
                <w:numId w:val="28"/>
              </w:numPr>
              <w:suppressAutoHyphens/>
              <w:snapToGrid w:val="0"/>
              <w:spacing w:line="0" w:lineRule="atLeast"/>
              <w:ind w:left="301" w:hanging="249"/>
              <w:rPr>
                <w:rFonts w:ascii="標楷體" w:eastAsia="標楷體" w:hAnsi="標楷體" w:cs="全字庫正楷體"/>
                <w:szCs w:val="24"/>
              </w:rPr>
            </w:pPr>
            <w:r w:rsidRPr="00526269">
              <w:rPr>
                <w:rFonts w:ascii="標楷體" w:eastAsia="標楷體" w:hAnsi="標楷體" w:cs="全字庫正楷體"/>
                <w:szCs w:val="24"/>
              </w:rPr>
              <w:t>完成事後評估，</w:t>
            </w:r>
            <w:r w:rsidRPr="00526269">
              <w:rPr>
                <w:rFonts w:ascii="標楷體" w:eastAsia="標楷體" w:hAnsi="標楷體" w:cs="全字庫正楷體" w:hint="eastAsia"/>
                <w:szCs w:val="24"/>
              </w:rPr>
              <w:t>具評估報告</w:t>
            </w:r>
            <w:r w:rsidRPr="00526269">
              <w:rPr>
                <w:rFonts w:ascii="標楷體" w:eastAsia="標楷體" w:hAnsi="標楷體" w:cs="全字庫正楷體"/>
                <w:szCs w:val="24"/>
              </w:rPr>
              <w:t>或相關書面文件及提出改善或精進措施</w:t>
            </w:r>
            <w:r w:rsidRPr="00526269">
              <w:rPr>
                <w:rFonts w:ascii="標楷體" w:eastAsia="標楷體" w:hAnsi="標楷體" w:cs="全字庫正楷體" w:hint="eastAsia"/>
                <w:szCs w:val="24"/>
              </w:rPr>
              <w:t>，並</w:t>
            </w:r>
            <w:r w:rsidRPr="00526269">
              <w:rPr>
                <w:rFonts w:ascii="標楷體" w:eastAsia="標楷體" w:hAnsi="標楷體" w:cs="全字庫正楷體"/>
                <w:szCs w:val="24"/>
                <w:lang w:eastAsia="zh-HK"/>
              </w:rPr>
              <w:t>簽</w:t>
            </w:r>
            <w:r w:rsidRPr="00526269">
              <w:rPr>
                <w:rFonts w:ascii="標楷體" w:eastAsia="標楷體" w:hAnsi="標楷體" w:cs="全字庫正楷體" w:hint="eastAsia"/>
                <w:szCs w:val="24"/>
              </w:rPr>
              <w:t>陳權責長官</w:t>
            </w:r>
            <w:r w:rsidRPr="00526269">
              <w:rPr>
                <w:rFonts w:ascii="標楷體" w:eastAsia="標楷體" w:hAnsi="標楷體" w:cs="全字庫正楷體"/>
                <w:szCs w:val="24"/>
              </w:rPr>
              <w:t>。(2分)</w:t>
            </w:r>
          </w:p>
          <w:p w:rsidR="00570515" w:rsidRPr="00526269" w:rsidRDefault="00570515" w:rsidP="00EF6FA3">
            <w:pPr>
              <w:numPr>
                <w:ilvl w:val="1"/>
                <w:numId w:val="26"/>
              </w:numPr>
              <w:suppressAutoHyphens/>
              <w:snapToGrid w:val="0"/>
              <w:spacing w:line="0" w:lineRule="atLeast"/>
              <w:ind w:left="319" w:hangingChars="133" w:hanging="319"/>
              <w:rPr>
                <w:rFonts w:ascii="標楷體" w:eastAsia="標楷體" w:hAnsi="標楷體" w:cs="全字庫正楷體"/>
                <w:szCs w:val="24"/>
              </w:rPr>
            </w:pPr>
            <w:r w:rsidRPr="00526269">
              <w:rPr>
                <w:rFonts w:ascii="標楷體" w:eastAsia="標楷體" w:hAnsi="標楷體" w:cs="全字庫正楷體"/>
                <w:szCs w:val="24"/>
              </w:rPr>
              <w:t>未訂定年度計畫者或逐</w:t>
            </w:r>
            <w:proofErr w:type="gramStart"/>
            <w:r w:rsidRPr="00526269">
              <w:rPr>
                <w:rFonts w:ascii="標楷體" w:eastAsia="標楷體" w:hAnsi="標楷體" w:cs="全字庫正楷體"/>
                <w:szCs w:val="24"/>
              </w:rPr>
              <w:t>項均無得分</w:t>
            </w:r>
            <w:proofErr w:type="gramEnd"/>
            <w:r w:rsidRPr="00526269">
              <w:rPr>
                <w:rFonts w:ascii="標楷體" w:eastAsia="標楷體" w:hAnsi="標楷體" w:cs="全字庫正楷體"/>
                <w:szCs w:val="24"/>
              </w:rPr>
              <w:t>者，以0分計。</w:t>
            </w:r>
          </w:p>
          <w:p w:rsidR="00570515" w:rsidRPr="00526269" w:rsidRDefault="00570515" w:rsidP="00EF6FA3">
            <w:pPr>
              <w:numPr>
                <w:ilvl w:val="1"/>
                <w:numId w:val="26"/>
              </w:numPr>
              <w:suppressAutoHyphens/>
              <w:snapToGrid w:val="0"/>
              <w:spacing w:line="0" w:lineRule="atLeast"/>
              <w:ind w:left="319" w:hangingChars="133" w:hanging="319"/>
              <w:rPr>
                <w:rFonts w:ascii="標楷體" w:eastAsia="標楷體" w:hAnsi="標楷體" w:cs="全字庫正楷體"/>
                <w:szCs w:val="24"/>
              </w:rPr>
            </w:pPr>
            <w:r w:rsidRPr="00526269">
              <w:rPr>
                <w:rFonts w:ascii="標楷體" w:eastAsia="標楷體" w:hAnsi="標楷體" w:cs="全字庫正楷體" w:hint="eastAsia"/>
                <w:szCs w:val="24"/>
              </w:rPr>
              <w:t>簽陳權責長官之檔案管理中長程計畫(該計畫年度須包含年度計畫之執行年度)</w:t>
            </w:r>
            <w:proofErr w:type="gramStart"/>
            <w:r w:rsidRPr="00526269">
              <w:rPr>
                <w:rFonts w:ascii="標楷體" w:eastAsia="標楷體" w:hAnsi="標楷體" w:cs="全字庫正楷體" w:hint="eastAsia"/>
                <w:szCs w:val="24"/>
              </w:rPr>
              <w:t>已敘明</w:t>
            </w:r>
            <w:proofErr w:type="gramEnd"/>
            <w:r w:rsidRPr="00526269">
              <w:rPr>
                <w:rFonts w:ascii="標楷體" w:eastAsia="標楷體" w:hAnsi="標楷體" w:cs="全字庫正楷體"/>
                <w:szCs w:val="24"/>
              </w:rPr>
              <w:t>「環境與需求</w:t>
            </w:r>
            <w:r w:rsidRPr="00526269">
              <w:rPr>
                <w:rFonts w:ascii="標楷體" w:eastAsia="標楷體" w:hAnsi="標楷體" w:cs="全字庫正楷體" w:hint="eastAsia"/>
                <w:szCs w:val="24"/>
              </w:rPr>
              <w:t>分析</w:t>
            </w:r>
            <w:r w:rsidRPr="00526269">
              <w:rPr>
                <w:rFonts w:ascii="標楷體" w:eastAsia="標楷體" w:hAnsi="標楷體" w:cs="全字庫正楷體"/>
                <w:szCs w:val="24"/>
              </w:rPr>
              <w:t>」及「依目標設定衡量指標」</w:t>
            </w:r>
            <w:r w:rsidRPr="00526269">
              <w:rPr>
                <w:rFonts w:ascii="標楷體" w:eastAsia="標楷體" w:hAnsi="標楷體" w:cs="全字庫正楷體" w:hint="eastAsia"/>
                <w:szCs w:val="24"/>
              </w:rPr>
              <w:t>者，得視為年度計畫已完成事前評估，請提供該計畫佐證。</w:t>
            </w:r>
          </w:p>
        </w:tc>
        <w:tc>
          <w:tcPr>
            <w:tcW w:w="4678" w:type="dxa"/>
            <w:tcBorders>
              <w:bottom w:val="single" w:sz="12" w:space="0" w:color="000000"/>
            </w:tcBorders>
          </w:tcPr>
          <w:p w:rsidR="00570515" w:rsidRPr="00526269" w:rsidRDefault="00570515" w:rsidP="00EF6FA3">
            <w:pPr>
              <w:suppressAutoHyphens/>
              <w:snapToGrid w:val="0"/>
              <w:spacing w:line="0" w:lineRule="atLeast"/>
              <w:jc w:val="both"/>
              <w:rPr>
                <w:rFonts w:ascii="標楷體" w:eastAsia="標楷體" w:hAnsi="標楷體" w:cs="全字庫正楷體"/>
                <w:szCs w:val="24"/>
              </w:rPr>
            </w:pPr>
          </w:p>
        </w:tc>
        <w:tc>
          <w:tcPr>
            <w:tcW w:w="850" w:type="dxa"/>
            <w:tcBorders>
              <w:bottom w:val="single" w:sz="12" w:space="0" w:color="000000"/>
            </w:tcBorders>
          </w:tcPr>
          <w:p w:rsidR="00570515" w:rsidRPr="00526269" w:rsidRDefault="00570515" w:rsidP="00EF6FA3">
            <w:pPr>
              <w:suppressAutoHyphens/>
              <w:snapToGrid w:val="0"/>
              <w:spacing w:line="0" w:lineRule="atLeast"/>
              <w:ind w:left="36"/>
              <w:jc w:val="center"/>
              <w:rPr>
                <w:rFonts w:ascii="標楷體" w:eastAsia="標楷體" w:hAnsi="標楷體" w:cs="全字庫正楷體"/>
                <w:sz w:val="28"/>
                <w:szCs w:val="28"/>
              </w:rPr>
            </w:pPr>
          </w:p>
        </w:tc>
      </w:tr>
      <w:tr w:rsidR="00511913" w:rsidRPr="00526269" w:rsidTr="00E64E5D">
        <w:trPr>
          <w:trHeight w:val="299"/>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E2EFD9" w:themeFill="accent6" w:themeFillTint="33"/>
            <w:tcMar>
              <w:right w:w="11" w:type="dxa"/>
            </w:tcMar>
          </w:tcPr>
          <w:p w:rsidR="00511913" w:rsidRPr="00526269" w:rsidRDefault="00511913"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第6組計畫考評分組44-45項</w:t>
            </w:r>
            <w:r w:rsidR="00064735" w:rsidRPr="00526269">
              <w:rPr>
                <w:rFonts w:ascii="標楷體" w:eastAsia="標楷體" w:hAnsi="標楷體" w:cs="全字庫正楷體" w:hint="eastAsia"/>
                <w:b/>
                <w:szCs w:val="24"/>
              </w:rPr>
              <w:t xml:space="preserve">(10分) </w:t>
            </w:r>
            <w:r w:rsidRPr="00526269">
              <w:rPr>
                <w:rFonts w:ascii="標楷體" w:eastAsia="標楷體" w:hAnsi="標楷體" w:cs="全字庫正楷體" w:hint="eastAsia"/>
                <w:b/>
                <w:szCs w:val="24"/>
              </w:rPr>
              <w:t>小計</w:t>
            </w:r>
          </w:p>
        </w:tc>
        <w:tc>
          <w:tcPr>
            <w:tcW w:w="850" w:type="dxa"/>
            <w:tcBorders>
              <w:top w:val="single" w:sz="12" w:space="0" w:color="000000"/>
              <w:left w:val="single" w:sz="6" w:space="0" w:color="000000"/>
              <w:bottom w:val="single" w:sz="12" w:space="0" w:color="000000"/>
              <w:right w:val="single" w:sz="12" w:space="0" w:color="000000"/>
            </w:tcBorders>
            <w:shd w:val="clear" w:color="auto" w:fill="E2EFD9" w:themeFill="accent6" w:themeFillTint="33"/>
          </w:tcPr>
          <w:p w:rsidR="00511913" w:rsidRPr="00526269" w:rsidRDefault="00511913" w:rsidP="00EF6FA3">
            <w:pPr>
              <w:suppressAutoHyphens/>
              <w:snapToGrid w:val="0"/>
              <w:spacing w:line="0" w:lineRule="atLeast"/>
              <w:ind w:left="36"/>
              <w:jc w:val="center"/>
              <w:rPr>
                <w:rFonts w:ascii="標楷體" w:eastAsia="標楷體" w:hAnsi="標楷體" w:cs="全字庫正楷體"/>
                <w:b/>
                <w:sz w:val="28"/>
                <w:szCs w:val="28"/>
              </w:rPr>
            </w:pPr>
          </w:p>
        </w:tc>
      </w:tr>
      <w:tr w:rsidR="009904A1" w:rsidRPr="00526269" w:rsidTr="00E64E5D">
        <w:trPr>
          <w:trHeight w:val="377"/>
        </w:trPr>
        <w:tc>
          <w:tcPr>
            <w:tcW w:w="14034" w:type="dxa"/>
            <w:gridSpan w:val="4"/>
            <w:tcBorders>
              <w:top w:val="single" w:sz="12" w:space="0" w:color="000000"/>
              <w:left w:val="single" w:sz="12" w:space="0" w:color="000000"/>
              <w:bottom w:val="single" w:sz="12" w:space="0" w:color="000000"/>
              <w:right w:val="single" w:sz="6" w:space="0" w:color="000000"/>
            </w:tcBorders>
            <w:shd w:val="clear" w:color="auto" w:fill="FFFF00"/>
            <w:tcMar>
              <w:right w:w="11" w:type="dxa"/>
            </w:tcMar>
            <w:vAlign w:val="center"/>
          </w:tcPr>
          <w:p w:rsidR="009904A1" w:rsidRPr="00526269" w:rsidRDefault="00511913" w:rsidP="00EF6FA3">
            <w:pPr>
              <w:suppressAutoHyphens/>
              <w:snapToGrid w:val="0"/>
              <w:spacing w:line="0" w:lineRule="atLeast"/>
              <w:ind w:rightChars="172" w:right="413"/>
              <w:jc w:val="right"/>
              <w:rPr>
                <w:rFonts w:ascii="標楷體" w:eastAsia="標楷體" w:hAnsi="標楷體" w:cs="全字庫正楷體"/>
                <w:b/>
                <w:szCs w:val="24"/>
              </w:rPr>
            </w:pPr>
            <w:r w:rsidRPr="00526269">
              <w:rPr>
                <w:rFonts w:ascii="標楷體" w:eastAsia="標楷體" w:hAnsi="標楷體" w:cs="全字庫正楷體" w:hint="eastAsia"/>
                <w:b/>
                <w:szCs w:val="24"/>
              </w:rPr>
              <w:t>第1-6組1-45項</w:t>
            </w:r>
            <w:r w:rsidR="00962678" w:rsidRPr="00526269">
              <w:rPr>
                <w:rFonts w:ascii="標楷體" w:eastAsia="標楷體" w:hAnsi="標楷體" w:cs="全字庫正楷體" w:hint="eastAsia"/>
                <w:b/>
                <w:szCs w:val="24"/>
              </w:rPr>
              <w:t>(22</w:t>
            </w:r>
            <w:r w:rsidR="00860C7A">
              <w:rPr>
                <w:rFonts w:ascii="標楷體" w:eastAsia="標楷體" w:hAnsi="標楷體" w:cs="全字庫正楷體" w:hint="eastAsia"/>
                <w:b/>
                <w:szCs w:val="24"/>
              </w:rPr>
              <w:t>5</w:t>
            </w:r>
            <w:r w:rsidR="00962678" w:rsidRPr="00526269">
              <w:rPr>
                <w:rFonts w:ascii="標楷體" w:eastAsia="標楷體" w:hAnsi="標楷體" w:cs="全字庫正楷體" w:hint="eastAsia"/>
                <w:b/>
                <w:szCs w:val="24"/>
              </w:rPr>
              <w:t xml:space="preserve">分) </w:t>
            </w:r>
            <w:r w:rsidRPr="00526269">
              <w:rPr>
                <w:rFonts w:ascii="標楷體" w:eastAsia="標楷體" w:hAnsi="標楷體" w:cs="全字庫正楷體" w:hint="eastAsia"/>
                <w:b/>
                <w:szCs w:val="24"/>
              </w:rPr>
              <w:t>總分</w:t>
            </w:r>
          </w:p>
        </w:tc>
        <w:tc>
          <w:tcPr>
            <w:tcW w:w="850" w:type="dxa"/>
            <w:tcBorders>
              <w:top w:val="single" w:sz="12" w:space="0" w:color="000000"/>
              <w:left w:val="single" w:sz="6" w:space="0" w:color="000000"/>
              <w:bottom w:val="single" w:sz="12" w:space="0" w:color="000000"/>
              <w:right w:val="single" w:sz="12" w:space="0" w:color="000000"/>
            </w:tcBorders>
            <w:shd w:val="clear" w:color="auto" w:fill="FFFF00"/>
            <w:vAlign w:val="center"/>
          </w:tcPr>
          <w:p w:rsidR="009904A1" w:rsidRPr="00526269" w:rsidRDefault="009904A1" w:rsidP="00EF6FA3">
            <w:pPr>
              <w:suppressAutoHyphens/>
              <w:snapToGrid w:val="0"/>
              <w:spacing w:line="0" w:lineRule="atLeast"/>
              <w:ind w:left="36"/>
              <w:jc w:val="center"/>
              <w:rPr>
                <w:rFonts w:ascii="標楷體" w:eastAsia="標楷體" w:hAnsi="標楷體" w:cs="全字庫正楷體"/>
                <w:b/>
                <w:sz w:val="28"/>
                <w:szCs w:val="28"/>
              </w:rPr>
            </w:pPr>
          </w:p>
        </w:tc>
      </w:tr>
      <w:bookmarkEnd w:id="2"/>
    </w:tbl>
    <w:p w:rsidR="00F72E88" w:rsidRPr="00F72E88" w:rsidRDefault="00F72E88" w:rsidP="008A00B0">
      <w:pPr>
        <w:kinsoku w:val="0"/>
        <w:overflowPunct w:val="0"/>
        <w:autoSpaceDE w:val="0"/>
        <w:autoSpaceDN w:val="0"/>
        <w:spacing w:line="0" w:lineRule="atLeast"/>
        <w:ind w:right="527"/>
        <w:jc w:val="both"/>
        <w:rPr>
          <w:rFonts w:ascii="全字庫正楷體" w:eastAsia="全字庫正楷體" w:hAnsi="全字庫正楷體" w:cs="全字庫正楷體"/>
          <w:spacing w:val="-3"/>
          <w:szCs w:val="24"/>
        </w:rPr>
      </w:pPr>
    </w:p>
    <w:sectPr w:rsidR="00F72E88" w:rsidRPr="00F72E88" w:rsidSect="006C41CE">
      <w:headerReference w:type="default" r:id="rId8"/>
      <w:pgSz w:w="16840" w:h="11907" w:orient="landscape" w:code="9"/>
      <w:pgMar w:top="720" w:right="720" w:bottom="720" w:left="720" w:header="510" w:footer="539" w:gutter="0"/>
      <w:pgNumType w:start="35"/>
      <w:cols w:space="720" w:equalWidth="0">
        <w:col w:w="151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E94" w:rsidRDefault="00DC1E94" w:rsidP="00A12A18">
      <w:r>
        <w:separator/>
      </w:r>
    </w:p>
  </w:endnote>
  <w:endnote w:type="continuationSeparator" w:id="0">
    <w:p w:rsidR="00DC1E94" w:rsidRDefault="00DC1E94" w:rsidP="00A1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字庫正楷體">
    <w:panose1 w:val="03000500000000000000"/>
    <w:charset w:val="88"/>
    <w:family w:val="script"/>
    <w:pitch w:val="variable"/>
    <w:sig w:usb0="F7FFAEFF" w:usb1="E9DFFFFF" w:usb2="081BFFFF" w:usb3="00000000" w:csb0="003F00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E94" w:rsidRDefault="00DC1E94" w:rsidP="00A12A18">
      <w:r>
        <w:separator/>
      </w:r>
    </w:p>
  </w:footnote>
  <w:footnote w:type="continuationSeparator" w:id="0">
    <w:p w:rsidR="00DC1E94" w:rsidRDefault="00DC1E94" w:rsidP="00A1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41" w:rsidRPr="00FB5463" w:rsidRDefault="00FB5463" w:rsidP="00FB5463">
    <w:pPr>
      <w:tabs>
        <w:tab w:val="center" w:pos="4153"/>
        <w:tab w:val="right" w:pos="8306"/>
      </w:tabs>
      <w:snapToGrid w:val="0"/>
      <w:rPr>
        <w:rFonts w:ascii="Times New Roman" w:eastAsia="新細明體" w:hAnsi="Times New Roman" w:cs="Times New Roman"/>
        <w:color w:val="7F7F7F" w:themeColor="text1" w:themeTint="80"/>
        <w:sz w:val="18"/>
        <w:szCs w:val="18"/>
        <w:lang w:val="x-none" w:eastAsia="x-none"/>
      </w:rPr>
    </w:pPr>
    <w:r w:rsidRPr="00FB5463">
      <w:rPr>
        <w:rFonts w:ascii="Times New Roman" w:eastAsia="新細明體" w:hAnsi="Times New Roman" w:cs="Times New Roman" w:hint="eastAsia"/>
        <w:color w:val="7F7F7F" w:themeColor="text1" w:themeTint="80"/>
        <w:sz w:val="18"/>
        <w:szCs w:val="18"/>
        <w:lang w:val="x-none" w:eastAsia="x-none"/>
      </w:rPr>
      <w:t>教育部</w:t>
    </w:r>
    <w:proofErr w:type="gramStart"/>
    <w:r w:rsidRPr="00FB5463">
      <w:rPr>
        <w:rFonts w:ascii="Times New Roman" w:eastAsia="新細明體" w:hAnsi="Times New Roman" w:cs="Times New Roman" w:hint="eastAsia"/>
        <w:color w:val="7F7F7F" w:themeColor="text1" w:themeTint="80"/>
        <w:sz w:val="18"/>
        <w:szCs w:val="18"/>
        <w:lang w:val="x-none" w:eastAsia="x-none"/>
      </w:rPr>
      <w:t>11</w:t>
    </w:r>
    <w:r w:rsidR="00C4286C">
      <w:rPr>
        <w:rFonts w:ascii="Times New Roman" w:eastAsia="新細明體" w:hAnsi="Times New Roman" w:cs="Times New Roman" w:hint="eastAsia"/>
        <w:color w:val="7F7F7F" w:themeColor="text1" w:themeTint="80"/>
        <w:sz w:val="18"/>
        <w:szCs w:val="18"/>
        <w:lang w:val="x-none"/>
      </w:rPr>
      <w:t>3</w:t>
    </w:r>
    <w:proofErr w:type="gramEnd"/>
    <w:r w:rsidRPr="00FB5463">
      <w:rPr>
        <w:rFonts w:ascii="Times New Roman" w:eastAsia="新細明體" w:hAnsi="Times New Roman" w:cs="Times New Roman" w:hint="eastAsia"/>
        <w:color w:val="7F7F7F" w:themeColor="text1" w:themeTint="80"/>
        <w:sz w:val="18"/>
        <w:szCs w:val="18"/>
        <w:lang w:val="x-none" w:eastAsia="x-none"/>
      </w:rPr>
      <w:t>年度機關檔案管理</w:t>
    </w:r>
    <w:r w:rsidR="00EF33B3">
      <w:rPr>
        <w:rFonts w:ascii="Times New Roman" w:eastAsia="新細明體" w:hAnsi="Times New Roman" w:cs="Times New Roman" w:hint="eastAsia"/>
        <w:color w:val="7F7F7F" w:themeColor="text1" w:themeTint="80"/>
        <w:sz w:val="18"/>
        <w:szCs w:val="18"/>
        <w:lang w:val="x-none"/>
      </w:rPr>
      <w:t>考評</w:t>
    </w:r>
    <w:r w:rsidRPr="00FB5463">
      <w:rPr>
        <w:rFonts w:ascii="Times New Roman" w:eastAsia="新細明體" w:hAnsi="Times New Roman" w:cs="Times New Roman" w:hint="eastAsia"/>
        <w:color w:val="7F7F7F" w:themeColor="text1" w:themeTint="80"/>
        <w:sz w:val="18"/>
        <w:szCs w:val="18"/>
        <w:lang w:val="x-none" w:eastAsia="x-none"/>
      </w:rPr>
      <w:t>表</w:t>
    </w:r>
    <w:r w:rsidR="00EF33B3">
      <w:rPr>
        <w:rFonts w:ascii="Times New Roman" w:eastAsia="新細明體" w:hAnsi="Times New Roman" w:cs="Times New Roman" w:hint="eastAsia"/>
        <w:color w:val="7F7F7F" w:themeColor="text1" w:themeTint="80"/>
        <w:sz w:val="18"/>
        <w:szCs w:val="18"/>
        <w:lang w:val="x-none"/>
      </w:rPr>
      <w:t xml:space="preserve">         </w:t>
    </w:r>
    <w:r w:rsidRPr="00FB5463">
      <w:rPr>
        <w:rFonts w:ascii="Times New Roman" w:eastAsia="新細明體" w:hAnsi="Times New Roman" w:cs="Times New Roman" w:hint="eastAsia"/>
        <w:color w:val="7F7F7F" w:themeColor="text1" w:themeTint="80"/>
        <w:sz w:val="18"/>
        <w:szCs w:val="18"/>
        <w:lang w:val="x-none"/>
      </w:rPr>
      <w:t xml:space="preserve">          </w:t>
    </w:r>
    <w:r w:rsidR="006C41CE">
      <w:rPr>
        <w:rFonts w:ascii="Times New Roman" w:eastAsia="新細明體" w:hAnsi="Times New Roman" w:cs="Times New Roman" w:hint="eastAsia"/>
        <w:color w:val="7F7F7F" w:themeColor="text1" w:themeTint="80"/>
        <w:sz w:val="18"/>
        <w:szCs w:val="18"/>
        <w:lang w:val="x-none"/>
      </w:rPr>
      <w:t xml:space="preserve">           </w:t>
    </w:r>
    <w:r w:rsidRPr="00FB5463">
      <w:rPr>
        <w:rFonts w:ascii="Times New Roman" w:eastAsia="新細明體" w:hAnsi="Times New Roman" w:cs="Times New Roman" w:hint="eastAsia"/>
        <w:color w:val="7F7F7F" w:themeColor="text1" w:themeTint="80"/>
        <w:sz w:val="18"/>
        <w:szCs w:val="18"/>
        <w:lang w:val="x-none"/>
      </w:rPr>
      <w:t xml:space="preserve">                                 </w:t>
    </w:r>
    <w:r>
      <w:rPr>
        <w:rFonts w:ascii="Times New Roman" w:eastAsia="新細明體" w:hAnsi="Times New Roman" w:cs="Times New Roman" w:hint="eastAsia"/>
        <w:color w:val="7F7F7F" w:themeColor="text1" w:themeTint="80"/>
        <w:sz w:val="18"/>
        <w:szCs w:val="18"/>
        <w:lang w:val="x-none"/>
      </w:rPr>
      <w:t xml:space="preserve"> </w:t>
    </w:r>
    <w:r w:rsidRPr="00FB5463">
      <w:rPr>
        <w:rFonts w:ascii="Times New Roman" w:eastAsia="新細明體" w:hAnsi="Times New Roman" w:cs="Times New Roman" w:hint="eastAsia"/>
        <w:color w:val="7F7F7F" w:themeColor="text1" w:themeTint="80"/>
        <w:sz w:val="18"/>
        <w:szCs w:val="18"/>
        <w:lang w:val="x-none"/>
      </w:rPr>
      <w:t xml:space="preserve">  </w:t>
    </w:r>
    <w:r w:rsidRPr="00FB5463">
      <w:rPr>
        <w:rFonts w:ascii="Times New Roman" w:eastAsia="新細明體" w:hAnsi="Times New Roman" w:cs="Times New Roman" w:hint="eastAsia"/>
        <w:color w:val="7F7F7F" w:themeColor="text1" w:themeTint="80"/>
        <w:sz w:val="18"/>
        <w:szCs w:val="18"/>
        <w:lang w:val="x-none" w:eastAsia="x-none"/>
      </w:rPr>
      <w:t>檔案局</w:t>
    </w:r>
    <w:r w:rsidRPr="00FB5463">
      <w:rPr>
        <w:rFonts w:ascii="Times New Roman" w:eastAsia="新細明體" w:hAnsi="Times New Roman" w:cs="Times New Roman" w:hint="eastAsia"/>
        <w:color w:val="7F7F7F" w:themeColor="text1" w:themeTint="80"/>
        <w:sz w:val="18"/>
        <w:szCs w:val="18"/>
        <w:lang w:val="x-none" w:eastAsia="x-none"/>
      </w:rPr>
      <w:t>112</w:t>
    </w:r>
    <w:r w:rsidRPr="00FB5463">
      <w:rPr>
        <w:rFonts w:ascii="Times New Roman" w:eastAsia="新細明體" w:hAnsi="Times New Roman" w:cs="Times New Roman" w:hint="eastAsia"/>
        <w:color w:val="7F7F7F" w:themeColor="text1" w:themeTint="80"/>
        <w:sz w:val="18"/>
        <w:szCs w:val="18"/>
        <w:lang w:val="x-none" w:eastAsia="x-none"/>
      </w:rPr>
      <w:t>年</w:t>
    </w:r>
    <w:r w:rsidRPr="00FB5463">
      <w:rPr>
        <w:rFonts w:ascii="Times New Roman" w:eastAsia="新細明體" w:hAnsi="Times New Roman" w:cs="Times New Roman" w:hint="eastAsia"/>
        <w:color w:val="7F7F7F" w:themeColor="text1" w:themeTint="80"/>
        <w:sz w:val="18"/>
        <w:szCs w:val="18"/>
        <w:lang w:val="x-none" w:eastAsia="x-none"/>
      </w:rPr>
      <w:t>6</w:t>
    </w:r>
    <w:r w:rsidRPr="00FB5463">
      <w:rPr>
        <w:rFonts w:ascii="Times New Roman" w:eastAsia="新細明體" w:hAnsi="Times New Roman" w:cs="Times New Roman" w:hint="eastAsia"/>
        <w:color w:val="7F7F7F" w:themeColor="text1" w:themeTint="80"/>
        <w:sz w:val="18"/>
        <w:szCs w:val="18"/>
        <w:lang w:val="x-none" w:eastAsia="x-none"/>
      </w:rPr>
      <w:t>月</w:t>
    </w:r>
    <w:r w:rsidRPr="00FB5463">
      <w:rPr>
        <w:rFonts w:ascii="Times New Roman" w:eastAsia="新細明體" w:hAnsi="Times New Roman" w:cs="Times New Roman" w:hint="eastAsia"/>
        <w:color w:val="7F7F7F" w:themeColor="text1" w:themeTint="80"/>
        <w:sz w:val="18"/>
        <w:szCs w:val="18"/>
        <w:lang w:val="x-none" w:eastAsia="x-none"/>
      </w:rPr>
      <w:t>15</w:t>
    </w:r>
    <w:r w:rsidRPr="00FB5463">
      <w:rPr>
        <w:rFonts w:ascii="Times New Roman" w:eastAsia="新細明體" w:hAnsi="Times New Roman" w:cs="Times New Roman" w:hint="eastAsia"/>
        <w:color w:val="7F7F7F" w:themeColor="text1" w:themeTint="80"/>
        <w:sz w:val="18"/>
        <w:szCs w:val="18"/>
        <w:lang w:val="x-none" w:eastAsia="x-none"/>
      </w:rPr>
      <w:t>日</w:t>
    </w:r>
    <w:proofErr w:type="gramStart"/>
    <w:r w:rsidRPr="00FB5463">
      <w:rPr>
        <w:rFonts w:ascii="Times New Roman" w:eastAsia="新細明體" w:hAnsi="Times New Roman" w:cs="Times New Roman" w:hint="eastAsia"/>
        <w:color w:val="7F7F7F" w:themeColor="text1" w:themeTint="80"/>
        <w:sz w:val="18"/>
        <w:szCs w:val="18"/>
        <w:lang w:val="x-none" w:eastAsia="x-none"/>
      </w:rPr>
      <w:t>檔企字第</w:t>
    </w:r>
    <w:r w:rsidRPr="00FB5463">
      <w:rPr>
        <w:rFonts w:ascii="Times New Roman" w:eastAsia="新細明體" w:hAnsi="Times New Roman" w:cs="Times New Roman" w:hint="eastAsia"/>
        <w:color w:val="7F7F7F" w:themeColor="text1" w:themeTint="80"/>
        <w:sz w:val="18"/>
        <w:szCs w:val="18"/>
        <w:lang w:val="x-none" w:eastAsia="x-none"/>
      </w:rPr>
      <w:t>1120012225</w:t>
    </w:r>
    <w:r w:rsidRPr="00FB5463">
      <w:rPr>
        <w:rFonts w:ascii="Times New Roman" w:eastAsia="新細明體" w:hAnsi="Times New Roman" w:cs="Times New Roman" w:hint="eastAsia"/>
        <w:color w:val="7F7F7F" w:themeColor="text1" w:themeTint="80"/>
        <w:sz w:val="18"/>
        <w:szCs w:val="18"/>
        <w:lang w:val="x-none" w:eastAsia="x-none"/>
      </w:rPr>
      <w:t>號函</w:t>
    </w:r>
    <w:r w:rsidRPr="00FB5463">
      <w:rPr>
        <w:rFonts w:ascii="Times New Roman" w:eastAsia="新細明體" w:hAnsi="Times New Roman" w:cs="Times New Roman" w:hint="eastAsia"/>
        <w:color w:val="7F7F7F" w:themeColor="text1" w:themeTint="80"/>
        <w:sz w:val="18"/>
        <w:szCs w:val="18"/>
        <w:lang w:val="x-none"/>
      </w:rPr>
      <w:t>酌</w:t>
    </w:r>
    <w:proofErr w:type="gramEnd"/>
    <w:r w:rsidRPr="00FB5463">
      <w:rPr>
        <w:rFonts w:ascii="Times New Roman" w:eastAsia="新細明體" w:hAnsi="Times New Roman" w:cs="Times New Roman" w:hint="eastAsia"/>
        <w:color w:val="7F7F7F" w:themeColor="text1" w:themeTint="80"/>
        <w:sz w:val="18"/>
        <w:szCs w:val="18"/>
        <w:lang w:val="x-none" w:eastAsia="x-none"/>
      </w:rPr>
      <w:t>修正</w:t>
    </w:r>
    <w:r w:rsidRPr="00FB5463">
      <w:rPr>
        <w:rFonts w:ascii="Times New Roman" w:eastAsia="新細明體" w:hAnsi="Times New Roman" w:cs="Times New Roman" w:hint="eastAsia"/>
        <w:color w:val="7F7F7F" w:themeColor="text1" w:themeTint="80"/>
        <w:sz w:val="18"/>
        <w:szCs w:val="18"/>
        <w:lang w:val="x-none"/>
      </w:rPr>
      <w:t>考評方式與評分標準內容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B92"/>
    <w:multiLevelType w:val="hybridMultilevel"/>
    <w:tmpl w:val="2A184C5C"/>
    <w:lvl w:ilvl="0" w:tplc="EDCE93B4">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96FB2"/>
    <w:multiLevelType w:val="hybridMultilevel"/>
    <w:tmpl w:val="2BEA2202"/>
    <w:lvl w:ilvl="0" w:tplc="FCB416C2">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0133C"/>
    <w:multiLevelType w:val="hybridMultilevel"/>
    <w:tmpl w:val="68B2CB22"/>
    <w:lvl w:ilvl="0" w:tplc="A09AD6C8">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 w15:restartNumberingAfterBreak="0">
    <w:nsid w:val="09FB06E3"/>
    <w:multiLevelType w:val="hybridMultilevel"/>
    <w:tmpl w:val="75688834"/>
    <w:lvl w:ilvl="0" w:tplc="88EAFD70">
      <w:start w:val="1"/>
      <w:numFmt w:val="decimal"/>
      <w:lvlText w:val="%1."/>
      <w:lvlJc w:val="left"/>
      <w:pPr>
        <w:ind w:left="480" w:hanging="480"/>
      </w:pPr>
      <w:rPr>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871ECD"/>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468A1"/>
    <w:multiLevelType w:val="hybridMultilevel"/>
    <w:tmpl w:val="42AAD8C8"/>
    <w:lvl w:ilvl="0" w:tplc="FCFE2780">
      <w:start w:val="1"/>
      <w:numFmt w:val="decimal"/>
      <w:lvlText w:val="%1."/>
      <w:lvlJc w:val="left"/>
      <w:pPr>
        <w:ind w:left="621" w:hanging="480"/>
      </w:pPr>
      <w:rPr>
        <w:b w:val="0"/>
        <w:sz w:val="24"/>
        <w:szCs w:val="24"/>
        <w:u w:val="none"/>
      </w:rPr>
    </w:lvl>
    <w:lvl w:ilvl="1" w:tplc="9586C01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1E5C9A"/>
    <w:multiLevelType w:val="hybridMultilevel"/>
    <w:tmpl w:val="42702CD4"/>
    <w:lvl w:ilvl="0" w:tplc="F848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B6515F"/>
    <w:multiLevelType w:val="hybridMultilevel"/>
    <w:tmpl w:val="BE5A0E64"/>
    <w:lvl w:ilvl="0" w:tplc="8C7E3F2C">
      <w:start w:val="1"/>
      <w:numFmt w:val="bullet"/>
      <w:lvlText w:val="★"/>
      <w:lvlJc w:val="left"/>
      <w:pPr>
        <w:ind w:left="516" w:hanging="480"/>
      </w:pPr>
      <w:rPr>
        <w:rFonts w:ascii="標楷體" w:eastAsia="標楷體" w:hAnsi="標楷體" w:cs="全字庫正楷體" w:hint="eastAsia"/>
        <w:u w:val="none"/>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8" w15:restartNumberingAfterBreak="0">
    <w:nsid w:val="27343E47"/>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4E1B45"/>
    <w:multiLevelType w:val="hybridMultilevel"/>
    <w:tmpl w:val="123AAFA8"/>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2E745A23"/>
    <w:multiLevelType w:val="hybridMultilevel"/>
    <w:tmpl w:val="2CD44D38"/>
    <w:lvl w:ilvl="0" w:tplc="C67647A2">
      <w:start w:val="1"/>
      <w:numFmt w:val="decimal"/>
      <w:lvlText w:val="%1."/>
      <w:lvlJc w:val="left"/>
      <w:pPr>
        <w:ind w:left="480" w:hanging="480"/>
      </w:pPr>
      <w:rPr>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605510"/>
    <w:multiLevelType w:val="hybridMultilevel"/>
    <w:tmpl w:val="78A4980C"/>
    <w:lvl w:ilvl="0" w:tplc="90E42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E42E21"/>
    <w:multiLevelType w:val="hybridMultilevel"/>
    <w:tmpl w:val="72467DAE"/>
    <w:lvl w:ilvl="0" w:tplc="C0CE3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93679A"/>
    <w:multiLevelType w:val="hybridMultilevel"/>
    <w:tmpl w:val="30A6C7BC"/>
    <w:lvl w:ilvl="0" w:tplc="03947CE2">
      <w:start w:val="1"/>
      <w:numFmt w:val="decimal"/>
      <w:lvlText w:val="%1."/>
      <w:lvlJc w:val="left"/>
      <w:pPr>
        <w:ind w:left="480" w:hanging="480"/>
      </w:pPr>
      <w:rPr>
        <w:strike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6427EA"/>
    <w:multiLevelType w:val="hybridMultilevel"/>
    <w:tmpl w:val="56E29CA2"/>
    <w:lvl w:ilvl="0" w:tplc="8CC6E8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0E1FB0"/>
    <w:multiLevelType w:val="hybridMultilevel"/>
    <w:tmpl w:val="21088512"/>
    <w:lvl w:ilvl="0" w:tplc="29FCF3AC">
      <w:start w:val="1"/>
      <w:numFmt w:val="bullet"/>
      <w:lvlText w:val="◎"/>
      <w:lvlJc w:val="left"/>
      <w:pPr>
        <w:ind w:left="460" w:hanging="480"/>
      </w:pPr>
      <w:rPr>
        <w:rFonts w:ascii="標楷體" w:eastAsia="標楷體" w:hAnsi="標楷體" w:hint="eastAsia"/>
      </w:rPr>
    </w:lvl>
    <w:lvl w:ilvl="1" w:tplc="6A16615A">
      <w:start w:val="1"/>
      <w:numFmt w:val="bullet"/>
      <w:lvlText w:val="◎"/>
      <w:lvlJc w:val="left"/>
      <w:pPr>
        <w:ind w:left="2890" w:hanging="480"/>
      </w:pPr>
      <w:rPr>
        <w:rFonts w:ascii="標楷體" w:eastAsia="標楷體" w:hAnsi="標楷體" w:hint="eastAsia"/>
        <w:strike w:val="0"/>
        <w:color w:val="000000"/>
        <w:sz w:val="24"/>
        <w:szCs w:val="24"/>
        <w:lang w:val="en-US"/>
      </w:rPr>
    </w:lvl>
    <w:lvl w:ilvl="2" w:tplc="04090005" w:tentative="1">
      <w:start w:val="1"/>
      <w:numFmt w:val="bullet"/>
      <w:lvlText w:val=""/>
      <w:lvlJc w:val="left"/>
      <w:pPr>
        <w:ind w:left="1420" w:hanging="480"/>
      </w:pPr>
      <w:rPr>
        <w:rFonts w:ascii="Wingdings" w:hAnsi="Wingdings" w:hint="default"/>
      </w:rPr>
    </w:lvl>
    <w:lvl w:ilvl="3" w:tplc="04090001" w:tentative="1">
      <w:start w:val="1"/>
      <w:numFmt w:val="bullet"/>
      <w:lvlText w:val=""/>
      <w:lvlJc w:val="left"/>
      <w:pPr>
        <w:ind w:left="1900" w:hanging="480"/>
      </w:pPr>
      <w:rPr>
        <w:rFonts w:ascii="Wingdings" w:hAnsi="Wingdings" w:hint="default"/>
      </w:rPr>
    </w:lvl>
    <w:lvl w:ilvl="4" w:tplc="04090003" w:tentative="1">
      <w:start w:val="1"/>
      <w:numFmt w:val="bullet"/>
      <w:lvlText w:val=""/>
      <w:lvlJc w:val="left"/>
      <w:pPr>
        <w:ind w:left="2380" w:hanging="480"/>
      </w:pPr>
      <w:rPr>
        <w:rFonts w:ascii="Wingdings" w:hAnsi="Wingdings" w:hint="default"/>
      </w:rPr>
    </w:lvl>
    <w:lvl w:ilvl="5" w:tplc="04090005" w:tentative="1">
      <w:start w:val="1"/>
      <w:numFmt w:val="bullet"/>
      <w:lvlText w:val=""/>
      <w:lvlJc w:val="left"/>
      <w:pPr>
        <w:ind w:left="2860" w:hanging="480"/>
      </w:pPr>
      <w:rPr>
        <w:rFonts w:ascii="Wingdings" w:hAnsi="Wingdings" w:hint="default"/>
      </w:rPr>
    </w:lvl>
    <w:lvl w:ilvl="6" w:tplc="04090001" w:tentative="1">
      <w:start w:val="1"/>
      <w:numFmt w:val="bullet"/>
      <w:lvlText w:val=""/>
      <w:lvlJc w:val="left"/>
      <w:pPr>
        <w:ind w:left="3340" w:hanging="480"/>
      </w:pPr>
      <w:rPr>
        <w:rFonts w:ascii="Wingdings" w:hAnsi="Wingdings" w:hint="default"/>
      </w:rPr>
    </w:lvl>
    <w:lvl w:ilvl="7" w:tplc="04090003" w:tentative="1">
      <w:start w:val="1"/>
      <w:numFmt w:val="bullet"/>
      <w:lvlText w:val=""/>
      <w:lvlJc w:val="left"/>
      <w:pPr>
        <w:ind w:left="3820" w:hanging="480"/>
      </w:pPr>
      <w:rPr>
        <w:rFonts w:ascii="Wingdings" w:hAnsi="Wingdings" w:hint="default"/>
      </w:rPr>
    </w:lvl>
    <w:lvl w:ilvl="8" w:tplc="04090005" w:tentative="1">
      <w:start w:val="1"/>
      <w:numFmt w:val="bullet"/>
      <w:lvlText w:val=""/>
      <w:lvlJc w:val="left"/>
      <w:pPr>
        <w:ind w:left="4300" w:hanging="480"/>
      </w:pPr>
      <w:rPr>
        <w:rFonts w:ascii="Wingdings" w:hAnsi="Wingdings" w:hint="default"/>
      </w:rPr>
    </w:lvl>
  </w:abstractNum>
  <w:abstractNum w:abstractNumId="16" w15:restartNumberingAfterBreak="0">
    <w:nsid w:val="4A490C14"/>
    <w:multiLevelType w:val="hybridMultilevel"/>
    <w:tmpl w:val="8982B5D0"/>
    <w:lvl w:ilvl="0" w:tplc="63E6F7B0">
      <w:start w:val="1"/>
      <w:numFmt w:val="decimal"/>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7" w15:restartNumberingAfterBreak="0">
    <w:nsid w:val="4B1A6D95"/>
    <w:multiLevelType w:val="hybridMultilevel"/>
    <w:tmpl w:val="FCF60790"/>
    <w:lvl w:ilvl="0" w:tplc="7938CA92">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74559"/>
    <w:multiLevelType w:val="hybridMultilevel"/>
    <w:tmpl w:val="99E4624C"/>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51D40B24"/>
    <w:multiLevelType w:val="hybridMultilevel"/>
    <w:tmpl w:val="3CFE3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631C2"/>
    <w:multiLevelType w:val="hybridMultilevel"/>
    <w:tmpl w:val="85A0E78C"/>
    <w:lvl w:ilvl="0" w:tplc="29FCF3AC">
      <w:start w:val="1"/>
      <w:numFmt w:val="bullet"/>
      <w:lvlText w:val="◎"/>
      <w:lvlJc w:val="left"/>
      <w:pPr>
        <w:ind w:left="480" w:hanging="480"/>
      </w:pPr>
      <w:rPr>
        <w:rFonts w:ascii="標楷體" w:eastAsia="標楷體" w:hAnsi="標楷體" w:hint="eastAsia"/>
      </w:rPr>
    </w:lvl>
    <w:lvl w:ilvl="1" w:tplc="9586C01E">
      <w:start w:val="4"/>
      <w:numFmt w:val="bullet"/>
      <w:lvlText w:val="◎"/>
      <w:lvlJc w:val="left"/>
      <w:pPr>
        <w:ind w:left="48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9F1E65"/>
    <w:multiLevelType w:val="hybridMultilevel"/>
    <w:tmpl w:val="8BD01A22"/>
    <w:lvl w:ilvl="0" w:tplc="6A16615A">
      <w:start w:val="1"/>
      <w:numFmt w:val="bullet"/>
      <w:lvlText w:val="◎"/>
      <w:lvlJc w:val="left"/>
      <w:pPr>
        <w:ind w:left="360" w:hanging="360"/>
      </w:pPr>
      <w:rPr>
        <w:rFonts w:ascii="標楷體" w:eastAsia="標楷體" w:hAnsi="標楷體" w:hint="eastAsia"/>
        <w: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D4236F"/>
    <w:multiLevelType w:val="hybridMultilevel"/>
    <w:tmpl w:val="913891FA"/>
    <w:lvl w:ilvl="0" w:tplc="1A207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F77241D"/>
    <w:multiLevelType w:val="hybridMultilevel"/>
    <w:tmpl w:val="567C3680"/>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4" w15:restartNumberingAfterBreak="0">
    <w:nsid w:val="67100F57"/>
    <w:multiLevelType w:val="hybridMultilevel"/>
    <w:tmpl w:val="6C4E6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772D05"/>
    <w:multiLevelType w:val="hybridMultilevel"/>
    <w:tmpl w:val="56E29CA2"/>
    <w:lvl w:ilvl="0" w:tplc="8CC6E8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F33D01"/>
    <w:multiLevelType w:val="hybridMultilevel"/>
    <w:tmpl w:val="05C0E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3A5844"/>
    <w:multiLevelType w:val="hybridMultilevel"/>
    <w:tmpl w:val="1B9C78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BF4CCE"/>
    <w:multiLevelType w:val="hybridMultilevel"/>
    <w:tmpl w:val="5BDC6094"/>
    <w:lvl w:ilvl="0" w:tplc="43F09A6E">
      <w:start w:val="1"/>
      <w:numFmt w:val="decimal"/>
      <w:lvlText w:val="%1."/>
      <w:lvlJc w:val="left"/>
      <w:pPr>
        <w:ind w:left="621" w:hanging="480"/>
      </w:pPr>
      <w:rPr>
        <w:rFonts w:hint="eastAsia"/>
        <w:b w:val="0"/>
        <w:sz w:val="24"/>
        <w:szCs w:val="24"/>
        <w:u w:val="none"/>
      </w:rPr>
    </w:lvl>
    <w:lvl w:ilvl="1" w:tplc="9586C01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8A4D1C"/>
    <w:multiLevelType w:val="hybridMultilevel"/>
    <w:tmpl w:val="8982B5D0"/>
    <w:lvl w:ilvl="0" w:tplc="63E6F7B0">
      <w:start w:val="1"/>
      <w:numFmt w:val="decimal"/>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787276AD"/>
    <w:multiLevelType w:val="hybridMultilevel"/>
    <w:tmpl w:val="99E4624C"/>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1" w15:restartNumberingAfterBreak="0">
    <w:nsid w:val="79A61BA0"/>
    <w:multiLevelType w:val="hybridMultilevel"/>
    <w:tmpl w:val="CA84A36A"/>
    <w:lvl w:ilvl="0" w:tplc="B768816E">
      <w:numFmt w:val="bullet"/>
      <w:lvlText w:val="★"/>
      <w:lvlJc w:val="left"/>
      <w:pPr>
        <w:ind w:left="516" w:hanging="480"/>
      </w:pPr>
      <w:rPr>
        <w:rFonts w:ascii="標楷體" w:eastAsia="標楷體" w:hAnsi="標楷體" w:cs="全字庫正楷體" w:hint="eastAsia"/>
        <w:color w:val="FF0000"/>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num w:numId="1">
    <w:abstractNumId w:val="23"/>
  </w:num>
  <w:num w:numId="2">
    <w:abstractNumId w:val="5"/>
  </w:num>
  <w:num w:numId="3">
    <w:abstractNumId w:val="15"/>
  </w:num>
  <w:num w:numId="4">
    <w:abstractNumId w:val="30"/>
  </w:num>
  <w:num w:numId="5">
    <w:abstractNumId w:val="9"/>
  </w:num>
  <w:num w:numId="6">
    <w:abstractNumId w:val="6"/>
  </w:num>
  <w:num w:numId="7">
    <w:abstractNumId w:val="28"/>
  </w:num>
  <w:num w:numId="8">
    <w:abstractNumId w:val="21"/>
  </w:num>
  <w:num w:numId="9">
    <w:abstractNumId w:val="8"/>
  </w:num>
  <w:num w:numId="10">
    <w:abstractNumId w:val="4"/>
  </w:num>
  <w:num w:numId="11">
    <w:abstractNumId w:val="26"/>
  </w:num>
  <w:num w:numId="12">
    <w:abstractNumId w:val="17"/>
  </w:num>
  <w:num w:numId="13">
    <w:abstractNumId w:val="2"/>
  </w:num>
  <w:num w:numId="14">
    <w:abstractNumId w:val="14"/>
  </w:num>
  <w:num w:numId="15">
    <w:abstractNumId w:val="25"/>
  </w:num>
  <w:num w:numId="16">
    <w:abstractNumId w:val="18"/>
  </w:num>
  <w:num w:numId="17">
    <w:abstractNumId w:val="0"/>
  </w:num>
  <w:num w:numId="18">
    <w:abstractNumId w:val="22"/>
  </w:num>
  <w:num w:numId="19">
    <w:abstractNumId w:val="13"/>
  </w:num>
  <w:num w:numId="20">
    <w:abstractNumId w:val="1"/>
  </w:num>
  <w:num w:numId="21">
    <w:abstractNumId w:val="19"/>
  </w:num>
  <w:num w:numId="22">
    <w:abstractNumId w:val="3"/>
  </w:num>
  <w:num w:numId="23">
    <w:abstractNumId w:val="27"/>
  </w:num>
  <w:num w:numId="24">
    <w:abstractNumId w:val="11"/>
  </w:num>
  <w:num w:numId="25">
    <w:abstractNumId w:val="10"/>
  </w:num>
  <w:num w:numId="26">
    <w:abstractNumId w:val="20"/>
  </w:num>
  <w:num w:numId="27">
    <w:abstractNumId w:val="16"/>
  </w:num>
  <w:num w:numId="28">
    <w:abstractNumId w:val="29"/>
  </w:num>
  <w:num w:numId="29">
    <w:abstractNumId w:val="24"/>
  </w:num>
  <w:num w:numId="30">
    <w:abstractNumId w:val="12"/>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F8"/>
    <w:rsid w:val="00011655"/>
    <w:rsid w:val="00037961"/>
    <w:rsid w:val="00064735"/>
    <w:rsid w:val="000740D1"/>
    <w:rsid w:val="000A6EE0"/>
    <w:rsid w:val="000D4D95"/>
    <w:rsid w:val="000E72CF"/>
    <w:rsid w:val="000F161E"/>
    <w:rsid w:val="000F4C23"/>
    <w:rsid w:val="00111A96"/>
    <w:rsid w:val="001164D5"/>
    <w:rsid w:val="00124EEB"/>
    <w:rsid w:val="00140299"/>
    <w:rsid w:val="001472AF"/>
    <w:rsid w:val="001536D8"/>
    <w:rsid w:val="00154288"/>
    <w:rsid w:val="001571AC"/>
    <w:rsid w:val="00164937"/>
    <w:rsid w:val="00177714"/>
    <w:rsid w:val="001B0F02"/>
    <w:rsid w:val="001B6505"/>
    <w:rsid w:val="001B6B9B"/>
    <w:rsid w:val="001C3234"/>
    <w:rsid w:val="001C64FB"/>
    <w:rsid w:val="001D2318"/>
    <w:rsid w:val="001D2FBA"/>
    <w:rsid w:val="001E3FF1"/>
    <w:rsid w:val="001F15F1"/>
    <w:rsid w:val="002534A5"/>
    <w:rsid w:val="00267564"/>
    <w:rsid w:val="0028398B"/>
    <w:rsid w:val="00284D10"/>
    <w:rsid w:val="0029197A"/>
    <w:rsid w:val="00293DD6"/>
    <w:rsid w:val="002B30BC"/>
    <w:rsid w:val="002B686F"/>
    <w:rsid w:val="002D6524"/>
    <w:rsid w:val="002E4522"/>
    <w:rsid w:val="002E7F33"/>
    <w:rsid w:val="0031281E"/>
    <w:rsid w:val="003207A4"/>
    <w:rsid w:val="00344850"/>
    <w:rsid w:val="00367A80"/>
    <w:rsid w:val="003931C7"/>
    <w:rsid w:val="003942F4"/>
    <w:rsid w:val="00397294"/>
    <w:rsid w:val="003A4041"/>
    <w:rsid w:val="003B42E6"/>
    <w:rsid w:val="003B5783"/>
    <w:rsid w:val="003C04E6"/>
    <w:rsid w:val="003C5BAF"/>
    <w:rsid w:val="003F2DB9"/>
    <w:rsid w:val="004153FE"/>
    <w:rsid w:val="004274C4"/>
    <w:rsid w:val="00443764"/>
    <w:rsid w:val="004450BF"/>
    <w:rsid w:val="00481D5C"/>
    <w:rsid w:val="004857BD"/>
    <w:rsid w:val="00487665"/>
    <w:rsid w:val="0049690A"/>
    <w:rsid w:val="004B3629"/>
    <w:rsid w:val="004C50E2"/>
    <w:rsid w:val="004E2736"/>
    <w:rsid w:val="004F1789"/>
    <w:rsid w:val="00501ADB"/>
    <w:rsid w:val="0051116E"/>
    <w:rsid w:val="00511913"/>
    <w:rsid w:val="00520FD3"/>
    <w:rsid w:val="00526269"/>
    <w:rsid w:val="005308C7"/>
    <w:rsid w:val="005577D2"/>
    <w:rsid w:val="005621BB"/>
    <w:rsid w:val="00563C17"/>
    <w:rsid w:val="00563FAA"/>
    <w:rsid w:val="00565B88"/>
    <w:rsid w:val="00570515"/>
    <w:rsid w:val="005815ED"/>
    <w:rsid w:val="005A181E"/>
    <w:rsid w:val="005A4E1C"/>
    <w:rsid w:val="005B192A"/>
    <w:rsid w:val="005C58A6"/>
    <w:rsid w:val="005D50F0"/>
    <w:rsid w:val="005F28AB"/>
    <w:rsid w:val="005F334C"/>
    <w:rsid w:val="00612DA5"/>
    <w:rsid w:val="00624319"/>
    <w:rsid w:val="0065653C"/>
    <w:rsid w:val="006576F1"/>
    <w:rsid w:val="00680BA5"/>
    <w:rsid w:val="00687A5E"/>
    <w:rsid w:val="00692837"/>
    <w:rsid w:val="006C41CE"/>
    <w:rsid w:val="006F2539"/>
    <w:rsid w:val="007701DB"/>
    <w:rsid w:val="00784098"/>
    <w:rsid w:val="00792755"/>
    <w:rsid w:val="007A32DB"/>
    <w:rsid w:val="007B31DC"/>
    <w:rsid w:val="007E0C71"/>
    <w:rsid w:val="007E5E4F"/>
    <w:rsid w:val="00811B1D"/>
    <w:rsid w:val="008160B2"/>
    <w:rsid w:val="008172F4"/>
    <w:rsid w:val="00841E45"/>
    <w:rsid w:val="00855A24"/>
    <w:rsid w:val="00860C7A"/>
    <w:rsid w:val="008640ED"/>
    <w:rsid w:val="008656BA"/>
    <w:rsid w:val="0089229B"/>
    <w:rsid w:val="008A00B0"/>
    <w:rsid w:val="008D3315"/>
    <w:rsid w:val="008E7823"/>
    <w:rsid w:val="008F03E3"/>
    <w:rsid w:val="00930C93"/>
    <w:rsid w:val="009353A4"/>
    <w:rsid w:val="00962678"/>
    <w:rsid w:val="0097369F"/>
    <w:rsid w:val="009904A1"/>
    <w:rsid w:val="009930EF"/>
    <w:rsid w:val="00994B37"/>
    <w:rsid w:val="009B02D1"/>
    <w:rsid w:val="009B3782"/>
    <w:rsid w:val="009C6C17"/>
    <w:rsid w:val="009E0DBE"/>
    <w:rsid w:val="009E6B05"/>
    <w:rsid w:val="00A12A18"/>
    <w:rsid w:val="00A54330"/>
    <w:rsid w:val="00A6053C"/>
    <w:rsid w:val="00A8587B"/>
    <w:rsid w:val="00A86CA2"/>
    <w:rsid w:val="00AA5A59"/>
    <w:rsid w:val="00AB3723"/>
    <w:rsid w:val="00AB5A2F"/>
    <w:rsid w:val="00AC0857"/>
    <w:rsid w:val="00AE5680"/>
    <w:rsid w:val="00AE724A"/>
    <w:rsid w:val="00B11A00"/>
    <w:rsid w:val="00B245FC"/>
    <w:rsid w:val="00B37A55"/>
    <w:rsid w:val="00B60A3E"/>
    <w:rsid w:val="00B675A9"/>
    <w:rsid w:val="00B85E37"/>
    <w:rsid w:val="00B93CAF"/>
    <w:rsid w:val="00B97777"/>
    <w:rsid w:val="00BB04FB"/>
    <w:rsid w:val="00BB7C96"/>
    <w:rsid w:val="00BC761A"/>
    <w:rsid w:val="00BE1D5C"/>
    <w:rsid w:val="00BF56E7"/>
    <w:rsid w:val="00BF6162"/>
    <w:rsid w:val="00C00349"/>
    <w:rsid w:val="00C1734C"/>
    <w:rsid w:val="00C35278"/>
    <w:rsid w:val="00C4286C"/>
    <w:rsid w:val="00C54CFE"/>
    <w:rsid w:val="00C6192D"/>
    <w:rsid w:val="00C66A36"/>
    <w:rsid w:val="00C754A5"/>
    <w:rsid w:val="00C77B2E"/>
    <w:rsid w:val="00C91D54"/>
    <w:rsid w:val="00CB5243"/>
    <w:rsid w:val="00CB6B12"/>
    <w:rsid w:val="00CC3DF3"/>
    <w:rsid w:val="00CD5F99"/>
    <w:rsid w:val="00CE1999"/>
    <w:rsid w:val="00D06F91"/>
    <w:rsid w:val="00D12ED2"/>
    <w:rsid w:val="00D26A1A"/>
    <w:rsid w:val="00D27ECD"/>
    <w:rsid w:val="00D32B33"/>
    <w:rsid w:val="00D409D0"/>
    <w:rsid w:val="00D43077"/>
    <w:rsid w:val="00D56BAB"/>
    <w:rsid w:val="00D61790"/>
    <w:rsid w:val="00D630C9"/>
    <w:rsid w:val="00D639CF"/>
    <w:rsid w:val="00D66A5F"/>
    <w:rsid w:val="00DB2069"/>
    <w:rsid w:val="00DC1E94"/>
    <w:rsid w:val="00DC5BEF"/>
    <w:rsid w:val="00DC675D"/>
    <w:rsid w:val="00DD5009"/>
    <w:rsid w:val="00DF0BC9"/>
    <w:rsid w:val="00E01580"/>
    <w:rsid w:val="00E02C16"/>
    <w:rsid w:val="00E07AA1"/>
    <w:rsid w:val="00E10EFE"/>
    <w:rsid w:val="00E27662"/>
    <w:rsid w:val="00E3384F"/>
    <w:rsid w:val="00E46F9A"/>
    <w:rsid w:val="00E5100E"/>
    <w:rsid w:val="00E64E5D"/>
    <w:rsid w:val="00E700E2"/>
    <w:rsid w:val="00E81420"/>
    <w:rsid w:val="00E83962"/>
    <w:rsid w:val="00E96B97"/>
    <w:rsid w:val="00EA04DA"/>
    <w:rsid w:val="00EE4630"/>
    <w:rsid w:val="00EF33B3"/>
    <w:rsid w:val="00EF6FA3"/>
    <w:rsid w:val="00F006FE"/>
    <w:rsid w:val="00F02133"/>
    <w:rsid w:val="00F06B11"/>
    <w:rsid w:val="00F0720D"/>
    <w:rsid w:val="00F175FB"/>
    <w:rsid w:val="00F3753F"/>
    <w:rsid w:val="00F57852"/>
    <w:rsid w:val="00F72E88"/>
    <w:rsid w:val="00F7536C"/>
    <w:rsid w:val="00F854F8"/>
    <w:rsid w:val="00F92C8C"/>
    <w:rsid w:val="00FB5463"/>
    <w:rsid w:val="00FC188B"/>
    <w:rsid w:val="00FC6BC9"/>
    <w:rsid w:val="00FE4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9965B"/>
  <w15:chartTrackingRefBased/>
  <w15:docId w15:val="{BFA34DBF-5990-4E11-AB2A-03B79A0C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4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4F8"/>
    <w:pPr>
      <w:tabs>
        <w:tab w:val="center" w:pos="4153"/>
        <w:tab w:val="right" w:pos="8306"/>
      </w:tabs>
      <w:snapToGrid w:val="0"/>
    </w:pPr>
    <w:rPr>
      <w:sz w:val="20"/>
      <w:szCs w:val="20"/>
    </w:rPr>
  </w:style>
  <w:style w:type="character" w:customStyle="1" w:styleId="a4">
    <w:name w:val="頁首 字元"/>
    <w:basedOn w:val="a0"/>
    <w:link w:val="a3"/>
    <w:uiPriority w:val="99"/>
    <w:rsid w:val="00F854F8"/>
    <w:rPr>
      <w:sz w:val="20"/>
      <w:szCs w:val="20"/>
    </w:rPr>
  </w:style>
  <w:style w:type="paragraph" w:styleId="a5">
    <w:name w:val="footer"/>
    <w:basedOn w:val="a"/>
    <w:link w:val="a6"/>
    <w:uiPriority w:val="99"/>
    <w:unhideWhenUsed/>
    <w:rsid w:val="00F854F8"/>
    <w:pPr>
      <w:tabs>
        <w:tab w:val="center" w:pos="4153"/>
        <w:tab w:val="right" w:pos="8306"/>
      </w:tabs>
      <w:snapToGrid w:val="0"/>
    </w:pPr>
    <w:rPr>
      <w:sz w:val="20"/>
      <w:szCs w:val="20"/>
    </w:rPr>
  </w:style>
  <w:style w:type="character" w:customStyle="1" w:styleId="a6">
    <w:name w:val="頁尾 字元"/>
    <w:basedOn w:val="a0"/>
    <w:link w:val="a5"/>
    <w:uiPriority w:val="99"/>
    <w:rsid w:val="00F854F8"/>
    <w:rPr>
      <w:sz w:val="20"/>
      <w:szCs w:val="20"/>
    </w:rPr>
  </w:style>
  <w:style w:type="paragraph" w:styleId="a7">
    <w:name w:val="List Paragraph"/>
    <w:basedOn w:val="a"/>
    <w:uiPriority w:val="34"/>
    <w:qFormat/>
    <w:rsid w:val="00E10EFE"/>
    <w:pPr>
      <w:ind w:leftChars="200" w:left="480"/>
    </w:pPr>
  </w:style>
  <w:style w:type="paragraph" w:styleId="a8">
    <w:name w:val="Plain Text"/>
    <w:basedOn w:val="a"/>
    <w:link w:val="a9"/>
    <w:uiPriority w:val="99"/>
    <w:rsid w:val="003931C7"/>
    <w:rPr>
      <w:rFonts w:ascii="細明體" w:eastAsia="細明體" w:hAnsi="Courier New" w:cs="Times New Roman"/>
      <w:kern w:val="0"/>
      <w:sz w:val="28"/>
      <w:szCs w:val="28"/>
      <w:lang w:val="x-none" w:eastAsia="x-none"/>
    </w:rPr>
  </w:style>
  <w:style w:type="character" w:customStyle="1" w:styleId="a9">
    <w:name w:val="純文字 字元"/>
    <w:basedOn w:val="a0"/>
    <w:link w:val="a8"/>
    <w:uiPriority w:val="99"/>
    <w:rsid w:val="003931C7"/>
    <w:rPr>
      <w:rFonts w:ascii="細明體" w:eastAsia="細明體" w:hAnsi="Courier New" w:cs="Times New Roman"/>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w.moj.gov.tw/LawClass/LawAll.aspx?pcode=A0030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24</Pages>
  <Words>2249</Words>
  <Characters>12821</Characters>
  <Application>Microsoft Office Word</Application>
  <DocSecurity>0</DocSecurity>
  <Lines>106</Lines>
  <Paragraphs>30</Paragraphs>
  <ScaleCrop>false</ScaleCrop>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楊鎧蔆</dc:creator>
  <cp:keywords/>
  <dc:description/>
  <cp:lastModifiedBy>黃珮雯</cp:lastModifiedBy>
  <cp:revision>248</cp:revision>
  <dcterms:created xsi:type="dcterms:W3CDTF">2023-04-10T07:07:00Z</dcterms:created>
  <dcterms:modified xsi:type="dcterms:W3CDTF">2024-07-23T02:42:00Z</dcterms:modified>
</cp:coreProperties>
</file>