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141" w:rsidRDefault="00807944" w:rsidP="00807944">
      <w:pPr>
        <w:jc w:val="center"/>
        <w:rPr>
          <w:rFonts w:ascii="DFKai-SB" w:eastAsia="DFKai-SB" w:hAnsi="DFKai-SB"/>
          <w:b/>
          <w:color w:val="000000" w:themeColor="text1"/>
          <w:sz w:val="52"/>
          <w:szCs w:val="52"/>
        </w:rPr>
      </w:pPr>
      <w:r w:rsidRPr="00EC2141">
        <w:rPr>
          <w:rFonts w:ascii="DFKai-SB" w:eastAsia="DFKai-SB" w:hAnsi="DFKai-SB" w:hint="eastAsia"/>
          <w:b/>
          <w:color w:val="000000" w:themeColor="text1"/>
          <w:sz w:val="52"/>
          <w:szCs w:val="52"/>
        </w:rPr>
        <w:t>駐波士頓</w:t>
      </w:r>
      <w:r w:rsidR="00F369A1" w:rsidRPr="00EC2141">
        <w:rPr>
          <w:rFonts w:ascii="DFKai-SB" w:eastAsia="DFKai-SB" w:hAnsi="DFKai-SB" w:hint="eastAsia"/>
          <w:b/>
          <w:color w:val="000000" w:themeColor="text1"/>
          <w:sz w:val="52"/>
          <w:szCs w:val="52"/>
        </w:rPr>
        <w:t>辦事處</w:t>
      </w:r>
      <w:r w:rsidRPr="00EC2141">
        <w:rPr>
          <w:rFonts w:ascii="DFKai-SB" w:eastAsia="DFKai-SB" w:hAnsi="DFKai-SB" w:hint="eastAsia"/>
          <w:b/>
          <w:color w:val="000000" w:themeColor="text1"/>
          <w:sz w:val="52"/>
          <w:szCs w:val="52"/>
        </w:rPr>
        <w:t>教育組</w:t>
      </w:r>
    </w:p>
    <w:p w:rsidR="00807944" w:rsidRPr="00EC2141" w:rsidRDefault="00807944" w:rsidP="00807944">
      <w:pPr>
        <w:jc w:val="center"/>
        <w:rPr>
          <w:rFonts w:ascii="DFKai-SB" w:eastAsia="DFKai-SB" w:hAnsi="DFKai-SB"/>
          <w:b/>
          <w:color w:val="000000" w:themeColor="text1"/>
          <w:sz w:val="52"/>
          <w:szCs w:val="52"/>
        </w:rPr>
      </w:pPr>
      <w:r w:rsidRPr="00EC2141">
        <w:rPr>
          <w:rFonts w:ascii="DFKai-SB" w:eastAsia="DFKai-SB" w:hAnsi="DFKai-SB" w:hint="eastAsia"/>
          <w:b/>
          <w:color w:val="000000" w:themeColor="text1"/>
          <w:sz w:val="52"/>
          <w:szCs w:val="52"/>
        </w:rPr>
        <w:t>招募正式雇員公告</w:t>
      </w:r>
    </w:p>
    <w:p w:rsidR="00F369A1" w:rsidRPr="00F369A1" w:rsidRDefault="00F369A1" w:rsidP="00807944">
      <w:pPr>
        <w:jc w:val="center"/>
        <w:rPr>
          <w:b/>
          <w:color w:val="000000" w:themeColor="text1"/>
          <w:sz w:val="32"/>
          <w:szCs w:val="32"/>
        </w:rPr>
      </w:pPr>
    </w:p>
    <w:p w:rsidR="00372E81" w:rsidRPr="00400F3E" w:rsidRDefault="00372E81" w:rsidP="00717014">
      <w:pPr>
        <w:rPr>
          <w:rFonts w:ascii="DFKai-SB" w:eastAsia="DFKai-SB" w:hAnsi="DFKai-SB" w:cs="Times New Roman"/>
          <w:color w:val="000000" w:themeColor="text1"/>
          <w:sz w:val="41"/>
          <w:szCs w:val="41"/>
        </w:rPr>
      </w:pPr>
      <w:r w:rsidRPr="00400F3E">
        <w:rPr>
          <w:rFonts w:ascii="DFKai-SB" w:eastAsia="DFKai-SB" w:hAnsi="DFKai-SB" w:cs="Times New Roman"/>
          <w:color w:val="000000" w:themeColor="text1"/>
          <w:sz w:val="41"/>
          <w:szCs w:val="41"/>
        </w:rPr>
        <w:t>本處</w:t>
      </w:r>
      <w:proofErr w:type="gramStart"/>
      <w:r w:rsidRPr="00400F3E">
        <w:rPr>
          <w:rFonts w:ascii="DFKai-SB" w:eastAsia="DFKai-SB" w:hAnsi="DFKai-SB" w:cs="Times New Roman"/>
          <w:color w:val="000000" w:themeColor="text1"/>
          <w:sz w:val="41"/>
          <w:szCs w:val="41"/>
        </w:rPr>
        <w:t>教育組擬招募</w:t>
      </w:r>
      <w:proofErr w:type="gramEnd"/>
      <w:r w:rsidRPr="00400F3E">
        <w:rPr>
          <w:rFonts w:ascii="DFKai-SB" w:eastAsia="DFKai-SB" w:hAnsi="DFKai-SB" w:cs="Times New Roman"/>
          <w:color w:val="000000" w:themeColor="text1"/>
          <w:sz w:val="41"/>
          <w:szCs w:val="41"/>
        </w:rPr>
        <w:t>正式</w:t>
      </w:r>
      <w:proofErr w:type="gramStart"/>
      <w:r w:rsidRPr="00400F3E">
        <w:rPr>
          <w:rFonts w:ascii="DFKai-SB" w:eastAsia="DFKai-SB" w:hAnsi="DFKai-SB" w:cs="Times New Roman"/>
          <w:color w:val="000000" w:themeColor="text1"/>
          <w:sz w:val="41"/>
          <w:szCs w:val="41"/>
        </w:rPr>
        <w:t>雇員乙名</w:t>
      </w:r>
      <w:proofErr w:type="gramEnd"/>
      <w:r w:rsidRPr="00400F3E">
        <w:rPr>
          <w:rFonts w:ascii="DFKai-SB" w:eastAsia="DFKai-SB" w:hAnsi="DFKai-SB" w:cs="Times New Roman"/>
          <w:color w:val="000000" w:themeColor="text1"/>
          <w:sz w:val="41"/>
          <w:szCs w:val="41"/>
        </w:rPr>
        <w:t>，工作內容如下:</w:t>
      </w:r>
    </w:p>
    <w:p w:rsidR="0011450A" w:rsidRPr="00400F3E" w:rsidRDefault="00EC2141" w:rsidP="00717014">
      <w:pPr>
        <w:rPr>
          <w:rFonts w:ascii="DFKai-SB" w:eastAsia="DFKai-SB" w:hAnsi="DFKai-SB" w:cs="Times New Roman"/>
          <w:color w:val="000000" w:themeColor="text1"/>
          <w:sz w:val="41"/>
          <w:szCs w:val="41"/>
        </w:rPr>
      </w:pPr>
      <w:r w:rsidRPr="00400F3E">
        <w:rPr>
          <w:rFonts w:ascii="DFKai-SB" w:eastAsia="DFKai-SB" w:hAnsi="DFKai-SB" w:cs="Times New Roman"/>
          <w:color w:val="000000" w:themeColor="text1"/>
          <w:sz w:val="41"/>
          <w:szCs w:val="41"/>
        </w:rPr>
        <w:t>&gt;</w:t>
      </w:r>
      <w:r w:rsidR="00F53845">
        <w:rPr>
          <w:rFonts w:ascii="DFKai-SB" w:eastAsia="DFKai-SB" w:hAnsi="DFKai-SB" w:cs="Times New Roman" w:hint="eastAsia"/>
          <w:color w:val="000000" w:themeColor="text1"/>
          <w:sz w:val="41"/>
          <w:szCs w:val="41"/>
        </w:rPr>
        <w:t>協助推廣華語文業務</w:t>
      </w:r>
    </w:p>
    <w:p w:rsidR="00EF5D93" w:rsidRPr="00400F3E" w:rsidRDefault="00EF5D93" w:rsidP="00EF5D93">
      <w:pPr>
        <w:rPr>
          <w:rFonts w:ascii="DFKai-SB" w:eastAsia="DFKai-SB" w:hAnsi="DFKai-SB" w:cs="Times New Roman"/>
          <w:color w:val="000000" w:themeColor="text1"/>
          <w:sz w:val="41"/>
          <w:szCs w:val="41"/>
        </w:rPr>
      </w:pPr>
      <w:r w:rsidRPr="00400F3E">
        <w:rPr>
          <w:rFonts w:ascii="DFKai-SB" w:eastAsia="DFKai-SB" w:hAnsi="DFKai-SB" w:cs="Times New Roman"/>
          <w:color w:val="000000" w:themeColor="text1"/>
          <w:sz w:val="41"/>
          <w:szCs w:val="41"/>
        </w:rPr>
        <w:t>&gt;留學生</w:t>
      </w:r>
      <w:r w:rsidR="00F53845">
        <w:rPr>
          <w:rFonts w:ascii="DFKai-SB" w:eastAsia="DFKai-SB" w:hAnsi="DFKai-SB" w:cs="Times New Roman" w:hint="eastAsia"/>
          <w:color w:val="000000" w:themeColor="text1"/>
          <w:sz w:val="41"/>
          <w:szCs w:val="41"/>
        </w:rPr>
        <w:t>業務</w:t>
      </w:r>
    </w:p>
    <w:p w:rsidR="00E2679A" w:rsidRPr="00400F3E" w:rsidRDefault="00E2679A" w:rsidP="00E2679A">
      <w:pPr>
        <w:rPr>
          <w:rFonts w:ascii="DFKai-SB" w:eastAsia="DFKai-SB" w:hAnsi="DFKai-SB" w:cs="Times New Roman"/>
          <w:color w:val="000000" w:themeColor="text1"/>
          <w:sz w:val="41"/>
          <w:szCs w:val="41"/>
        </w:rPr>
      </w:pPr>
      <w:r w:rsidRPr="00400F3E">
        <w:rPr>
          <w:rFonts w:ascii="DFKai-SB" w:eastAsia="DFKai-SB" w:hAnsi="DFKai-SB" w:cs="Times New Roman"/>
          <w:color w:val="000000" w:themeColor="text1"/>
          <w:sz w:val="41"/>
          <w:szCs w:val="41"/>
        </w:rPr>
        <w:t>&gt;</w:t>
      </w:r>
      <w:r w:rsidR="00A23504" w:rsidRPr="00A23504">
        <w:rPr>
          <w:rFonts w:ascii="DFKai-SB" w:eastAsia="DFKai-SB" w:hAnsi="DFKai-SB" w:cs="Times New Roman" w:hint="eastAsia"/>
          <w:color w:val="000000" w:themeColor="text1"/>
          <w:sz w:val="41"/>
          <w:szCs w:val="41"/>
        </w:rPr>
        <w:t>臺華獎</w:t>
      </w:r>
      <w:r w:rsidR="00F53845">
        <w:rPr>
          <w:rFonts w:ascii="DFKai-SB" w:eastAsia="DFKai-SB" w:hAnsi="DFKai-SB" w:cs="Times New Roman" w:hint="eastAsia"/>
          <w:color w:val="000000" w:themeColor="text1"/>
          <w:sz w:val="41"/>
          <w:szCs w:val="41"/>
        </w:rPr>
        <w:t>業務</w:t>
      </w:r>
    </w:p>
    <w:p w:rsidR="00EC2141" w:rsidRPr="00400F3E" w:rsidRDefault="00EC2141" w:rsidP="00717014">
      <w:pPr>
        <w:rPr>
          <w:rFonts w:ascii="DFKai-SB" w:eastAsia="DFKai-SB" w:hAnsi="DFKai-SB" w:cs="Times New Roman"/>
          <w:color w:val="000000" w:themeColor="text1"/>
          <w:sz w:val="41"/>
          <w:szCs w:val="41"/>
        </w:rPr>
      </w:pPr>
      <w:r w:rsidRPr="00400F3E">
        <w:rPr>
          <w:rFonts w:ascii="DFKai-SB" w:eastAsia="DFKai-SB" w:hAnsi="DFKai-SB" w:cs="Times New Roman"/>
          <w:color w:val="000000" w:themeColor="text1"/>
          <w:sz w:val="41"/>
          <w:szCs w:val="41"/>
        </w:rPr>
        <w:t>&gt;週報、月報、年終報告等彙整</w:t>
      </w:r>
    </w:p>
    <w:p w:rsidR="00F268A0" w:rsidRPr="00400F3E" w:rsidRDefault="00F268A0" w:rsidP="00717014">
      <w:pPr>
        <w:rPr>
          <w:rFonts w:ascii="DFKai-SB" w:eastAsia="DFKai-SB" w:hAnsi="DFKai-SB" w:cs="Times New Roman"/>
          <w:color w:val="000000" w:themeColor="text1"/>
          <w:sz w:val="41"/>
          <w:szCs w:val="41"/>
        </w:rPr>
      </w:pPr>
      <w:r w:rsidRPr="00400F3E">
        <w:rPr>
          <w:rFonts w:ascii="DFKai-SB" w:eastAsia="DFKai-SB" w:hAnsi="DFKai-SB" w:cs="Times New Roman"/>
          <w:color w:val="000000" w:themeColor="text1"/>
          <w:sz w:val="41"/>
          <w:szCs w:val="41"/>
        </w:rPr>
        <w:t>&gt;</w:t>
      </w:r>
      <w:r w:rsidRPr="00400F3E">
        <w:rPr>
          <w:rFonts w:ascii="DFKai-SB" w:eastAsia="DFKai-SB" w:hAnsi="DFKai-SB" w:cs="Times New Roman" w:hint="eastAsia"/>
          <w:color w:val="000000" w:themeColor="text1"/>
          <w:sz w:val="41"/>
          <w:szCs w:val="41"/>
        </w:rPr>
        <w:t>支援行政庶務</w:t>
      </w:r>
    </w:p>
    <w:p w:rsidR="00EC52D4" w:rsidRPr="00400F3E" w:rsidRDefault="00EC52D4" w:rsidP="00EC2141">
      <w:pPr>
        <w:rPr>
          <w:rFonts w:ascii="DFKai-SB" w:eastAsia="DFKai-SB" w:hAnsi="DFKai-SB" w:cs="Times New Roman"/>
          <w:color w:val="000000" w:themeColor="text1"/>
          <w:sz w:val="41"/>
          <w:szCs w:val="41"/>
        </w:rPr>
      </w:pPr>
      <w:r w:rsidRPr="00400F3E">
        <w:rPr>
          <w:rFonts w:ascii="DFKai-SB" w:eastAsia="DFKai-SB" w:hAnsi="DFKai-SB" w:cs="Times New Roman"/>
          <w:color w:val="000000" w:themeColor="text1"/>
          <w:sz w:val="41"/>
          <w:szCs w:val="41"/>
        </w:rPr>
        <w:t>&gt;</w:t>
      </w:r>
      <w:r w:rsidRPr="00400F3E">
        <w:rPr>
          <w:rFonts w:ascii="DFKai-SB" w:eastAsia="DFKai-SB" w:hAnsi="DFKai-SB" w:cs="Times New Roman" w:hint="eastAsia"/>
          <w:color w:val="000000" w:themeColor="text1"/>
          <w:sz w:val="41"/>
          <w:szCs w:val="41"/>
        </w:rPr>
        <w:t>其他交辦事項</w:t>
      </w:r>
    </w:p>
    <w:p w:rsidR="00807944" w:rsidRPr="00400F3E" w:rsidRDefault="00807944" w:rsidP="00717014">
      <w:pPr>
        <w:rPr>
          <w:b/>
          <w:color w:val="000000" w:themeColor="text1"/>
          <w:sz w:val="41"/>
          <w:szCs w:val="41"/>
        </w:rPr>
      </w:pPr>
    </w:p>
    <w:p w:rsidR="0011450A" w:rsidRPr="00400F3E" w:rsidRDefault="00807944" w:rsidP="00717014">
      <w:pPr>
        <w:rPr>
          <w:rFonts w:ascii="DFKai-SB" w:eastAsia="DFKai-SB" w:hAnsi="DFKai-SB"/>
          <w:b/>
          <w:color w:val="000000" w:themeColor="text1"/>
          <w:sz w:val="41"/>
          <w:szCs w:val="41"/>
        </w:rPr>
      </w:pPr>
      <w:r w:rsidRPr="00400F3E">
        <w:rPr>
          <w:rFonts w:ascii="DFKai-SB" w:eastAsia="DFKai-SB" w:hAnsi="DFKai-SB" w:hint="eastAsia"/>
          <w:color w:val="000000" w:themeColor="text1"/>
          <w:sz w:val="41"/>
          <w:szCs w:val="41"/>
        </w:rPr>
        <w:t>應徵者需</w:t>
      </w:r>
      <w:r w:rsidR="00754142" w:rsidRPr="00400F3E">
        <w:rPr>
          <w:rFonts w:ascii="DFKai-SB" w:eastAsia="DFKai-SB" w:hAnsi="DFKai-SB" w:hint="eastAsia"/>
          <w:color w:val="000000" w:themeColor="text1"/>
          <w:sz w:val="41"/>
          <w:szCs w:val="41"/>
        </w:rPr>
        <w:t>具</w:t>
      </w:r>
      <w:r w:rsidRPr="00400F3E">
        <w:rPr>
          <w:rFonts w:ascii="DFKai-SB" w:eastAsia="DFKai-SB" w:hAnsi="DFKai-SB" w:hint="eastAsia"/>
          <w:color w:val="000000" w:themeColor="text1"/>
          <w:sz w:val="41"/>
          <w:szCs w:val="41"/>
        </w:rPr>
        <w:t>美國籍或永久居留權</w:t>
      </w:r>
      <w:r w:rsidR="00EC2141" w:rsidRPr="00400F3E">
        <w:rPr>
          <w:rFonts w:ascii="DFKai-SB" w:eastAsia="DFKai-SB" w:hAnsi="DFKai-SB" w:cs="Times New Roman" w:hint="eastAsia"/>
          <w:color w:val="000000" w:themeColor="text1"/>
          <w:sz w:val="41"/>
          <w:szCs w:val="41"/>
        </w:rPr>
        <w:t>、</w:t>
      </w:r>
      <w:proofErr w:type="gramStart"/>
      <w:r w:rsidRPr="00400F3E">
        <w:rPr>
          <w:rFonts w:ascii="DFKai-SB" w:eastAsia="DFKai-SB" w:hAnsi="DFKai-SB" w:hint="eastAsia"/>
          <w:color w:val="000000" w:themeColor="text1"/>
          <w:sz w:val="41"/>
          <w:szCs w:val="41"/>
        </w:rPr>
        <w:t>有效麻</w:t>
      </w:r>
      <w:proofErr w:type="gramEnd"/>
      <w:r w:rsidRPr="00400F3E">
        <w:rPr>
          <w:rFonts w:ascii="DFKai-SB" w:eastAsia="DFKai-SB" w:hAnsi="DFKai-SB" w:hint="eastAsia"/>
          <w:color w:val="000000" w:themeColor="text1"/>
          <w:sz w:val="41"/>
          <w:szCs w:val="41"/>
        </w:rPr>
        <w:t>州駕照</w:t>
      </w:r>
      <w:r w:rsidR="00EC2141" w:rsidRPr="00400F3E">
        <w:rPr>
          <w:rFonts w:ascii="DFKai-SB" w:eastAsia="DFKai-SB" w:hAnsi="DFKai-SB" w:cs="Times New Roman" w:hint="eastAsia"/>
          <w:color w:val="000000" w:themeColor="text1"/>
          <w:sz w:val="41"/>
          <w:szCs w:val="41"/>
        </w:rPr>
        <w:t>、</w:t>
      </w:r>
      <w:r w:rsidR="007439E1" w:rsidRPr="00400F3E">
        <w:rPr>
          <w:rFonts w:ascii="DFKai-SB" w:eastAsia="DFKai-SB" w:hAnsi="DFKai-SB" w:cs="Times New Roman" w:hint="eastAsia"/>
          <w:color w:val="000000" w:themeColor="text1"/>
          <w:sz w:val="41"/>
          <w:szCs w:val="41"/>
        </w:rPr>
        <w:t>通曉Microsoft Office套裝軟體</w:t>
      </w:r>
      <w:r w:rsidR="00EC2141" w:rsidRPr="00400F3E">
        <w:rPr>
          <w:rFonts w:ascii="DFKai-SB" w:eastAsia="DFKai-SB" w:hAnsi="DFKai-SB" w:cs="Times New Roman" w:hint="eastAsia"/>
          <w:color w:val="000000" w:themeColor="text1"/>
          <w:sz w:val="41"/>
          <w:szCs w:val="41"/>
        </w:rPr>
        <w:t>、</w:t>
      </w:r>
      <w:r w:rsidRPr="00400F3E">
        <w:rPr>
          <w:rFonts w:ascii="DFKai-SB" w:eastAsia="DFKai-SB" w:hAnsi="DFKai-SB" w:hint="eastAsia"/>
          <w:color w:val="000000" w:themeColor="text1"/>
          <w:sz w:val="41"/>
          <w:szCs w:val="41"/>
        </w:rPr>
        <w:t>精通中</w:t>
      </w:r>
      <w:r w:rsidR="00EC52D4" w:rsidRPr="00400F3E">
        <w:rPr>
          <w:rFonts w:ascii="DFKai-SB" w:eastAsia="DFKai-SB" w:hAnsi="DFKai-SB" w:hint="eastAsia"/>
          <w:color w:val="000000" w:themeColor="text1"/>
          <w:sz w:val="41"/>
          <w:szCs w:val="41"/>
        </w:rPr>
        <w:t>英</w:t>
      </w:r>
      <w:r w:rsidRPr="00400F3E">
        <w:rPr>
          <w:rFonts w:ascii="DFKai-SB" w:eastAsia="DFKai-SB" w:hAnsi="DFKai-SB" w:hint="eastAsia"/>
          <w:color w:val="000000" w:themeColor="text1"/>
          <w:sz w:val="41"/>
          <w:szCs w:val="41"/>
        </w:rPr>
        <w:t>文</w:t>
      </w:r>
      <w:r w:rsidR="00EF5D93" w:rsidRPr="00400F3E">
        <w:rPr>
          <w:rFonts w:ascii="DFKai-SB" w:eastAsia="DFKai-SB" w:hAnsi="DFKai-SB" w:hint="eastAsia"/>
          <w:color w:val="000000" w:themeColor="text1"/>
          <w:sz w:val="41"/>
          <w:szCs w:val="41"/>
        </w:rPr>
        <w:t>(含打字)</w:t>
      </w:r>
      <w:r w:rsidR="00EC2141" w:rsidRPr="00400F3E">
        <w:rPr>
          <w:rFonts w:ascii="DFKai-SB" w:eastAsia="DFKai-SB" w:hAnsi="DFKai-SB" w:hint="eastAsia"/>
          <w:color w:val="000000" w:themeColor="text1"/>
          <w:sz w:val="41"/>
          <w:szCs w:val="41"/>
        </w:rPr>
        <w:t>、</w:t>
      </w:r>
      <w:r w:rsidRPr="00400F3E">
        <w:rPr>
          <w:rFonts w:ascii="DFKai-SB" w:eastAsia="DFKai-SB" w:hAnsi="DFKai-SB" w:hint="eastAsia"/>
          <w:color w:val="000000" w:themeColor="text1"/>
          <w:sz w:val="41"/>
          <w:szCs w:val="41"/>
        </w:rPr>
        <w:t>具備大</w:t>
      </w:r>
      <w:r w:rsidR="00EC52D4" w:rsidRPr="00400F3E">
        <w:rPr>
          <w:rFonts w:ascii="DFKai-SB" w:eastAsia="DFKai-SB" w:hAnsi="DFKai-SB" w:hint="eastAsia"/>
          <w:color w:val="000000" w:themeColor="text1"/>
          <w:sz w:val="41"/>
          <w:szCs w:val="41"/>
        </w:rPr>
        <w:t>專</w:t>
      </w:r>
      <w:r w:rsidRPr="00400F3E">
        <w:rPr>
          <w:rFonts w:ascii="DFKai-SB" w:eastAsia="DFKai-SB" w:hAnsi="DFKai-SB" w:hint="eastAsia"/>
          <w:color w:val="000000" w:themeColor="text1"/>
          <w:sz w:val="41"/>
          <w:szCs w:val="41"/>
        </w:rPr>
        <w:t>以上學歷。意者請備中英文自傳及</w:t>
      </w:r>
      <w:r w:rsidR="007439E1" w:rsidRPr="00400F3E">
        <w:rPr>
          <w:rFonts w:ascii="DFKai-SB" w:eastAsia="DFKai-SB" w:hAnsi="DFKai-SB" w:hint="eastAsia"/>
          <w:color w:val="000000" w:themeColor="text1"/>
          <w:sz w:val="41"/>
          <w:szCs w:val="41"/>
        </w:rPr>
        <w:t>學</w:t>
      </w:r>
      <w:r w:rsidR="00EC2141" w:rsidRPr="00400F3E">
        <w:rPr>
          <w:rFonts w:ascii="DFKai-SB" w:eastAsia="DFKai-SB" w:hAnsi="DFKai-SB" w:cs="Times New Roman" w:hint="eastAsia"/>
          <w:color w:val="000000" w:themeColor="text1"/>
          <w:sz w:val="41"/>
          <w:szCs w:val="41"/>
        </w:rPr>
        <w:t>、</w:t>
      </w:r>
      <w:r w:rsidR="007439E1" w:rsidRPr="00400F3E">
        <w:rPr>
          <w:rFonts w:ascii="DFKai-SB" w:eastAsia="DFKai-SB" w:hAnsi="DFKai-SB" w:hint="eastAsia"/>
          <w:color w:val="000000" w:themeColor="text1"/>
          <w:sz w:val="41"/>
          <w:szCs w:val="41"/>
        </w:rPr>
        <w:t>經</w:t>
      </w:r>
      <w:r w:rsidRPr="00400F3E">
        <w:rPr>
          <w:rFonts w:ascii="DFKai-SB" w:eastAsia="DFKai-SB" w:hAnsi="DFKai-SB" w:hint="eastAsia"/>
          <w:color w:val="000000" w:themeColor="text1"/>
          <w:sz w:val="41"/>
          <w:szCs w:val="41"/>
        </w:rPr>
        <w:t>簡歷(</w:t>
      </w:r>
      <w:r w:rsidR="00754142" w:rsidRPr="00400F3E">
        <w:rPr>
          <w:rFonts w:ascii="DFKai-SB" w:eastAsia="DFKai-SB" w:hAnsi="DFKai-SB" w:hint="eastAsia"/>
          <w:color w:val="000000" w:themeColor="text1"/>
          <w:sz w:val="41"/>
          <w:szCs w:val="41"/>
        </w:rPr>
        <w:t>附</w:t>
      </w:r>
      <w:r w:rsidRPr="00400F3E">
        <w:rPr>
          <w:rFonts w:ascii="DFKai-SB" w:eastAsia="DFKai-SB" w:hAnsi="DFKai-SB" w:hint="eastAsia"/>
          <w:color w:val="000000" w:themeColor="text1"/>
          <w:sz w:val="41"/>
          <w:szCs w:val="41"/>
        </w:rPr>
        <w:t>正面照片)</w:t>
      </w:r>
      <w:r w:rsidR="001A135F">
        <w:rPr>
          <w:rFonts w:ascii="DFKai-SB" w:eastAsia="DFKai-SB" w:hAnsi="DFKai-SB" w:hint="eastAsia"/>
          <w:color w:val="000000" w:themeColor="text1"/>
          <w:sz w:val="41"/>
          <w:szCs w:val="41"/>
        </w:rPr>
        <w:t>，於6月</w:t>
      </w:r>
      <w:r w:rsidR="00AC3E56">
        <w:rPr>
          <w:rFonts w:ascii="DFKai-SB" w:eastAsia="DFKai-SB" w:hAnsi="DFKai-SB" w:hint="eastAsia"/>
          <w:color w:val="000000" w:themeColor="text1"/>
          <w:sz w:val="41"/>
          <w:szCs w:val="41"/>
        </w:rPr>
        <w:t>底</w:t>
      </w:r>
      <w:bookmarkStart w:id="0" w:name="_GoBack"/>
      <w:bookmarkEnd w:id="0"/>
      <w:r w:rsidR="001A135F">
        <w:rPr>
          <w:rFonts w:ascii="DFKai-SB" w:eastAsia="DFKai-SB" w:hAnsi="DFKai-SB" w:hint="eastAsia"/>
          <w:color w:val="000000" w:themeColor="text1"/>
          <w:sz w:val="41"/>
          <w:szCs w:val="41"/>
        </w:rPr>
        <w:t>前</w:t>
      </w:r>
      <w:r w:rsidRPr="00400F3E">
        <w:rPr>
          <w:rFonts w:ascii="DFKai-SB" w:eastAsia="DFKai-SB" w:hAnsi="DFKai-SB" w:hint="eastAsia"/>
          <w:color w:val="000000" w:themeColor="text1"/>
          <w:sz w:val="41"/>
          <w:szCs w:val="41"/>
        </w:rPr>
        <w:t xml:space="preserve">電郵至 </w:t>
      </w:r>
      <w:r w:rsidRPr="00400F3E">
        <w:rPr>
          <w:rFonts w:ascii="DFKai-SB" w:eastAsia="DFKai-SB" w:hAnsi="DFKai-SB" w:hint="eastAsia"/>
          <w:color w:val="0070C0"/>
          <w:sz w:val="41"/>
          <w:szCs w:val="41"/>
          <w:u w:val="single"/>
        </w:rPr>
        <w:t>boston@mail.moe.gov.tw</w:t>
      </w:r>
      <w:r w:rsidRPr="00400F3E">
        <w:rPr>
          <w:rFonts w:ascii="DFKai-SB" w:eastAsia="DFKai-SB" w:hAnsi="DFKai-SB" w:hint="eastAsia"/>
          <w:color w:val="0070C0"/>
          <w:sz w:val="41"/>
          <w:szCs w:val="41"/>
        </w:rPr>
        <w:t xml:space="preserve"> </w:t>
      </w:r>
      <w:r w:rsidRPr="00400F3E">
        <w:rPr>
          <w:rFonts w:ascii="DFKai-SB" w:eastAsia="DFKai-SB" w:hAnsi="DFKai-SB" w:hint="eastAsia"/>
          <w:color w:val="000000" w:themeColor="text1"/>
          <w:sz w:val="41"/>
          <w:szCs w:val="41"/>
        </w:rPr>
        <w:t>( 主旨請註</w:t>
      </w:r>
      <w:r w:rsidR="005C424C" w:rsidRPr="00400F3E">
        <w:rPr>
          <w:rFonts w:ascii="DFKai-SB" w:eastAsia="DFKai-SB" w:hAnsi="DFKai-SB"/>
          <w:color w:val="000000" w:themeColor="text1"/>
          <w:sz w:val="41"/>
          <w:szCs w:val="41"/>
        </w:rPr>
        <w:t>”</w:t>
      </w:r>
      <w:r w:rsidRPr="00400F3E">
        <w:rPr>
          <w:rFonts w:ascii="DFKai-SB" w:eastAsia="DFKai-SB" w:hAnsi="DFKai-SB" w:hint="eastAsia"/>
          <w:color w:val="000000" w:themeColor="text1"/>
          <w:sz w:val="41"/>
          <w:szCs w:val="41"/>
        </w:rPr>
        <w:t>應徵教育組雇員</w:t>
      </w:r>
      <w:r w:rsidRPr="00400F3E">
        <w:rPr>
          <w:rFonts w:ascii="DFKai-SB" w:eastAsia="DFKai-SB" w:hAnsi="DFKai-SB"/>
          <w:color w:val="000000" w:themeColor="text1"/>
          <w:sz w:val="41"/>
          <w:szCs w:val="41"/>
        </w:rPr>
        <w:t>”</w:t>
      </w:r>
      <w:r w:rsidRPr="00400F3E">
        <w:rPr>
          <w:rFonts w:ascii="DFKai-SB" w:eastAsia="DFKai-SB" w:hAnsi="DFKai-SB" w:hint="eastAsia"/>
          <w:color w:val="000000" w:themeColor="text1"/>
          <w:sz w:val="41"/>
          <w:szCs w:val="41"/>
        </w:rPr>
        <w:t xml:space="preserve">) </w:t>
      </w:r>
      <w:r w:rsidR="00EC2141" w:rsidRPr="00400F3E">
        <w:rPr>
          <w:rFonts w:ascii="DFKai-SB" w:eastAsia="DFKai-SB" w:hAnsi="DFKai-SB" w:hint="eastAsia"/>
          <w:color w:val="000000" w:themeColor="text1"/>
          <w:sz w:val="41"/>
          <w:szCs w:val="41"/>
        </w:rPr>
        <w:t>，</w:t>
      </w:r>
      <w:r w:rsidR="007439E1" w:rsidRPr="00400F3E">
        <w:rPr>
          <w:rFonts w:ascii="DFKai-SB" w:eastAsia="DFKai-SB" w:hAnsi="DFKai-SB" w:hint="eastAsia"/>
          <w:color w:val="000000" w:themeColor="text1"/>
          <w:sz w:val="41"/>
          <w:szCs w:val="41"/>
        </w:rPr>
        <w:t>合格者另通知面談。</w:t>
      </w:r>
    </w:p>
    <w:sectPr w:rsidR="0011450A" w:rsidRPr="00400F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911" w:rsidRDefault="00FD4911" w:rsidP="00F53845">
      <w:pPr>
        <w:spacing w:after="0" w:line="240" w:lineRule="auto"/>
      </w:pPr>
      <w:r>
        <w:separator/>
      </w:r>
    </w:p>
  </w:endnote>
  <w:endnote w:type="continuationSeparator" w:id="0">
    <w:p w:rsidR="00FD4911" w:rsidRDefault="00FD4911" w:rsidP="00F53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911" w:rsidRDefault="00FD4911" w:rsidP="00F53845">
      <w:pPr>
        <w:spacing w:after="0" w:line="240" w:lineRule="auto"/>
      </w:pPr>
      <w:r>
        <w:separator/>
      </w:r>
    </w:p>
  </w:footnote>
  <w:footnote w:type="continuationSeparator" w:id="0">
    <w:p w:rsidR="00FD4911" w:rsidRDefault="00FD4911" w:rsidP="00F538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14"/>
    <w:rsid w:val="0011450A"/>
    <w:rsid w:val="00120C85"/>
    <w:rsid w:val="001A135F"/>
    <w:rsid w:val="00241C98"/>
    <w:rsid w:val="00372E81"/>
    <w:rsid w:val="003C26B5"/>
    <w:rsid w:val="00400F3E"/>
    <w:rsid w:val="004A460F"/>
    <w:rsid w:val="005C424C"/>
    <w:rsid w:val="006818B7"/>
    <w:rsid w:val="00717014"/>
    <w:rsid w:val="007439E1"/>
    <w:rsid w:val="00754142"/>
    <w:rsid w:val="007C5C6E"/>
    <w:rsid w:val="007E64FE"/>
    <w:rsid w:val="00807944"/>
    <w:rsid w:val="0082049A"/>
    <w:rsid w:val="00823027"/>
    <w:rsid w:val="00A23504"/>
    <w:rsid w:val="00AC3E56"/>
    <w:rsid w:val="00AF2376"/>
    <w:rsid w:val="00B35C7B"/>
    <w:rsid w:val="00E2679A"/>
    <w:rsid w:val="00EC2141"/>
    <w:rsid w:val="00EC52D4"/>
    <w:rsid w:val="00EF5D93"/>
    <w:rsid w:val="00F268A0"/>
    <w:rsid w:val="00F369A1"/>
    <w:rsid w:val="00F53845"/>
    <w:rsid w:val="00FD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94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538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5384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538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5384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94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538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5384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538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5384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Eucation</dc:creator>
  <cp:lastModifiedBy>TECO Education</cp:lastModifiedBy>
  <cp:revision>4</cp:revision>
  <cp:lastPrinted>2019-05-24T20:20:00Z</cp:lastPrinted>
  <dcterms:created xsi:type="dcterms:W3CDTF">2019-05-28T16:42:00Z</dcterms:created>
  <dcterms:modified xsi:type="dcterms:W3CDTF">2019-06-12T22:30:00Z</dcterms:modified>
</cp:coreProperties>
</file>